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63F7E7">
      <w:pPr>
        <w:pStyle w:val="2"/>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附件1</w:t>
      </w:r>
    </w:p>
    <w:tbl>
      <w:tblPr>
        <w:tblStyle w:val="3"/>
        <w:tblpPr w:leftFromText="180" w:rightFromText="180" w:vertAnchor="text" w:horzAnchor="page" w:tblpX="1121" w:tblpY="308"/>
        <w:tblOverlap w:val="never"/>
        <w:tblW w:w="511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00"/>
        <w:gridCol w:w="1474"/>
        <w:gridCol w:w="1550"/>
        <w:gridCol w:w="4736"/>
        <w:gridCol w:w="3343"/>
        <w:gridCol w:w="1521"/>
        <w:gridCol w:w="1085"/>
      </w:tblGrid>
      <w:tr w14:paraId="0A88AD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5000" w:type="pct"/>
            <w:gridSpan w:val="7"/>
            <w:tcBorders>
              <w:top w:val="nil"/>
              <w:left w:val="nil"/>
              <w:bottom w:val="single" w:color="auto" w:sz="4" w:space="0"/>
              <w:right w:val="nil"/>
            </w:tcBorders>
            <w:shd w:val="clear" w:color="auto" w:fill="auto"/>
            <w:noWrap/>
            <w:vAlign w:val="center"/>
          </w:tcPr>
          <w:p w14:paraId="29730ECE">
            <w:pPr>
              <w:keepNext w:val="0"/>
              <w:keepLines w:val="0"/>
              <w:widowControl/>
              <w:suppressLineNumbers w:val="0"/>
              <w:jc w:val="center"/>
              <w:textAlignment w:val="center"/>
              <w:rPr>
                <w:rFonts w:hint="default" w:ascii="仿宋_GB2312" w:hAnsi="宋体" w:eastAsia="仿宋_GB2312" w:cs="仿宋_GB2312"/>
                <w:i w:val="0"/>
                <w:iCs w:val="0"/>
                <w:color w:val="000000"/>
                <w:sz w:val="56"/>
                <w:szCs w:val="56"/>
                <w:u w:val="none"/>
                <w:lang w:val="en-US"/>
              </w:rPr>
            </w:pPr>
            <w:r>
              <w:rPr>
                <w:rFonts w:hint="eastAsia" w:ascii="方正小标宋简体" w:hAnsi="方正小标宋简体" w:eastAsia="方正小标宋简体" w:cs="方正小标宋简体"/>
                <w:i w:val="0"/>
                <w:iCs w:val="0"/>
                <w:color w:val="000000"/>
                <w:kern w:val="0"/>
                <w:sz w:val="44"/>
                <w:szCs w:val="44"/>
                <w:u w:val="none"/>
                <w:lang w:val="en-US" w:eastAsia="zh-CN" w:bidi="ar"/>
              </w:rPr>
              <w:t>湖北广济药业股份有限公司社会招聘</w:t>
            </w:r>
            <w:r>
              <w:rPr>
                <w:rFonts w:hint="eastAsia" w:ascii="方正小标宋简体" w:hAnsi="方正小标宋简体" w:eastAsia="方正小标宋简体" w:cs="方正小标宋简体"/>
                <w:b/>
                <w:bCs/>
                <w:i w:val="0"/>
                <w:iCs w:val="0"/>
                <w:color w:val="000000"/>
                <w:kern w:val="0"/>
                <w:sz w:val="44"/>
                <w:szCs w:val="44"/>
                <w:u w:val="none"/>
                <w:lang w:val="en-US" w:eastAsia="zh-CN" w:bidi="ar"/>
              </w:rPr>
              <w:t>岗位信息表</w:t>
            </w:r>
          </w:p>
        </w:tc>
      </w:tr>
      <w:tr w14:paraId="73A747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276" w:type="pct"/>
            <w:tcBorders>
              <w:top w:val="single" w:color="auto" w:sz="4" w:space="0"/>
              <w:left w:val="single" w:color="auto" w:sz="4" w:space="0"/>
              <w:bottom w:val="single" w:color="auto" w:sz="4" w:space="0"/>
              <w:right w:val="single" w:color="auto" w:sz="4" w:space="0"/>
            </w:tcBorders>
            <w:shd w:val="clear" w:color="auto" w:fill="auto"/>
            <w:vAlign w:val="center"/>
          </w:tcPr>
          <w:p w14:paraId="61E3FDDE">
            <w:pPr>
              <w:keepNext w:val="0"/>
              <w:keepLines w:val="0"/>
              <w:widowControl/>
              <w:suppressLineNumbers w:val="0"/>
              <w:jc w:val="center"/>
              <w:textAlignment w:val="center"/>
              <w:rPr>
                <w:rFonts w:hint="eastAsia" w:ascii="黑体" w:hAnsi="黑体" w:eastAsia="黑体" w:cs="黑体"/>
                <w:i w:val="0"/>
                <w:iCs w:val="0"/>
                <w:color w:val="000000"/>
                <w:sz w:val="28"/>
                <w:szCs w:val="28"/>
                <w:u w:val="none"/>
              </w:rPr>
            </w:pPr>
            <w:r>
              <w:rPr>
                <w:rFonts w:hint="eastAsia" w:ascii="黑体" w:hAnsi="黑体" w:eastAsia="黑体" w:cs="黑体"/>
                <w:i w:val="0"/>
                <w:iCs w:val="0"/>
                <w:color w:val="000000"/>
                <w:kern w:val="0"/>
                <w:sz w:val="28"/>
                <w:szCs w:val="28"/>
                <w:u w:val="none"/>
                <w:lang w:val="en-US" w:eastAsia="zh-CN" w:bidi="ar"/>
              </w:rPr>
              <w:t>序号</w:t>
            </w:r>
          </w:p>
        </w:tc>
        <w:tc>
          <w:tcPr>
            <w:tcW w:w="508" w:type="pct"/>
            <w:tcBorders>
              <w:top w:val="single" w:color="auto" w:sz="4" w:space="0"/>
              <w:left w:val="single" w:color="auto" w:sz="4" w:space="0"/>
              <w:bottom w:val="single" w:color="auto" w:sz="4" w:space="0"/>
              <w:right w:val="single" w:color="auto" w:sz="4" w:space="0"/>
            </w:tcBorders>
            <w:shd w:val="clear" w:color="auto" w:fill="auto"/>
            <w:vAlign w:val="center"/>
          </w:tcPr>
          <w:p w14:paraId="5A0BD1F8">
            <w:pPr>
              <w:keepNext w:val="0"/>
              <w:keepLines w:val="0"/>
              <w:widowControl/>
              <w:suppressLineNumbers w:val="0"/>
              <w:jc w:val="center"/>
              <w:textAlignment w:val="center"/>
              <w:rPr>
                <w:rFonts w:hint="default" w:ascii="黑体" w:hAnsi="黑体" w:eastAsia="黑体" w:cs="黑体"/>
                <w:i w:val="0"/>
                <w:iCs w:val="0"/>
                <w:color w:val="000000"/>
                <w:sz w:val="28"/>
                <w:szCs w:val="28"/>
                <w:u w:val="none"/>
                <w:lang w:val="en-US"/>
              </w:rPr>
            </w:pPr>
            <w:r>
              <w:rPr>
                <w:rFonts w:hint="eastAsia" w:ascii="黑体" w:hAnsi="黑体" w:eastAsia="黑体" w:cs="黑体"/>
                <w:i w:val="0"/>
                <w:iCs w:val="0"/>
                <w:color w:val="000000"/>
                <w:kern w:val="0"/>
                <w:sz w:val="28"/>
                <w:szCs w:val="28"/>
                <w:u w:val="none"/>
                <w:lang w:val="en-US" w:eastAsia="zh-CN" w:bidi="ar"/>
              </w:rPr>
              <w:t>招聘公司</w:t>
            </w:r>
          </w:p>
        </w:tc>
        <w:tc>
          <w:tcPr>
            <w:tcW w:w="534" w:type="pct"/>
            <w:tcBorders>
              <w:top w:val="single" w:color="auto" w:sz="4" w:space="0"/>
              <w:left w:val="single" w:color="auto" w:sz="4" w:space="0"/>
              <w:bottom w:val="single" w:color="auto" w:sz="4" w:space="0"/>
              <w:right w:val="single" w:color="auto" w:sz="4" w:space="0"/>
            </w:tcBorders>
            <w:shd w:val="clear" w:color="auto" w:fill="auto"/>
            <w:vAlign w:val="center"/>
          </w:tcPr>
          <w:p w14:paraId="4C97120A">
            <w:pPr>
              <w:keepNext w:val="0"/>
              <w:keepLines w:val="0"/>
              <w:widowControl/>
              <w:suppressLineNumbers w:val="0"/>
              <w:jc w:val="center"/>
              <w:textAlignment w:val="center"/>
              <w:rPr>
                <w:rFonts w:hint="eastAsia" w:ascii="黑体" w:hAnsi="黑体" w:eastAsia="黑体" w:cs="黑体"/>
                <w:i w:val="0"/>
                <w:iCs w:val="0"/>
                <w:color w:val="000000"/>
                <w:sz w:val="28"/>
                <w:szCs w:val="28"/>
                <w:u w:val="none"/>
              </w:rPr>
            </w:pPr>
            <w:r>
              <w:rPr>
                <w:rFonts w:hint="eastAsia" w:ascii="黑体" w:hAnsi="黑体" w:eastAsia="黑体" w:cs="黑体"/>
                <w:i w:val="0"/>
                <w:iCs w:val="0"/>
                <w:color w:val="000000"/>
                <w:kern w:val="0"/>
                <w:sz w:val="28"/>
                <w:szCs w:val="28"/>
                <w:u w:val="none"/>
                <w:lang w:val="en-US" w:eastAsia="zh-CN" w:bidi="ar"/>
              </w:rPr>
              <w:t>岗位</w:t>
            </w:r>
          </w:p>
        </w:tc>
        <w:tc>
          <w:tcPr>
            <w:tcW w:w="1632" w:type="pct"/>
            <w:tcBorders>
              <w:top w:val="single" w:color="auto" w:sz="4" w:space="0"/>
              <w:left w:val="single" w:color="auto" w:sz="4" w:space="0"/>
              <w:bottom w:val="single" w:color="auto" w:sz="4" w:space="0"/>
              <w:right w:val="single" w:color="auto" w:sz="4" w:space="0"/>
            </w:tcBorders>
            <w:shd w:val="clear" w:color="auto" w:fill="auto"/>
            <w:vAlign w:val="center"/>
          </w:tcPr>
          <w:p w14:paraId="13747B94">
            <w:pPr>
              <w:keepNext w:val="0"/>
              <w:keepLines w:val="0"/>
              <w:widowControl/>
              <w:suppressLineNumbers w:val="0"/>
              <w:jc w:val="center"/>
              <w:textAlignment w:val="center"/>
              <w:rPr>
                <w:rFonts w:hint="eastAsia" w:ascii="黑体" w:hAnsi="黑体" w:eastAsia="黑体" w:cs="黑体"/>
                <w:i w:val="0"/>
                <w:iCs w:val="0"/>
                <w:color w:val="000000"/>
                <w:sz w:val="28"/>
                <w:szCs w:val="28"/>
                <w:u w:val="none"/>
              </w:rPr>
            </w:pPr>
            <w:r>
              <w:rPr>
                <w:rFonts w:hint="eastAsia" w:ascii="黑体" w:hAnsi="黑体" w:eastAsia="黑体" w:cs="黑体"/>
                <w:i w:val="0"/>
                <w:iCs w:val="0"/>
                <w:color w:val="000000"/>
                <w:kern w:val="0"/>
                <w:sz w:val="28"/>
                <w:szCs w:val="28"/>
                <w:u w:val="none"/>
                <w:lang w:val="en-US" w:eastAsia="zh-CN" w:bidi="ar"/>
              </w:rPr>
              <w:t>岗位职责</w:t>
            </w:r>
          </w:p>
        </w:tc>
        <w:tc>
          <w:tcPr>
            <w:tcW w:w="1152" w:type="pct"/>
            <w:tcBorders>
              <w:top w:val="single" w:color="auto" w:sz="4" w:space="0"/>
              <w:left w:val="single" w:color="auto" w:sz="4" w:space="0"/>
              <w:bottom w:val="single" w:color="auto" w:sz="4" w:space="0"/>
              <w:right w:val="single" w:color="auto" w:sz="4" w:space="0"/>
            </w:tcBorders>
            <w:shd w:val="clear" w:color="auto" w:fill="auto"/>
            <w:vAlign w:val="center"/>
          </w:tcPr>
          <w:p w14:paraId="0A7A0C3A">
            <w:pPr>
              <w:keepNext w:val="0"/>
              <w:keepLines w:val="0"/>
              <w:widowControl/>
              <w:suppressLineNumbers w:val="0"/>
              <w:jc w:val="center"/>
              <w:textAlignment w:val="center"/>
              <w:rPr>
                <w:rFonts w:hint="eastAsia" w:ascii="黑体" w:hAnsi="黑体" w:eastAsia="黑体" w:cs="黑体"/>
                <w:i w:val="0"/>
                <w:iCs w:val="0"/>
                <w:color w:val="000000"/>
                <w:sz w:val="28"/>
                <w:szCs w:val="28"/>
                <w:u w:val="none"/>
              </w:rPr>
            </w:pPr>
            <w:r>
              <w:rPr>
                <w:rFonts w:hint="eastAsia" w:ascii="黑体" w:hAnsi="黑体" w:eastAsia="黑体" w:cs="黑体"/>
                <w:i w:val="0"/>
                <w:iCs w:val="0"/>
                <w:color w:val="000000"/>
                <w:kern w:val="0"/>
                <w:sz w:val="28"/>
                <w:szCs w:val="28"/>
                <w:u w:val="none"/>
                <w:lang w:val="en-US" w:eastAsia="zh-CN" w:bidi="ar"/>
              </w:rPr>
              <w:t>任职资格</w:t>
            </w:r>
          </w:p>
        </w:tc>
        <w:tc>
          <w:tcPr>
            <w:tcW w:w="524" w:type="pct"/>
            <w:tcBorders>
              <w:top w:val="single" w:color="auto" w:sz="4" w:space="0"/>
              <w:left w:val="single" w:color="auto" w:sz="4" w:space="0"/>
              <w:bottom w:val="single" w:color="auto" w:sz="4" w:space="0"/>
              <w:right w:val="single" w:color="auto" w:sz="4" w:space="0"/>
            </w:tcBorders>
            <w:shd w:val="clear" w:color="auto" w:fill="auto"/>
            <w:vAlign w:val="center"/>
          </w:tcPr>
          <w:p w14:paraId="27FE789D">
            <w:pPr>
              <w:keepNext w:val="0"/>
              <w:keepLines w:val="0"/>
              <w:widowControl/>
              <w:suppressLineNumbers w:val="0"/>
              <w:jc w:val="center"/>
              <w:textAlignment w:val="center"/>
              <w:rPr>
                <w:rFonts w:hint="eastAsia" w:ascii="黑体" w:hAnsi="黑体" w:eastAsia="黑体" w:cs="黑体"/>
                <w:i w:val="0"/>
                <w:iCs w:val="0"/>
                <w:color w:val="000000"/>
                <w:sz w:val="28"/>
                <w:szCs w:val="28"/>
                <w:u w:val="none"/>
              </w:rPr>
            </w:pPr>
            <w:r>
              <w:rPr>
                <w:rFonts w:hint="eastAsia" w:ascii="黑体" w:hAnsi="黑体" w:eastAsia="黑体" w:cs="黑体"/>
                <w:i w:val="0"/>
                <w:iCs w:val="0"/>
                <w:color w:val="000000"/>
                <w:kern w:val="0"/>
                <w:sz w:val="28"/>
                <w:szCs w:val="28"/>
                <w:u w:val="none"/>
                <w:lang w:val="en-US" w:eastAsia="zh-CN" w:bidi="ar"/>
              </w:rPr>
              <w:t>用工性质</w:t>
            </w:r>
          </w:p>
        </w:tc>
        <w:tc>
          <w:tcPr>
            <w:tcW w:w="371" w:type="pct"/>
            <w:tcBorders>
              <w:top w:val="single" w:color="auto" w:sz="4" w:space="0"/>
              <w:left w:val="single" w:color="auto" w:sz="4" w:space="0"/>
              <w:bottom w:val="single" w:color="auto" w:sz="4" w:space="0"/>
              <w:right w:val="single" w:color="auto" w:sz="4" w:space="0"/>
            </w:tcBorders>
            <w:shd w:val="clear" w:color="auto" w:fill="auto"/>
            <w:vAlign w:val="center"/>
          </w:tcPr>
          <w:p w14:paraId="4B512D91">
            <w:pPr>
              <w:keepNext w:val="0"/>
              <w:keepLines w:val="0"/>
              <w:widowControl/>
              <w:suppressLineNumbers w:val="0"/>
              <w:jc w:val="center"/>
              <w:textAlignment w:val="center"/>
              <w:rPr>
                <w:rFonts w:hint="eastAsia" w:ascii="黑体" w:hAnsi="黑体" w:eastAsia="黑体" w:cs="黑体"/>
                <w:i w:val="0"/>
                <w:iCs w:val="0"/>
                <w:color w:val="000000"/>
                <w:sz w:val="28"/>
                <w:szCs w:val="28"/>
                <w:u w:val="none"/>
              </w:rPr>
            </w:pPr>
            <w:r>
              <w:rPr>
                <w:rFonts w:hint="eastAsia" w:ascii="黑体" w:hAnsi="黑体" w:eastAsia="黑体" w:cs="黑体"/>
                <w:i w:val="0"/>
                <w:iCs w:val="0"/>
                <w:color w:val="000000"/>
                <w:kern w:val="0"/>
                <w:sz w:val="28"/>
                <w:szCs w:val="28"/>
                <w:u w:val="none"/>
                <w:lang w:val="en-US" w:eastAsia="zh-CN" w:bidi="ar"/>
              </w:rPr>
              <w:t>备注</w:t>
            </w:r>
          </w:p>
        </w:tc>
      </w:tr>
      <w:tr w14:paraId="6A6481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76" w:type="pct"/>
            <w:tcBorders>
              <w:top w:val="single" w:color="auto" w:sz="4" w:space="0"/>
              <w:left w:val="single" w:color="000000" w:sz="4" w:space="0"/>
              <w:bottom w:val="single" w:color="000000" w:sz="4" w:space="0"/>
              <w:right w:val="single" w:color="000000" w:sz="4" w:space="0"/>
            </w:tcBorders>
            <w:shd w:val="clear" w:color="auto" w:fill="auto"/>
            <w:vAlign w:val="center"/>
          </w:tcPr>
          <w:p w14:paraId="6486414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kern w:val="2"/>
                <w:sz w:val="22"/>
                <w:szCs w:val="22"/>
                <w:u w:val="none"/>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
              </w:rPr>
              <w:t>1</w:t>
            </w:r>
          </w:p>
        </w:tc>
        <w:tc>
          <w:tcPr>
            <w:tcW w:w="508" w:type="pct"/>
            <w:tcBorders>
              <w:top w:val="single" w:color="auto" w:sz="4" w:space="0"/>
              <w:left w:val="single" w:color="000000" w:sz="4" w:space="0"/>
              <w:bottom w:val="single" w:color="000000" w:sz="4" w:space="0"/>
              <w:right w:val="single" w:color="000000" w:sz="4" w:space="0"/>
            </w:tcBorders>
            <w:shd w:val="clear" w:color="auto" w:fill="auto"/>
            <w:vAlign w:val="center"/>
          </w:tcPr>
          <w:p w14:paraId="1777DAA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广济药业</w:t>
            </w:r>
          </w:p>
        </w:tc>
        <w:tc>
          <w:tcPr>
            <w:tcW w:w="534" w:type="pct"/>
            <w:tcBorders>
              <w:top w:val="single" w:color="auto" w:sz="4" w:space="0"/>
              <w:left w:val="single" w:color="000000" w:sz="4" w:space="0"/>
              <w:bottom w:val="single" w:color="000000" w:sz="4" w:space="0"/>
              <w:right w:val="single" w:color="000000" w:sz="4" w:space="0"/>
            </w:tcBorders>
            <w:shd w:val="clear" w:color="auto" w:fill="auto"/>
            <w:vAlign w:val="center"/>
          </w:tcPr>
          <w:p w14:paraId="5272E03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战略规划部（投资管理部）副部长</w:t>
            </w:r>
          </w:p>
        </w:tc>
        <w:tc>
          <w:tcPr>
            <w:tcW w:w="1632" w:type="pct"/>
            <w:tcBorders>
              <w:top w:val="single" w:color="auto" w:sz="4" w:space="0"/>
              <w:left w:val="single" w:color="000000" w:sz="4" w:space="0"/>
              <w:bottom w:val="single" w:color="000000" w:sz="4" w:space="0"/>
              <w:right w:val="single" w:color="000000" w:sz="4" w:space="0"/>
            </w:tcBorders>
            <w:shd w:val="clear" w:color="auto" w:fill="auto"/>
            <w:vAlign w:val="center"/>
          </w:tcPr>
          <w:p w14:paraId="38DD1FFB">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sz w:val="22"/>
                <w:szCs w:val="22"/>
                <w:u w:val="none"/>
              </w:rPr>
              <w:t>1.参与公司内部投资类项目的审核及管理工作</w:t>
            </w:r>
            <w:r>
              <w:rPr>
                <w:rFonts w:hint="eastAsia" w:ascii="仿宋_GB2312" w:hAnsi="仿宋_GB2312" w:eastAsia="仿宋_GB2312" w:cs="仿宋_GB2312"/>
                <w:i w:val="0"/>
                <w:iCs w:val="0"/>
                <w:color w:val="000000"/>
                <w:kern w:val="0"/>
                <w:sz w:val="22"/>
                <w:szCs w:val="22"/>
                <w:u w:val="none"/>
                <w:lang w:val="en-US" w:eastAsia="zh-CN" w:bidi="ar"/>
              </w:rPr>
              <w:t>(如立项报告、尽职调查报告、投资建议书、可行性报告、项目投资交易方案、合作框架协议等)</w:t>
            </w:r>
          </w:p>
          <w:p w14:paraId="7A7913DA">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sz w:val="22"/>
                <w:szCs w:val="22"/>
                <w:u w:val="none"/>
              </w:rPr>
              <w:t>2.</w:t>
            </w:r>
            <w:r>
              <w:rPr>
                <w:rFonts w:hint="eastAsia" w:ascii="仿宋_GB2312" w:hAnsi="仿宋_GB2312" w:eastAsia="仿宋_GB2312" w:cs="仿宋_GB2312"/>
                <w:i w:val="0"/>
                <w:iCs w:val="0"/>
                <w:color w:val="000000"/>
                <w:kern w:val="0"/>
                <w:sz w:val="22"/>
                <w:szCs w:val="22"/>
                <w:u w:val="none"/>
                <w:lang w:val="en-US" w:eastAsia="zh-CN" w:bidi="ar"/>
              </w:rPr>
              <w:t>负责对接集团相关职能部门工作，完成与公司内部其他部门、各分子公司对接工作</w:t>
            </w:r>
          </w:p>
          <w:p w14:paraId="13EC4EB2">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sz w:val="22"/>
                <w:szCs w:val="22"/>
                <w:u w:val="none"/>
                <w:lang w:val="en-US" w:eastAsia="zh-CN"/>
              </w:rPr>
              <w:t>3.</w:t>
            </w:r>
            <w:r>
              <w:rPr>
                <w:rFonts w:hint="eastAsia" w:ascii="仿宋_GB2312" w:hAnsi="仿宋_GB2312" w:eastAsia="仿宋_GB2312" w:cs="仿宋_GB2312"/>
                <w:i w:val="0"/>
                <w:iCs w:val="0"/>
                <w:color w:val="000000"/>
                <w:sz w:val="22"/>
                <w:szCs w:val="22"/>
                <w:u w:val="none"/>
              </w:rPr>
              <w:t>参与公司对外投资并购项目的审核及管理工作</w:t>
            </w:r>
            <w:r>
              <w:rPr>
                <w:rFonts w:hint="eastAsia" w:ascii="仿宋_GB2312" w:hAnsi="仿宋_GB2312" w:eastAsia="仿宋_GB2312" w:cs="仿宋_GB2312"/>
                <w:i w:val="0"/>
                <w:iCs w:val="0"/>
                <w:color w:val="000000"/>
                <w:sz w:val="22"/>
                <w:szCs w:val="22"/>
                <w:u w:val="none"/>
                <w:lang w:eastAsia="zh-CN"/>
              </w:rPr>
              <w:t>（</w:t>
            </w:r>
            <w:r>
              <w:rPr>
                <w:rFonts w:hint="eastAsia" w:ascii="仿宋_GB2312" w:hAnsi="仿宋_GB2312" w:eastAsia="仿宋_GB2312" w:cs="仿宋_GB2312"/>
                <w:i w:val="0"/>
                <w:iCs w:val="0"/>
                <w:color w:val="000000"/>
                <w:sz w:val="22"/>
                <w:szCs w:val="22"/>
                <w:u w:val="none"/>
                <w:lang w:val="en-US" w:eastAsia="zh-CN"/>
              </w:rPr>
              <w:t>如</w:t>
            </w:r>
            <w:r>
              <w:rPr>
                <w:rFonts w:hint="eastAsia" w:ascii="仿宋_GB2312" w:hAnsi="仿宋_GB2312" w:eastAsia="仿宋_GB2312" w:cs="仿宋_GB2312"/>
                <w:i w:val="0"/>
                <w:iCs w:val="0"/>
                <w:color w:val="000000"/>
                <w:sz w:val="22"/>
                <w:szCs w:val="22"/>
                <w:u w:val="none"/>
              </w:rPr>
              <w:t>尽调、可行性分析、估值分析、交易方案等</w:t>
            </w:r>
            <w:r>
              <w:rPr>
                <w:rFonts w:hint="eastAsia" w:ascii="仿宋_GB2312" w:hAnsi="仿宋_GB2312" w:eastAsia="仿宋_GB2312" w:cs="仿宋_GB2312"/>
                <w:i w:val="0"/>
                <w:iCs w:val="0"/>
                <w:color w:val="000000"/>
                <w:sz w:val="22"/>
                <w:szCs w:val="22"/>
                <w:u w:val="none"/>
                <w:lang w:eastAsia="zh-CN"/>
              </w:rPr>
              <w:t>）</w:t>
            </w:r>
          </w:p>
          <w:p w14:paraId="29E8C348">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sz w:val="22"/>
                <w:szCs w:val="22"/>
                <w:u w:val="none"/>
                <w:lang w:val="en-US" w:eastAsia="zh-CN"/>
              </w:rPr>
              <w:t>4</w:t>
            </w:r>
            <w:r>
              <w:rPr>
                <w:rFonts w:hint="eastAsia" w:ascii="仿宋_GB2312" w:hAnsi="仿宋_GB2312" w:eastAsia="仿宋_GB2312" w:cs="仿宋_GB2312"/>
                <w:i w:val="0"/>
                <w:iCs w:val="0"/>
                <w:color w:val="000000"/>
                <w:sz w:val="22"/>
                <w:szCs w:val="22"/>
                <w:u w:val="none"/>
              </w:rPr>
              <w:t>.</w:t>
            </w:r>
            <w:r>
              <w:rPr>
                <w:rFonts w:hint="eastAsia" w:ascii="仿宋_GB2312" w:hAnsi="仿宋_GB2312" w:eastAsia="仿宋_GB2312" w:cs="仿宋_GB2312"/>
                <w:i w:val="0"/>
                <w:iCs w:val="0"/>
                <w:color w:val="000000"/>
                <w:kern w:val="0"/>
                <w:sz w:val="22"/>
                <w:szCs w:val="22"/>
                <w:u w:val="none"/>
                <w:lang w:val="en-US" w:eastAsia="zh-CN" w:bidi="ar"/>
              </w:rPr>
              <w:t>跟踪宏观经济形势、行业发展趋势，收集行业相关资料和信息，</w:t>
            </w:r>
            <w:r>
              <w:rPr>
                <w:rFonts w:hint="eastAsia" w:ascii="仿宋_GB2312" w:hAnsi="仿宋_GB2312" w:eastAsia="仿宋_GB2312" w:cs="仿宋_GB2312"/>
                <w:i w:val="0"/>
                <w:iCs w:val="0"/>
                <w:color w:val="000000"/>
                <w:sz w:val="22"/>
                <w:szCs w:val="22"/>
                <w:u w:val="none"/>
                <w:lang w:val="en-US" w:eastAsia="zh-CN"/>
              </w:rPr>
              <w:t>审核</w:t>
            </w:r>
            <w:r>
              <w:rPr>
                <w:rFonts w:hint="eastAsia" w:ascii="仿宋_GB2312" w:hAnsi="仿宋_GB2312" w:eastAsia="仿宋_GB2312" w:cs="仿宋_GB2312"/>
                <w:i w:val="0"/>
                <w:iCs w:val="0"/>
                <w:color w:val="000000"/>
                <w:kern w:val="0"/>
                <w:sz w:val="22"/>
                <w:szCs w:val="22"/>
                <w:u w:val="none"/>
                <w:lang w:val="en-US" w:eastAsia="zh-CN" w:bidi="ar"/>
              </w:rPr>
              <w:t>战略投资分析报告</w:t>
            </w:r>
          </w:p>
          <w:p w14:paraId="7DED2778">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sz w:val="22"/>
                <w:szCs w:val="22"/>
                <w:u w:val="none"/>
                <w:lang w:val="en-US" w:eastAsia="zh-CN"/>
              </w:rPr>
              <w:t>5</w:t>
            </w:r>
            <w:r>
              <w:rPr>
                <w:rFonts w:hint="eastAsia" w:ascii="仿宋_GB2312" w:hAnsi="仿宋_GB2312" w:eastAsia="仿宋_GB2312" w:cs="仿宋_GB2312"/>
                <w:i w:val="0"/>
                <w:iCs w:val="0"/>
                <w:color w:val="000000"/>
                <w:sz w:val="22"/>
                <w:szCs w:val="22"/>
                <w:u w:val="none"/>
              </w:rPr>
              <w:t>.</w:t>
            </w:r>
            <w:r>
              <w:rPr>
                <w:rFonts w:hint="eastAsia" w:ascii="仿宋_GB2312" w:hAnsi="仿宋_GB2312" w:eastAsia="仿宋_GB2312" w:cs="仿宋_GB2312"/>
                <w:i w:val="0"/>
                <w:iCs w:val="0"/>
                <w:color w:val="000000"/>
                <w:kern w:val="0"/>
                <w:sz w:val="22"/>
                <w:szCs w:val="22"/>
                <w:u w:val="none"/>
                <w:lang w:val="en-US" w:eastAsia="zh-CN" w:bidi="ar"/>
              </w:rPr>
              <w:t>审核公司专业投资决策会上会资料，根据专业投资决策会会议记录和专业投资决策会委员的意见以及项目批复意见的反馈，指导项目专班或分子公司修改后资料</w:t>
            </w:r>
          </w:p>
          <w:p w14:paraId="0D10E8F0">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6,负责公司重点投资项目的投中投后管理工作，审核投后管理报告，及时向领导反馈项目运行情况</w:t>
            </w:r>
            <w:r>
              <w:rPr>
                <w:rFonts w:hint="eastAsia" w:ascii="仿宋_GB2312" w:hAnsi="仿宋_GB2312" w:eastAsia="仿宋_GB2312" w:cs="仿宋_GB2312"/>
                <w:i w:val="0"/>
                <w:iCs w:val="0"/>
                <w:color w:val="000000"/>
                <w:kern w:val="0"/>
                <w:sz w:val="22"/>
                <w:szCs w:val="22"/>
                <w:u w:val="none"/>
                <w:lang w:val="en-US" w:eastAsia="zh-CN" w:bidi="ar"/>
              </w:rPr>
              <w:br w:type="textWrapping"/>
            </w:r>
            <w:r>
              <w:rPr>
                <w:rFonts w:hint="eastAsia" w:ascii="仿宋_GB2312" w:hAnsi="仿宋_GB2312" w:eastAsia="仿宋_GB2312" w:cs="仿宋_GB2312"/>
                <w:i w:val="0"/>
                <w:iCs w:val="0"/>
                <w:color w:val="000000"/>
                <w:kern w:val="0"/>
                <w:sz w:val="22"/>
                <w:szCs w:val="22"/>
                <w:u w:val="none"/>
                <w:lang w:val="en-US" w:eastAsia="zh-CN" w:bidi="ar"/>
              </w:rPr>
              <w:t>7.</w:t>
            </w:r>
            <w:r>
              <w:rPr>
                <w:rFonts w:hint="eastAsia" w:ascii="仿宋_GB2312" w:hAnsi="仿宋_GB2312" w:eastAsia="仿宋_GB2312" w:cs="仿宋_GB2312"/>
                <w:i w:val="0"/>
                <w:iCs w:val="0"/>
                <w:color w:val="000000"/>
                <w:sz w:val="22"/>
                <w:szCs w:val="22"/>
                <w:u w:val="none"/>
              </w:rPr>
              <w:t>完成领导交办的其他投资相关工作</w:t>
            </w:r>
          </w:p>
        </w:tc>
        <w:tc>
          <w:tcPr>
            <w:tcW w:w="1152" w:type="pct"/>
            <w:tcBorders>
              <w:top w:val="single" w:color="auto" w:sz="4" w:space="0"/>
              <w:left w:val="single" w:color="000000" w:sz="4" w:space="0"/>
              <w:bottom w:val="single" w:color="000000" w:sz="4" w:space="0"/>
              <w:right w:val="single" w:color="000000" w:sz="4" w:space="0"/>
            </w:tcBorders>
            <w:shd w:val="clear" w:color="auto" w:fill="auto"/>
            <w:vAlign w:val="center"/>
          </w:tcPr>
          <w:p w14:paraId="4BC7E5D7">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sz w:val="22"/>
                <w:szCs w:val="22"/>
                <w:u w:val="none"/>
              </w:rPr>
              <w:t>1.年龄原则上不超过40周岁</w:t>
            </w:r>
            <w:r>
              <w:rPr>
                <w:rFonts w:hint="eastAsia" w:ascii="仿宋_GB2312" w:hAnsi="仿宋_GB2312" w:eastAsia="仿宋_GB2312" w:cs="仿宋_GB2312"/>
                <w:i w:val="0"/>
                <w:iCs w:val="0"/>
                <w:color w:val="000000"/>
                <w:sz w:val="22"/>
                <w:szCs w:val="22"/>
                <w:u w:val="none"/>
                <w:lang w:eastAsia="zh-CN"/>
              </w:rPr>
              <w:t>；</w:t>
            </w:r>
            <w:r>
              <w:rPr>
                <w:rFonts w:hint="eastAsia" w:ascii="仿宋_GB2312" w:hAnsi="仿宋_GB2312" w:eastAsia="仿宋_GB2312" w:cs="仿宋_GB2312"/>
                <w:i w:val="0"/>
                <w:iCs w:val="0"/>
                <w:color w:val="000000"/>
                <w:sz w:val="22"/>
                <w:szCs w:val="22"/>
                <w:u w:val="none"/>
              </w:rPr>
              <w:t>硕士以上学历，金融相关专业或生物医药相关专业</w:t>
            </w:r>
          </w:p>
          <w:p w14:paraId="79789925">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iCs w:val="0"/>
                <w:color w:val="000000"/>
                <w:sz w:val="22"/>
                <w:szCs w:val="22"/>
                <w:u w:val="none"/>
                <w:lang w:eastAsia="zh-CN"/>
              </w:rPr>
            </w:pPr>
            <w:r>
              <w:rPr>
                <w:rFonts w:hint="eastAsia" w:ascii="仿宋_GB2312" w:hAnsi="仿宋_GB2312" w:eastAsia="仿宋_GB2312" w:cs="仿宋_GB2312"/>
                <w:i w:val="0"/>
                <w:iCs w:val="0"/>
                <w:color w:val="000000"/>
                <w:sz w:val="22"/>
                <w:szCs w:val="22"/>
                <w:u w:val="none"/>
                <w:lang w:val="en-US" w:eastAsia="zh-CN"/>
              </w:rPr>
              <w:t>2</w:t>
            </w:r>
            <w:r>
              <w:rPr>
                <w:rFonts w:hint="eastAsia" w:ascii="仿宋_GB2312" w:hAnsi="仿宋_GB2312" w:eastAsia="仿宋_GB2312" w:cs="仿宋_GB2312"/>
                <w:i w:val="0"/>
                <w:iCs w:val="0"/>
                <w:color w:val="000000"/>
                <w:sz w:val="22"/>
                <w:szCs w:val="22"/>
                <w:u w:val="none"/>
              </w:rPr>
              <w:t>.</w:t>
            </w:r>
            <w:r>
              <w:rPr>
                <w:rFonts w:hint="eastAsia" w:ascii="仿宋_GB2312" w:hAnsi="仿宋_GB2312" w:eastAsia="仿宋_GB2312" w:cs="仿宋_GB2312"/>
                <w:i w:val="0"/>
                <w:iCs w:val="0"/>
                <w:color w:val="000000"/>
                <w:sz w:val="22"/>
                <w:szCs w:val="22"/>
                <w:u w:val="none"/>
                <w:lang w:val="en-US" w:eastAsia="zh-CN"/>
              </w:rPr>
              <w:t>4</w:t>
            </w:r>
            <w:r>
              <w:rPr>
                <w:rFonts w:hint="eastAsia" w:ascii="仿宋_GB2312" w:hAnsi="仿宋_GB2312" w:eastAsia="仿宋_GB2312" w:cs="仿宋_GB2312"/>
                <w:i w:val="0"/>
                <w:iCs w:val="0"/>
                <w:color w:val="000000"/>
                <w:sz w:val="22"/>
                <w:szCs w:val="22"/>
                <w:u w:val="none"/>
              </w:rPr>
              <w:t>年以上</w:t>
            </w:r>
            <w:r>
              <w:rPr>
                <w:rFonts w:hint="eastAsia" w:ascii="仿宋_GB2312" w:hAnsi="仿宋_GB2312" w:eastAsia="仿宋_GB2312" w:cs="仿宋_GB2312"/>
                <w:i w:val="0"/>
                <w:iCs w:val="0"/>
                <w:color w:val="000000"/>
                <w:sz w:val="22"/>
                <w:szCs w:val="22"/>
                <w:u w:val="none"/>
                <w:lang w:val="en-US" w:eastAsia="zh-CN"/>
              </w:rPr>
              <w:t>相关工作</w:t>
            </w:r>
            <w:r>
              <w:rPr>
                <w:rFonts w:hint="eastAsia" w:ascii="仿宋_GB2312" w:hAnsi="仿宋_GB2312" w:eastAsia="仿宋_GB2312" w:cs="仿宋_GB2312"/>
                <w:i w:val="0"/>
                <w:iCs w:val="0"/>
                <w:color w:val="000000"/>
                <w:sz w:val="22"/>
                <w:szCs w:val="22"/>
                <w:u w:val="none"/>
              </w:rPr>
              <w:t>经验</w:t>
            </w:r>
            <w:r>
              <w:rPr>
                <w:rFonts w:hint="eastAsia" w:ascii="仿宋_GB2312" w:hAnsi="仿宋_GB2312" w:eastAsia="仿宋_GB2312" w:cs="仿宋_GB2312"/>
                <w:i w:val="0"/>
                <w:iCs w:val="0"/>
                <w:color w:val="000000"/>
                <w:sz w:val="22"/>
                <w:szCs w:val="22"/>
                <w:u w:val="none"/>
                <w:lang w:eastAsia="zh-CN"/>
              </w:rPr>
              <w:t>，（</w:t>
            </w:r>
            <w:r>
              <w:rPr>
                <w:rFonts w:hint="eastAsia" w:ascii="仿宋_GB2312" w:hAnsi="仿宋_GB2312" w:eastAsia="仿宋_GB2312" w:cs="仿宋_GB2312"/>
                <w:i w:val="0"/>
                <w:iCs w:val="0"/>
                <w:color w:val="000000"/>
                <w:sz w:val="22"/>
                <w:szCs w:val="22"/>
                <w:u w:val="none"/>
                <w:lang w:val="en-US" w:eastAsia="zh-CN"/>
              </w:rPr>
              <w:t>有医药产业投资相关工作经验可放宽相关工作年限</w:t>
            </w:r>
            <w:r>
              <w:rPr>
                <w:rFonts w:hint="eastAsia" w:ascii="仿宋_GB2312" w:hAnsi="仿宋_GB2312" w:eastAsia="仿宋_GB2312" w:cs="仿宋_GB2312"/>
                <w:i w:val="0"/>
                <w:iCs w:val="0"/>
                <w:color w:val="000000"/>
                <w:sz w:val="22"/>
                <w:szCs w:val="22"/>
                <w:u w:val="none"/>
                <w:lang w:eastAsia="zh-CN"/>
              </w:rPr>
              <w:t>）</w:t>
            </w:r>
          </w:p>
          <w:p w14:paraId="73C03793">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sz w:val="22"/>
                <w:szCs w:val="22"/>
                <w:u w:val="none"/>
                <w:lang w:val="en-US" w:eastAsia="zh-CN"/>
              </w:rPr>
              <w:t>3</w:t>
            </w:r>
            <w:r>
              <w:rPr>
                <w:rFonts w:hint="eastAsia" w:ascii="仿宋_GB2312" w:hAnsi="仿宋_GB2312" w:eastAsia="仿宋_GB2312" w:cs="仿宋_GB2312"/>
                <w:i w:val="0"/>
                <w:iCs w:val="0"/>
                <w:color w:val="000000"/>
                <w:sz w:val="22"/>
                <w:szCs w:val="22"/>
                <w:u w:val="none"/>
              </w:rPr>
              <w:t>.有CPA、CFA证书的优先考虑，有成功的投资并购项目经验优先</w:t>
            </w:r>
          </w:p>
        </w:tc>
        <w:tc>
          <w:tcPr>
            <w:tcW w:w="524" w:type="pct"/>
            <w:tcBorders>
              <w:top w:val="single" w:color="auto" w:sz="4" w:space="0"/>
              <w:left w:val="single" w:color="000000" w:sz="4" w:space="0"/>
              <w:bottom w:val="single" w:color="000000" w:sz="4" w:space="0"/>
              <w:right w:val="single" w:color="000000" w:sz="4" w:space="0"/>
            </w:tcBorders>
            <w:shd w:val="clear" w:color="auto" w:fill="auto"/>
            <w:vAlign w:val="center"/>
          </w:tcPr>
          <w:p w14:paraId="78C3793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劳动合同</w:t>
            </w:r>
          </w:p>
        </w:tc>
        <w:tc>
          <w:tcPr>
            <w:tcW w:w="371" w:type="pct"/>
            <w:tcBorders>
              <w:top w:val="single" w:color="auto" w:sz="4" w:space="0"/>
              <w:left w:val="single" w:color="000000" w:sz="4" w:space="0"/>
              <w:bottom w:val="single" w:color="000000" w:sz="4" w:space="0"/>
              <w:right w:val="single" w:color="000000" w:sz="4" w:space="0"/>
            </w:tcBorders>
            <w:shd w:val="clear" w:color="auto" w:fill="auto"/>
            <w:vAlign w:val="center"/>
          </w:tcPr>
          <w:p w14:paraId="56560862">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iCs w:val="0"/>
                <w:color w:val="000000"/>
                <w:sz w:val="22"/>
                <w:szCs w:val="22"/>
                <w:u w:val="none"/>
              </w:rPr>
            </w:pPr>
          </w:p>
        </w:tc>
      </w:tr>
      <w:tr w14:paraId="3BFF2A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31CC7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2</w:t>
            </w:r>
          </w:p>
        </w:tc>
        <w:tc>
          <w:tcPr>
            <w:tcW w:w="5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CEAC3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kern w:val="2"/>
                <w:sz w:val="22"/>
                <w:szCs w:val="22"/>
                <w:u w:val="none"/>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
              </w:rPr>
              <w:t>广济药业</w:t>
            </w:r>
          </w:p>
        </w:tc>
        <w:tc>
          <w:tcPr>
            <w:tcW w:w="5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A807F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投资专员</w:t>
            </w:r>
          </w:p>
        </w:tc>
        <w:tc>
          <w:tcPr>
            <w:tcW w:w="1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17AEA2">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iCs w:val="0"/>
                <w:color w:val="000000"/>
                <w:kern w:val="2"/>
                <w:sz w:val="22"/>
                <w:szCs w:val="22"/>
                <w:u w:val="none"/>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
              </w:rPr>
              <w:t>1.协助部门领导建立与完善投资管理相关制度和流程，及时向下属分子公司传达投资管理制度和相关投资决策流程</w:t>
            </w:r>
            <w:r>
              <w:rPr>
                <w:rFonts w:hint="eastAsia" w:ascii="仿宋_GB2312" w:hAnsi="仿宋_GB2312" w:eastAsia="仿宋_GB2312" w:cs="仿宋_GB2312"/>
                <w:i w:val="0"/>
                <w:iCs w:val="0"/>
                <w:color w:val="000000"/>
                <w:kern w:val="0"/>
                <w:sz w:val="22"/>
                <w:szCs w:val="22"/>
                <w:u w:val="none"/>
                <w:lang w:val="en-US" w:eastAsia="zh-CN" w:bidi="ar"/>
              </w:rPr>
              <w:br w:type="textWrapping"/>
            </w:r>
            <w:r>
              <w:rPr>
                <w:rFonts w:hint="eastAsia" w:ascii="仿宋_GB2312" w:hAnsi="仿宋_GB2312" w:eastAsia="仿宋_GB2312" w:cs="仿宋_GB2312"/>
                <w:i w:val="0"/>
                <w:iCs w:val="0"/>
                <w:color w:val="000000"/>
                <w:kern w:val="0"/>
                <w:sz w:val="22"/>
                <w:szCs w:val="22"/>
                <w:u w:val="none"/>
                <w:lang w:val="en-US" w:eastAsia="zh-CN" w:bidi="ar"/>
              </w:rPr>
              <w:t>2.完成项目现场尽调工作，按照投资决策流程要求制作投资项目相关文件(如立项报告、尽职调查报告、投资建议书、可行性报告、项目投资交易方案、合作框架协议等)</w:t>
            </w:r>
            <w:r>
              <w:rPr>
                <w:rFonts w:hint="eastAsia" w:ascii="仿宋_GB2312" w:hAnsi="仿宋_GB2312" w:eastAsia="仿宋_GB2312" w:cs="仿宋_GB2312"/>
                <w:i w:val="0"/>
                <w:iCs w:val="0"/>
                <w:color w:val="000000"/>
                <w:kern w:val="0"/>
                <w:sz w:val="22"/>
                <w:szCs w:val="22"/>
                <w:u w:val="none"/>
                <w:lang w:val="en-US" w:eastAsia="zh-CN" w:bidi="ar"/>
              </w:rPr>
              <w:br w:type="textWrapping"/>
            </w:r>
            <w:r>
              <w:rPr>
                <w:rFonts w:hint="eastAsia" w:ascii="仿宋_GB2312" w:hAnsi="仿宋_GB2312" w:eastAsia="仿宋_GB2312" w:cs="仿宋_GB2312"/>
                <w:i w:val="0"/>
                <w:iCs w:val="0"/>
                <w:color w:val="000000"/>
                <w:kern w:val="0"/>
                <w:sz w:val="22"/>
                <w:szCs w:val="22"/>
                <w:u w:val="none"/>
                <w:lang w:val="en-US" w:eastAsia="zh-CN" w:bidi="ar"/>
              </w:rPr>
              <w:t>3.负责对接集团相关职能部门完成日常项目信息的提交，完成与公司内部其他部门、各分子公司相关事项的日常对接工作</w:t>
            </w:r>
            <w:r>
              <w:rPr>
                <w:rFonts w:hint="eastAsia" w:ascii="仿宋_GB2312" w:hAnsi="仿宋_GB2312" w:eastAsia="仿宋_GB2312" w:cs="仿宋_GB2312"/>
                <w:i w:val="0"/>
                <w:iCs w:val="0"/>
                <w:color w:val="000000"/>
                <w:kern w:val="0"/>
                <w:sz w:val="22"/>
                <w:szCs w:val="22"/>
                <w:u w:val="none"/>
                <w:lang w:val="en-US" w:eastAsia="zh-CN" w:bidi="ar"/>
              </w:rPr>
              <w:br w:type="textWrapping"/>
            </w:r>
            <w:r>
              <w:rPr>
                <w:rFonts w:hint="eastAsia" w:ascii="仿宋_GB2312" w:hAnsi="仿宋_GB2312" w:eastAsia="仿宋_GB2312" w:cs="仿宋_GB2312"/>
                <w:i w:val="0"/>
                <w:iCs w:val="0"/>
                <w:color w:val="000000"/>
                <w:kern w:val="0"/>
                <w:sz w:val="22"/>
                <w:szCs w:val="22"/>
                <w:u w:val="none"/>
                <w:lang w:val="en-US" w:eastAsia="zh-CN" w:bidi="ar"/>
              </w:rPr>
              <w:t>4.跟踪宏观经济形势、行业发展趋势，收集行业相关资料和信息，协助部门领导拟定战略投资分析报告</w:t>
            </w:r>
            <w:r>
              <w:rPr>
                <w:rFonts w:hint="eastAsia" w:ascii="仿宋_GB2312" w:hAnsi="仿宋_GB2312" w:eastAsia="仿宋_GB2312" w:cs="仿宋_GB2312"/>
                <w:i w:val="0"/>
                <w:iCs w:val="0"/>
                <w:color w:val="000000"/>
                <w:kern w:val="0"/>
                <w:sz w:val="22"/>
                <w:szCs w:val="22"/>
                <w:u w:val="none"/>
                <w:lang w:val="en-US" w:eastAsia="zh-CN" w:bidi="ar"/>
              </w:rPr>
              <w:br w:type="textWrapping"/>
            </w:r>
            <w:r>
              <w:rPr>
                <w:rFonts w:hint="eastAsia" w:ascii="仿宋_GB2312" w:hAnsi="仿宋_GB2312" w:eastAsia="仿宋_GB2312" w:cs="仿宋_GB2312"/>
                <w:i w:val="0"/>
                <w:iCs w:val="0"/>
                <w:color w:val="000000"/>
                <w:kern w:val="0"/>
                <w:sz w:val="22"/>
                <w:szCs w:val="22"/>
                <w:u w:val="none"/>
                <w:lang w:val="en-US" w:eastAsia="zh-CN" w:bidi="ar"/>
              </w:rPr>
              <w:t>5.协助部门领导完成公司专业投资决策会上会资料的审核工作，做好专业投资决策会会议记录，专业投资决策会委员的意见以及项目批复意见的反馈，及时指导项目专班或分子公司完成修改后资料的提交备案</w:t>
            </w:r>
            <w:r>
              <w:rPr>
                <w:rFonts w:hint="eastAsia" w:ascii="仿宋_GB2312" w:hAnsi="仿宋_GB2312" w:eastAsia="仿宋_GB2312" w:cs="仿宋_GB2312"/>
                <w:i w:val="0"/>
                <w:iCs w:val="0"/>
                <w:color w:val="000000"/>
                <w:kern w:val="0"/>
                <w:sz w:val="22"/>
                <w:szCs w:val="22"/>
                <w:u w:val="none"/>
                <w:lang w:val="en-US" w:eastAsia="zh-CN" w:bidi="ar"/>
              </w:rPr>
              <w:br w:type="textWrapping"/>
            </w:r>
            <w:r>
              <w:rPr>
                <w:rFonts w:hint="eastAsia" w:ascii="仿宋_GB2312" w:hAnsi="仿宋_GB2312" w:eastAsia="仿宋_GB2312" w:cs="仿宋_GB2312"/>
                <w:i w:val="0"/>
                <w:iCs w:val="0"/>
                <w:color w:val="000000"/>
                <w:kern w:val="0"/>
                <w:sz w:val="22"/>
                <w:szCs w:val="22"/>
                <w:u w:val="none"/>
                <w:lang w:val="en-US" w:eastAsia="zh-CN" w:bidi="ar"/>
              </w:rPr>
              <w:t>6,负责公司投资项目立项批复意见、立项报告、可行性研究报告、项目投资建议书、项目财务尽调报告、项目法律尽调报告、项目投资协议等重要材料的保管、项目信息存储工作</w:t>
            </w:r>
            <w:r>
              <w:rPr>
                <w:rFonts w:hint="eastAsia" w:ascii="仿宋_GB2312" w:hAnsi="仿宋_GB2312" w:eastAsia="仿宋_GB2312" w:cs="仿宋_GB2312"/>
                <w:i w:val="0"/>
                <w:iCs w:val="0"/>
                <w:color w:val="000000"/>
                <w:kern w:val="0"/>
                <w:sz w:val="22"/>
                <w:szCs w:val="22"/>
                <w:u w:val="none"/>
                <w:lang w:val="en-US" w:eastAsia="zh-CN" w:bidi="ar"/>
              </w:rPr>
              <w:br w:type="textWrapping"/>
            </w:r>
            <w:r>
              <w:rPr>
                <w:rFonts w:hint="eastAsia" w:ascii="仿宋_GB2312" w:hAnsi="仿宋_GB2312" w:eastAsia="仿宋_GB2312" w:cs="仿宋_GB2312"/>
                <w:i w:val="0"/>
                <w:iCs w:val="0"/>
                <w:color w:val="000000"/>
                <w:kern w:val="0"/>
                <w:sz w:val="22"/>
                <w:szCs w:val="22"/>
                <w:u w:val="none"/>
                <w:lang w:val="en-US" w:eastAsia="zh-CN" w:bidi="ar"/>
              </w:rPr>
              <w:t>7.负责公司重点投资项目的投中投后管理工作，拟定投后管理报告，做好投后评价报告的备案，及时向领导反馈项目运行情况</w:t>
            </w:r>
            <w:r>
              <w:rPr>
                <w:rFonts w:hint="eastAsia" w:ascii="仿宋_GB2312" w:hAnsi="仿宋_GB2312" w:eastAsia="仿宋_GB2312" w:cs="仿宋_GB2312"/>
                <w:i w:val="0"/>
                <w:iCs w:val="0"/>
                <w:color w:val="000000"/>
                <w:kern w:val="0"/>
                <w:sz w:val="22"/>
                <w:szCs w:val="22"/>
                <w:u w:val="none"/>
                <w:lang w:val="en-US" w:eastAsia="zh-CN" w:bidi="ar"/>
              </w:rPr>
              <w:br w:type="textWrapping"/>
            </w:r>
            <w:r>
              <w:rPr>
                <w:rFonts w:hint="eastAsia" w:ascii="仿宋_GB2312" w:hAnsi="仿宋_GB2312" w:eastAsia="仿宋_GB2312" w:cs="仿宋_GB2312"/>
                <w:i w:val="0"/>
                <w:iCs w:val="0"/>
                <w:color w:val="000000"/>
                <w:kern w:val="0"/>
                <w:sz w:val="22"/>
                <w:szCs w:val="22"/>
                <w:u w:val="none"/>
                <w:lang w:val="en-US" w:eastAsia="zh-CN" w:bidi="ar"/>
              </w:rPr>
              <w:t>8.完成领导交办的其他相关任务</w:t>
            </w:r>
          </w:p>
        </w:tc>
        <w:tc>
          <w:tcPr>
            <w:tcW w:w="11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EBCA30">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iCs w:val="0"/>
                <w:color w:val="000000"/>
                <w:kern w:val="2"/>
                <w:sz w:val="22"/>
                <w:szCs w:val="22"/>
                <w:u w:val="none"/>
                <w:lang w:val="en-US" w:eastAsia="zh-CN" w:bidi="ar-SA"/>
              </w:rPr>
            </w:pPr>
            <w:r>
              <w:rPr>
                <w:rFonts w:hint="eastAsia" w:ascii="仿宋_GB2312" w:hAnsi="仿宋_GB2312" w:eastAsia="仿宋_GB2312" w:cs="仿宋_GB2312"/>
                <w:i w:val="0"/>
                <w:iCs w:val="0"/>
                <w:color w:val="000000"/>
                <w:sz w:val="22"/>
                <w:szCs w:val="22"/>
                <w:u w:val="none"/>
              </w:rPr>
              <w:t>1.年龄原则上</w:t>
            </w:r>
            <w:r>
              <w:rPr>
                <w:rFonts w:hint="eastAsia" w:ascii="仿宋_GB2312" w:hAnsi="仿宋_GB2312" w:eastAsia="仿宋_GB2312" w:cs="仿宋_GB2312"/>
                <w:i w:val="0"/>
                <w:iCs w:val="0"/>
                <w:color w:val="000000"/>
                <w:sz w:val="22"/>
                <w:szCs w:val="22"/>
                <w:highlight w:val="none"/>
                <w:u w:val="none"/>
              </w:rPr>
              <w:t>不超过40周岁</w:t>
            </w:r>
            <w:r>
              <w:rPr>
                <w:rFonts w:hint="eastAsia" w:ascii="仿宋_GB2312" w:hAnsi="仿宋_GB2312" w:eastAsia="仿宋_GB2312" w:cs="仿宋_GB2312"/>
                <w:i w:val="0"/>
                <w:iCs w:val="0"/>
                <w:color w:val="000000"/>
                <w:sz w:val="22"/>
                <w:szCs w:val="22"/>
                <w:u w:val="none"/>
                <w:lang w:eastAsia="zh-CN"/>
              </w:rPr>
              <w:t>；</w:t>
            </w:r>
            <w:r>
              <w:rPr>
                <w:rFonts w:hint="eastAsia" w:ascii="仿宋_GB2312" w:hAnsi="仿宋_GB2312" w:eastAsia="仿宋_GB2312" w:cs="仿宋_GB2312"/>
                <w:i w:val="0"/>
                <w:iCs w:val="0"/>
                <w:color w:val="000000"/>
                <w:kern w:val="0"/>
                <w:sz w:val="22"/>
                <w:szCs w:val="22"/>
                <w:u w:val="none"/>
                <w:lang w:val="en-US" w:eastAsia="zh-CN" w:bidi="ar"/>
              </w:rPr>
              <w:t>医药类、财务类、经济类、金融类等相关专业，硕士及以上学历</w:t>
            </w:r>
            <w:r>
              <w:rPr>
                <w:rFonts w:hint="eastAsia" w:ascii="仿宋_GB2312" w:hAnsi="仿宋_GB2312" w:eastAsia="仿宋_GB2312" w:cs="仿宋_GB2312"/>
                <w:i w:val="0"/>
                <w:iCs w:val="0"/>
                <w:color w:val="000000"/>
                <w:kern w:val="0"/>
                <w:sz w:val="22"/>
                <w:szCs w:val="22"/>
                <w:u w:val="none"/>
                <w:lang w:val="en-US" w:eastAsia="zh-CN" w:bidi="ar"/>
              </w:rPr>
              <w:br w:type="textWrapping"/>
            </w:r>
            <w:r>
              <w:rPr>
                <w:rFonts w:hint="eastAsia" w:ascii="仿宋_GB2312" w:hAnsi="仿宋_GB2312" w:eastAsia="仿宋_GB2312" w:cs="仿宋_GB2312"/>
                <w:i w:val="0"/>
                <w:iCs w:val="0"/>
                <w:color w:val="000000"/>
                <w:kern w:val="0"/>
                <w:sz w:val="22"/>
                <w:szCs w:val="22"/>
                <w:u w:val="none"/>
                <w:lang w:val="en-US" w:eastAsia="zh-CN" w:bidi="ar"/>
              </w:rPr>
              <w:t>2.3年以上相关工作经验，熟悉国家有关投资法律法规，熟悉财务、投资等相关知识，熟悉投资业务知识</w:t>
            </w:r>
          </w:p>
        </w:tc>
        <w:tc>
          <w:tcPr>
            <w:tcW w:w="5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034F6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kern w:val="2"/>
                <w:sz w:val="22"/>
                <w:szCs w:val="22"/>
                <w:u w:val="none"/>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
              </w:rPr>
              <w:t>劳动合同</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466F1A">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iCs w:val="0"/>
                <w:color w:val="000000"/>
                <w:sz w:val="22"/>
                <w:szCs w:val="22"/>
                <w:u w:val="none"/>
              </w:rPr>
            </w:pPr>
          </w:p>
        </w:tc>
      </w:tr>
      <w:tr w14:paraId="1AF92E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C2DCF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kern w:val="2"/>
                <w:sz w:val="22"/>
                <w:szCs w:val="22"/>
                <w:u w:val="none"/>
                <w:lang w:val="en-US" w:eastAsia="zh-CN" w:bidi="ar-SA"/>
              </w:rPr>
            </w:pPr>
            <w:r>
              <w:rPr>
                <w:rFonts w:hint="eastAsia" w:ascii="仿宋_GB2312" w:hAnsi="仿宋_GB2312" w:eastAsia="仿宋_GB2312" w:cs="仿宋_GB2312"/>
                <w:i w:val="0"/>
                <w:iCs w:val="0"/>
                <w:color w:val="000000"/>
                <w:kern w:val="2"/>
                <w:sz w:val="22"/>
                <w:szCs w:val="22"/>
                <w:u w:val="none"/>
                <w:lang w:val="en-US" w:eastAsia="zh-CN" w:bidi="ar-SA"/>
              </w:rPr>
              <w:t>3</w:t>
            </w:r>
          </w:p>
        </w:tc>
        <w:tc>
          <w:tcPr>
            <w:tcW w:w="5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0C718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武穴分公司</w:t>
            </w:r>
          </w:p>
        </w:tc>
        <w:tc>
          <w:tcPr>
            <w:tcW w:w="5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00E36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提取抽洗工</w:t>
            </w:r>
          </w:p>
        </w:tc>
        <w:tc>
          <w:tcPr>
            <w:tcW w:w="1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0B23F2">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负责按计划完成酸性沉降物过滤、拆装、调浆、打料生产操作任务</w:t>
            </w:r>
          </w:p>
        </w:tc>
        <w:tc>
          <w:tcPr>
            <w:tcW w:w="11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6C3F16">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w:t>
            </w:r>
            <w:r>
              <w:rPr>
                <w:rFonts w:hint="eastAsia" w:ascii="仿宋_GB2312" w:hAnsi="仿宋_GB2312" w:eastAsia="仿宋_GB2312" w:cs="仿宋_GB2312"/>
                <w:i w:val="0"/>
                <w:iCs w:val="0"/>
                <w:color w:val="000000"/>
                <w:sz w:val="22"/>
                <w:szCs w:val="22"/>
                <w:u w:val="none"/>
              </w:rPr>
              <w:t>年龄</w:t>
            </w:r>
            <w:r>
              <w:rPr>
                <w:rFonts w:hint="eastAsia" w:ascii="仿宋_GB2312" w:hAnsi="仿宋_GB2312" w:eastAsia="仿宋_GB2312" w:cs="仿宋_GB2312"/>
                <w:i w:val="0"/>
                <w:iCs w:val="0"/>
                <w:color w:val="000000"/>
                <w:sz w:val="22"/>
                <w:szCs w:val="22"/>
                <w:u w:val="none"/>
                <w:lang w:val="en-US" w:eastAsia="zh-CN"/>
              </w:rPr>
              <w:t>45周岁以内</w:t>
            </w:r>
            <w:r>
              <w:rPr>
                <w:rFonts w:hint="eastAsia" w:ascii="仿宋_GB2312" w:hAnsi="仿宋_GB2312" w:eastAsia="仿宋_GB2312" w:cs="仿宋_GB2312"/>
                <w:i w:val="0"/>
                <w:iCs w:val="0"/>
                <w:color w:val="000000"/>
                <w:sz w:val="22"/>
                <w:szCs w:val="22"/>
                <w:u w:val="none"/>
                <w:lang w:eastAsia="zh-CN"/>
              </w:rPr>
              <w:t>；</w:t>
            </w:r>
            <w:r>
              <w:rPr>
                <w:rFonts w:hint="eastAsia" w:ascii="仿宋_GB2312" w:hAnsi="仿宋_GB2312" w:eastAsia="仿宋_GB2312" w:cs="仿宋_GB2312"/>
                <w:i w:val="0"/>
                <w:iCs w:val="0"/>
                <w:color w:val="000000"/>
                <w:sz w:val="22"/>
                <w:szCs w:val="22"/>
                <w:u w:val="none"/>
                <w:lang w:val="en-US" w:eastAsia="zh-CN"/>
              </w:rPr>
              <w:t>大专及以上学历</w:t>
            </w:r>
            <w:r>
              <w:rPr>
                <w:rFonts w:hint="eastAsia" w:ascii="仿宋_GB2312" w:hAnsi="仿宋_GB2312" w:eastAsia="仿宋_GB2312" w:cs="仿宋_GB2312"/>
                <w:i w:val="0"/>
                <w:iCs w:val="0"/>
                <w:color w:val="000000"/>
                <w:sz w:val="22"/>
                <w:szCs w:val="22"/>
                <w:u w:val="none"/>
                <w:lang w:eastAsia="zh-CN"/>
              </w:rPr>
              <w:t>，医药、化工相关专业优先</w:t>
            </w:r>
            <w:r>
              <w:rPr>
                <w:rFonts w:hint="eastAsia" w:ascii="仿宋_GB2312" w:hAnsi="仿宋_GB2312" w:eastAsia="仿宋_GB2312" w:cs="仿宋_GB2312"/>
                <w:i w:val="0"/>
                <w:iCs w:val="0"/>
                <w:color w:val="000000"/>
                <w:sz w:val="22"/>
                <w:szCs w:val="22"/>
                <w:u w:val="none"/>
                <w:lang w:val="en-US" w:eastAsia="zh-CN"/>
              </w:rPr>
              <w:br w:type="textWrapping"/>
            </w:r>
            <w:r>
              <w:rPr>
                <w:rFonts w:hint="eastAsia" w:ascii="仿宋_GB2312" w:hAnsi="仿宋_GB2312" w:eastAsia="仿宋_GB2312" w:cs="仿宋_GB2312"/>
                <w:i w:val="0"/>
                <w:iCs w:val="0"/>
                <w:color w:val="000000"/>
                <w:sz w:val="22"/>
                <w:szCs w:val="22"/>
                <w:u w:val="none"/>
                <w:lang w:val="en-US" w:eastAsia="zh-CN"/>
              </w:rPr>
              <w:t>2.有1年以上相关岗位经验</w:t>
            </w:r>
          </w:p>
        </w:tc>
        <w:tc>
          <w:tcPr>
            <w:tcW w:w="5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270B1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劳动合同</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B454F1">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iCs w:val="0"/>
                <w:color w:val="000000"/>
                <w:sz w:val="22"/>
                <w:szCs w:val="22"/>
                <w:u w:val="none"/>
              </w:rPr>
            </w:pPr>
          </w:p>
        </w:tc>
      </w:tr>
      <w:tr w14:paraId="011EDB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D0D35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kern w:val="2"/>
                <w:sz w:val="22"/>
                <w:szCs w:val="22"/>
                <w:u w:val="none"/>
                <w:lang w:val="en-US" w:eastAsia="zh-CN" w:bidi="ar-SA"/>
              </w:rPr>
            </w:pPr>
            <w:r>
              <w:rPr>
                <w:rFonts w:hint="eastAsia" w:ascii="仿宋_GB2312" w:hAnsi="仿宋_GB2312" w:eastAsia="仿宋_GB2312" w:cs="仿宋_GB2312"/>
                <w:i w:val="0"/>
                <w:iCs w:val="0"/>
                <w:color w:val="000000"/>
                <w:kern w:val="2"/>
                <w:sz w:val="22"/>
                <w:szCs w:val="22"/>
                <w:u w:val="none"/>
                <w:lang w:val="en-US" w:eastAsia="zh-CN" w:bidi="ar-SA"/>
              </w:rPr>
              <w:t>4</w:t>
            </w:r>
          </w:p>
        </w:tc>
        <w:tc>
          <w:tcPr>
            <w:tcW w:w="5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4D900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武穴分公司</w:t>
            </w:r>
          </w:p>
        </w:tc>
        <w:tc>
          <w:tcPr>
            <w:tcW w:w="5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2F860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发酵实验员</w:t>
            </w:r>
          </w:p>
        </w:tc>
        <w:tc>
          <w:tcPr>
            <w:tcW w:w="1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6DC08C">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负责车间原料、优化工艺、技术改良等实验工作</w:t>
            </w:r>
          </w:p>
        </w:tc>
        <w:tc>
          <w:tcPr>
            <w:tcW w:w="11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0AB2E6">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w:t>
            </w:r>
            <w:r>
              <w:rPr>
                <w:rFonts w:hint="eastAsia" w:ascii="仿宋_GB2312" w:hAnsi="仿宋_GB2312" w:eastAsia="仿宋_GB2312" w:cs="仿宋_GB2312"/>
                <w:i w:val="0"/>
                <w:iCs w:val="0"/>
                <w:color w:val="000000"/>
                <w:sz w:val="22"/>
                <w:szCs w:val="22"/>
                <w:u w:val="none"/>
              </w:rPr>
              <w:t>年龄</w:t>
            </w:r>
            <w:r>
              <w:rPr>
                <w:rFonts w:hint="eastAsia" w:ascii="仿宋_GB2312" w:hAnsi="仿宋_GB2312" w:eastAsia="仿宋_GB2312" w:cs="仿宋_GB2312"/>
                <w:i w:val="0"/>
                <w:iCs w:val="0"/>
                <w:color w:val="000000"/>
                <w:sz w:val="22"/>
                <w:szCs w:val="22"/>
                <w:u w:val="none"/>
                <w:lang w:val="en-US" w:eastAsia="zh-CN"/>
              </w:rPr>
              <w:t>45周岁以内</w:t>
            </w:r>
            <w:r>
              <w:rPr>
                <w:rFonts w:hint="eastAsia" w:ascii="仿宋_GB2312" w:hAnsi="仿宋_GB2312" w:eastAsia="仿宋_GB2312" w:cs="仿宋_GB2312"/>
                <w:i w:val="0"/>
                <w:iCs w:val="0"/>
                <w:color w:val="000000"/>
                <w:sz w:val="22"/>
                <w:szCs w:val="22"/>
                <w:u w:val="none"/>
                <w:lang w:eastAsia="zh-CN"/>
              </w:rPr>
              <w:t>；</w:t>
            </w:r>
            <w:r>
              <w:rPr>
                <w:rFonts w:hint="eastAsia" w:ascii="仿宋_GB2312" w:hAnsi="仿宋_GB2312" w:eastAsia="仿宋_GB2312" w:cs="仿宋_GB2312"/>
                <w:i w:val="0"/>
                <w:iCs w:val="0"/>
                <w:color w:val="000000"/>
                <w:kern w:val="0"/>
                <w:sz w:val="22"/>
                <w:szCs w:val="22"/>
                <w:u w:val="none"/>
                <w:lang w:val="en-US" w:eastAsia="zh-CN" w:bidi="ar"/>
              </w:rPr>
              <w:t>大专及以上学历，医药、化工相关专业</w:t>
            </w:r>
            <w:r>
              <w:rPr>
                <w:rFonts w:hint="eastAsia" w:ascii="仿宋_GB2312" w:hAnsi="仿宋_GB2312" w:eastAsia="仿宋_GB2312" w:cs="仿宋_GB2312"/>
                <w:i w:val="0"/>
                <w:iCs w:val="0"/>
                <w:color w:val="000000"/>
                <w:kern w:val="0"/>
                <w:sz w:val="22"/>
                <w:szCs w:val="22"/>
                <w:u w:val="none"/>
                <w:lang w:val="en-US" w:eastAsia="zh-CN" w:bidi="ar"/>
              </w:rPr>
              <w:br w:type="textWrapping"/>
            </w:r>
            <w:r>
              <w:rPr>
                <w:rFonts w:hint="eastAsia" w:ascii="仿宋_GB2312" w:hAnsi="仿宋_GB2312" w:eastAsia="仿宋_GB2312" w:cs="仿宋_GB2312"/>
                <w:i w:val="0"/>
                <w:iCs w:val="0"/>
                <w:color w:val="000000"/>
                <w:kern w:val="0"/>
                <w:sz w:val="22"/>
                <w:szCs w:val="22"/>
                <w:u w:val="none"/>
                <w:lang w:val="en-US" w:eastAsia="zh-CN" w:bidi="ar"/>
              </w:rPr>
              <w:t>2.有较强的安全意识和保密意识，有1年以上相关岗位经验</w:t>
            </w:r>
          </w:p>
        </w:tc>
        <w:tc>
          <w:tcPr>
            <w:tcW w:w="5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36A63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劳动合同</w:t>
            </w: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B6F829">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iCs w:val="0"/>
                <w:color w:val="000000"/>
                <w:sz w:val="22"/>
                <w:szCs w:val="22"/>
                <w:u w:val="none"/>
              </w:rPr>
            </w:pPr>
          </w:p>
        </w:tc>
      </w:tr>
      <w:tr w14:paraId="13C47A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B422A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kern w:val="2"/>
                <w:sz w:val="22"/>
                <w:szCs w:val="22"/>
                <w:u w:val="none"/>
                <w:lang w:val="en-US" w:eastAsia="zh-CN" w:bidi="ar-SA"/>
              </w:rPr>
            </w:pPr>
            <w:r>
              <w:rPr>
                <w:rFonts w:hint="eastAsia" w:ascii="仿宋_GB2312" w:hAnsi="仿宋_GB2312" w:eastAsia="仿宋_GB2312" w:cs="仿宋_GB2312"/>
                <w:i w:val="0"/>
                <w:iCs w:val="0"/>
                <w:color w:val="000000"/>
                <w:kern w:val="2"/>
                <w:sz w:val="22"/>
                <w:szCs w:val="22"/>
                <w:u w:val="none"/>
                <w:lang w:val="en-US" w:eastAsia="zh-CN" w:bidi="ar-SA"/>
              </w:rPr>
              <w:t>5</w:t>
            </w:r>
          </w:p>
        </w:tc>
        <w:tc>
          <w:tcPr>
            <w:tcW w:w="5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4C015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武穴分公司</w:t>
            </w:r>
          </w:p>
        </w:tc>
        <w:tc>
          <w:tcPr>
            <w:tcW w:w="5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5743B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发酵消毒工</w:t>
            </w:r>
          </w:p>
        </w:tc>
        <w:tc>
          <w:tcPr>
            <w:tcW w:w="1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E4794D">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负责按计划及时完成发酵罐、种子罐、糖罐、泡敌罐灭菌工作任务</w:t>
            </w:r>
          </w:p>
        </w:tc>
        <w:tc>
          <w:tcPr>
            <w:tcW w:w="11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12ACB1">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w:t>
            </w:r>
            <w:r>
              <w:rPr>
                <w:rFonts w:hint="eastAsia" w:ascii="仿宋_GB2312" w:hAnsi="仿宋_GB2312" w:eastAsia="仿宋_GB2312" w:cs="仿宋_GB2312"/>
                <w:i w:val="0"/>
                <w:iCs w:val="0"/>
                <w:color w:val="000000"/>
                <w:sz w:val="22"/>
                <w:szCs w:val="22"/>
                <w:u w:val="none"/>
              </w:rPr>
              <w:t>年龄</w:t>
            </w:r>
            <w:r>
              <w:rPr>
                <w:rFonts w:hint="eastAsia" w:ascii="仿宋_GB2312" w:hAnsi="仿宋_GB2312" w:eastAsia="仿宋_GB2312" w:cs="仿宋_GB2312"/>
                <w:i w:val="0"/>
                <w:iCs w:val="0"/>
                <w:color w:val="000000"/>
                <w:sz w:val="22"/>
                <w:szCs w:val="22"/>
                <w:u w:val="none"/>
                <w:lang w:val="en-US" w:eastAsia="zh-CN"/>
              </w:rPr>
              <w:t>45周岁以内</w:t>
            </w:r>
            <w:r>
              <w:rPr>
                <w:rFonts w:hint="eastAsia" w:ascii="仿宋_GB2312" w:hAnsi="仿宋_GB2312" w:eastAsia="仿宋_GB2312" w:cs="仿宋_GB2312"/>
                <w:i w:val="0"/>
                <w:iCs w:val="0"/>
                <w:color w:val="000000"/>
                <w:sz w:val="22"/>
                <w:szCs w:val="22"/>
                <w:u w:val="none"/>
                <w:lang w:eastAsia="zh-CN"/>
              </w:rPr>
              <w:t>；</w:t>
            </w:r>
            <w:r>
              <w:rPr>
                <w:rFonts w:hint="eastAsia" w:ascii="仿宋_GB2312" w:hAnsi="仿宋_GB2312" w:eastAsia="仿宋_GB2312" w:cs="仿宋_GB2312"/>
                <w:i w:val="0"/>
                <w:iCs w:val="0"/>
                <w:color w:val="000000"/>
                <w:kern w:val="0"/>
                <w:sz w:val="22"/>
                <w:szCs w:val="22"/>
                <w:u w:val="none"/>
                <w:lang w:val="en-US" w:eastAsia="zh-CN" w:bidi="ar"/>
              </w:rPr>
              <w:t>大专及以上学历，医药、化工相关专业优先</w:t>
            </w:r>
            <w:r>
              <w:rPr>
                <w:rFonts w:hint="eastAsia" w:ascii="仿宋_GB2312" w:hAnsi="仿宋_GB2312" w:eastAsia="仿宋_GB2312" w:cs="仿宋_GB2312"/>
                <w:i w:val="0"/>
                <w:iCs w:val="0"/>
                <w:color w:val="000000"/>
                <w:kern w:val="0"/>
                <w:sz w:val="22"/>
                <w:szCs w:val="22"/>
                <w:u w:val="none"/>
                <w:lang w:val="en-US" w:eastAsia="zh-CN" w:bidi="ar"/>
              </w:rPr>
              <w:br w:type="textWrapping"/>
            </w:r>
            <w:r>
              <w:rPr>
                <w:rFonts w:hint="eastAsia" w:ascii="仿宋_GB2312" w:hAnsi="仿宋_GB2312" w:eastAsia="仿宋_GB2312" w:cs="仿宋_GB2312"/>
                <w:i w:val="0"/>
                <w:iCs w:val="0"/>
                <w:color w:val="000000"/>
                <w:kern w:val="0"/>
                <w:sz w:val="22"/>
                <w:szCs w:val="22"/>
                <w:u w:val="none"/>
                <w:lang w:val="en-US" w:eastAsia="zh-CN" w:bidi="ar"/>
              </w:rPr>
              <w:t>2.有1年以上设备仪器操作技能经验</w:t>
            </w:r>
          </w:p>
        </w:tc>
        <w:tc>
          <w:tcPr>
            <w:tcW w:w="5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0DB8E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劳动合同</w:t>
            </w: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C06638">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iCs w:val="0"/>
                <w:color w:val="000000"/>
                <w:sz w:val="22"/>
                <w:szCs w:val="22"/>
                <w:u w:val="none"/>
              </w:rPr>
            </w:pPr>
          </w:p>
        </w:tc>
      </w:tr>
      <w:tr w14:paraId="723B08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7E768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kern w:val="2"/>
                <w:sz w:val="22"/>
                <w:szCs w:val="22"/>
                <w:u w:val="none"/>
                <w:lang w:val="en-US" w:eastAsia="zh-CN" w:bidi="ar-SA"/>
              </w:rPr>
            </w:pPr>
            <w:r>
              <w:rPr>
                <w:rFonts w:hint="eastAsia" w:ascii="仿宋_GB2312" w:hAnsi="仿宋_GB2312" w:eastAsia="仿宋_GB2312" w:cs="仿宋_GB2312"/>
                <w:i w:val="0"/>
                <w:iCs w:val="0"/>
                <w:color w:val="000000"/>
                <w:kern w:val="2"/>
                <w:sz w:val="22"/>
                <w:szCs w:val="22"/>
                <w:u w:val="none"/>
                <w:lang w:val="en-US" w:eastAsia="zh-CN" w:bidi="ar-SA"/>
              </w:rPr>
              <w:t>6</w:t>
            </w:r>
          </w:p>
        </w:tc>
        <w:tc>
          <w:tcPr>
            <w:tcW w:w="5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C21DA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武穴分公司</w:t>
            </w:r>
          </w:p>
        </w:tc>
        <w:tc>
          <w:tcPr>
            <w:tcW w:w="5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B7A83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发酵工艺工</w:t>
            </w:r>
          </w:p>
        </w:tc>
        <w:tc>
          <w:tcPr>
            <w:tcW w:w="1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FF3317">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负责对发酵工艺控制，确保控制参数符合工艺要求，并协助其他工种确保生产顺利进行</w:t>
            </w:r>
          </w:p>
        </w:tc>
        <w:tc>
          <w:tcPr>
            <w:tcW w:w="11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64D4CB">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w:t>
            </w:r>
            <w:r>
              <w:rPr>
                <w:rFonts w:hint="eastAsia" w:ascii="仿宋_GB2312" w:hAnsi="仿宋_GB2312" w:eastAsia="仿宋_GB2312" w:cs="仿宋_GB2312"/>
                <w:i w:val="0"/>
                <w:iCs w:val="0"/>
                <w:color w:val="000000"/>
                <w:sz w:val="22"/>
                <w:szCs w:val="22"/>
                <w:u w:val="none"/>
              </w:rPr>
              <w:t>年龄</w:t>
            </w:r>
            <w:r>
              <w:rPr>
                <w:rFonts w:hint="eastAsia" w:ascii="仿宋_GB2312" w:hAnsi="仿宋_GB2312" w:eastAsia="仿宋_GB2312" w:cs="仿宋_GB2312"/>
                <w:i w:val="0"/>
                <w:iCs w:val="0"/>
                <w:color w:val="000000"/>
                <w:sz w:val="22"/>
                <w:szCs w:val="22"/>
                <w:u w:val="none"/>
                <w:lang w:val="en-US" w:eastAsia="zh-CN"/>
              </w:rPr>
              <w:t>45周岁以内</w:t>
            </w:r>
            <w:r>
              <w:rPr>
                <w:rFonts w:hint="eastAsia" w:ascii="仿宋_GB2312" w:hAnsi="仿宋_GB2312" w:eastAsia="仿宋_GB2312" w:cs="仿宋_GB2312"/>
                <w:i w:val="0"/>
                <w:iCs w:val="0"/>
                <w:color w:val="000000"/>
                <w:sz w:val="22"/>
                <w:szCs w:val="22"/>
                <w:u w:val="none"/>
                <w:lang w:eastAsia="zh-CN"/>
              </w:rPr>
              <w:t>；</w:t>
            </w:r>
            <w:r>
              <w:rPr>
                <w:rFonts w:hint="eastAsia" w:ascii="仿宋_GB2312" w:hAnsi="仿宋_GB2312" w:eastAsia="仿宋_GB2312" w:cs="仿宋_GB2312"/>
                <w:i w:val="0"/>
                <w:iCs w:val="0"/>
                <w:color w:val="000000"/>
                <w:kern w:val="0"/>
                <w:sz w:val="22"/>
                <w:szCs w:val="22"/>
                <w:u w:val="none"/>
                <w:lang w:val="en-US" w:eastAsia="zh-CN" w:bidi="ar"/>
              </w:rPr>
              <w:t>大专及以上学历，医药、化工相关专业</w:t>
            </w:r>
            <w:r>
              <w:rPr>
                <w:rFonts w:hint="eastAsia" w:ascii="仿宋_GB2312" w:hAnsi="仿宋_GB2312" w:eastAsia="仿宋_GB2312" w:cs="仿宋_GB2312"/>
                <w:i w:val="0"/>
                <w:iCs w:val="0"/>
                <w:color w:val="000000"/>
                <w:kern w:val="0"/>
                <w:sz w:val="22"/>
                <w:szCs w:val="22"/>
                <w:u w:val="none"/>
                <w:lang w:val="en-US" w:eastAsia="zh-CN" w:bidi="ar"/>
              </w:rPr>
              <w:br w:type="textWrapping"/>
            </w:r>
            <w:r>
              <w:rPr>
                <w:rFonts w:hint="eastAsia" w:ascii="仿宋_GB2312" w:hAnsi="仿宋_GB2312" w:eastAsia="仿宋_GB2312" w:cs="仿宋_GB2312"/>
                <w:i w:val="0"/>
                <w:iCs w:val="0"/>
                <w:color w:val="000000"/>
                <w:kern w:val="0"/>
                <w:sz w:val="22"/>
                <w:szCs w:val="22"/>
                <w:u w:val="none"/>
                <w:lang w:val="en-US" w:eastAsia="zh-CN" w:bidi="ar"/>
              </w:rPr>
              <w:t>2.有1年以上相关岗位经验，了解微生物知识，工作认真负责，有一定的工艺优化能力</w:t>
            </w:r>
          </w:p>
        </w:tc>
        <w:tc>
          <w:tcPr>
            <w:tcW w:w="5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8E74F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劳动合同</w:t>
            </w: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0C17D3">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iCs w:val="0"/>
                <w:color w:val="000000"/>
                <w:sz w:val="22"/>
                <w:szCs w:val="22"/>
                <w:u w:val="none"/>
              </w:rPr>
            </w:pPr>
          </w:p>
        </w:tc>
      </w:tr>
      <w:tr w14:paraId="576744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E3533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kern w:val="2"/>
                <w:sz w:val="22"/>
                <w:szCs w:val="22"/>
                <w:u w:val="none"/>
                <w:lang w:val="en-US" w:eastAsia="zh-CN" w:bidi="ar-SA"/>
              </w:rPr>
            </w:pPr>
            <w:r>
              <w:rPr>
                <w:rFonts w:hint="eastAsia" w:ascii="仿宋_GB2312" w:hAnsi="仿宋_GB2312" w:eastAsia="仿宋_GB2312" w:cs="仿宋_GB2312"/>
                <w:i w:val="0"/>
                <w:iCs w:val="0"/>
                <w:color w:val="000000"/>
                <w:kern w:val="2"/>
                <w:sz w:val="22"/>
                <w:szCs w:val="22"/>
                <w:u w:val="none"/>
                <w:lang w:val="en-US" w:eastAsia="zh-CN" w:bidi="ar-SA"/>
              </w:rPr>
              <w:t>7</w:t>
            </w:r>
          </w:p>
        </w:tc>
        <w:tc>
          <w:tcPr>
            <w:tcW w:w="5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E0955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武穴分公司</w:t>
            </w:r>
          </w:p>
        </w:tc>
        <w:tc>
          <w:tcPr>
            <w:tcW w:w="5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2337E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动能站动力</w:t>
            </w:r>
          </w:p>
          <w:p w14:paraId="1BE18F4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操作工</w:t>
            </w:r>
          </w:p>
        </w:tc>
        <w:tc>
          <w:tcPr>
            <w:tcW w:w="1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EE4FE8">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负责低压缩空气系统、高压仪表空气系统、循环水系统、自来水系统、溴化锂冷冻水、水库水资源净化等设备正常运行</w:t>
            </w:r>
          </w:p>
        </w:tc>
        <w:tc>
          <w:tcPr>
            <w:tcW w:w="11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616C1D">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w:t>
            </w:r>
            <w:r>
              <w:rPr>
                <w:rFonts w:hint="eastAsia" w:ascii="仿宋_GB2312" w:hAnsi="仿宋_GB2312" w:eastAsia="仿宋_GB2312" w:cs="仿宋_GB2312"/>
                <w:i w:val="0"/>
                <w:iCs w:val="0"/>
                <w:color w:val="000000"/>
                <w:sz w:val="22"/>
                <w:szCs w:val="22"/>
                <w:u w:val="none"/>
              </w:rPr>
              <w:t>年龄</w:t>
            </w:r>
            <w:r>
              <w:rPr>
                <w:rFonts w:hint="eastAsia" w:ascii="仿宋_GB2312" w:hAnsi="仿宋_GB2312" w:eastAsia="仿宋_GB2312" w:cs="仿宋_GB2312"/>
                <w:i w:val="0"/>
                <w:iCs w:val="0"/>
                <w:color w:val="000000"/>
                <w:sz w:val="22"/>
                <w:szCs w:val="22"/>
                <w:u w:val="none"/>
                <w:lang w:val="en-US" w:eastAsia="zh-CN"/>
              </w:rPr>
              <w:t>45周岁以内</w:t>
            </w:r>
            <w:r>
              <w:rPr>
                <w:rFonts w:hint="eastAsia" w:ascii="仿宋_GB2312" w:hAnsi="仿宋_GB2312" w:eastAsia="仿宋_GB2312" w:cs="仿宋_GB2312"/>
                <w:i w:val="0"/>
                <w:iCs w:val="0"/>
                <w:color w:val="000000"/>
                <w:sz w:val="22"/>
                <w:szCs w:val="22"/>
                <w:u w:val="none"/>
                <w:lang w:eastAsia="zh-CN"/>
              </w:rPr>
              <w:t>；</w:t>
            </w:r>
            <w:r>
              <w:rPr>
                <w:rFonts w:hint="eastAsia" w:ascii="仿宋_GB2312" w:hAnsi="仿宋_GB2312" w:eastAsia="仿宋_GB2312" w:cs="仿宋_GB2312"/>
                <w:i w:val="0"/>
                <w:iCs w:val="0"/>
                <w:color w:val="000000"/>
                <w:kern w:val="0"/>
                <w:sz w:val="22"/>
                <w:szCs w:val="22"/>
                <w:u w:val="none"/>
                <w:lang w:val="en-US" w:eastAsia="zh-CN" w:bidi="ar"/>
              </w:rPr>
              <w:t>大专及以上学历，机电或机械相关专业优先</w:t>
            </w:r>
            <w:r>
              <w:rPr>
                <w:rFonts w:hint="eastAsia" w:ascii="仿宋_GB2312" w:hAnsi="仿宋_GB2312" w:eastAsia="仿宋_GB2312" w:cs="仿宋_GB2312"/>
                <w:i w:val="0"/>
                <w:iCs w:val="0"/>
                <w:color w:val="000000"/>
                <w:kern w:val="0"/>
                <w:sz w:val="22"/>
                <w:szCs w:val="22"/>
                <w:u w:val="none"/>
                <w:lang w:val="en-US" w:eastAsia="zh-CN" w:bidi="ar"/>
              </w:rPr>
              <w:br w:type="textWrapping"/>
            </w:r>
            <w:r>
              <w:rPr>
                <w:rFonts w:hint="eastAsia" w:ascii="仿宋_GB2312" w:hAnsi="仿宋_GB2312" w:eastAsia="仿宋_GB2312" w:cs="仿宋_GB2312"/>
                <w:i w:val="0"/>
                <w:iCs w:val="0"/>
                <w:color w:val="000000"/>
                <w:kern w:val="0"/>
                <w:sz w:val="22"/>
                <w:szCs w:val="22"/>
                <w:u w:val="none"/>
                <w:lang w:val="en-US" w:eastAsia="zh-CN" w:bidi="ar"/>
              </w:rPr>
              <w:t>2.有1年以上相关岗位经验</w:t>
            </w:r>
          </w:p>
        </w:tc>
        <w:tc>
          <w:tcPr>
            <w:tcW w:w="5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40B92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劳动合同</w:t>
            </w: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45524F">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iCs w:val="0"/>
                <w:color w:val="000000"/>
                <w:sz w:val="22"/>
                <w:szCs w:val="22"/>
                <w:u w:val="none"/>
              </w:rPr>
            </w:pPr>
          </w:p>
        </w:tc>
      </w:tr>
      <w:tr w14:paraId="07C71F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CF7E6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kern w:val="2"/>
                <w:sz w:val="22"/>
                <w:szCs w:val="22"/>
                <w:u w:val="none"/>
                <w:lang w:val="en-US" w:eastAsia="zh-CN" w:bidi="ar-SA"/>
              </w:rPr>
            </w:pPr>
            <w:r>
              <w:rPr>
                <w:rFonts w:hint="eastAsia" w:ascii="仿宋_GB2312" w:hAnsi="仿宋_GB2312" w:eastAsia="仿宋_GB2312" w:cs="仿宋_GB2312"/>
                <w:i w:val="0"/>
                <w:iCs w:val="0"/>
                <w:color w:val="000000"/>
                <w:kern w:val="2"/>
                <w:sz w:val="22"/>
                <w:szCs w:val="22"/>
                <w:u w:val="none"/>
                <w:lang w:val="en-US" w:eastAsia="zh-CN" w:bidi="ar-SA"/>
              </w:rPr>
              <w:t>8</w:t>
            </w:r>
          </w:p>
        </w:tc>
        <w:tc>
          <w:tcPr>
            <w:tcW w:w="5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297BE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武穴分公司</w:t>
            </w:r>
          </w:p>
        </w:tc>
        <w:tc>
          <w:tcPr>
            <w:tcW w:w="5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30AFD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污水化验工</w:t>
            </w:r>
          </w:p>
        </w:tc>
        <w:tc>
          <w:tcPr>
            <w:tcW w:w="1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86E7B2">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负责按照操作规程进行化验室操作，为生产提供准确、可靠的分析数据，用于指导生产，确保污水处理系统良好运行，出水达标排放</w:t>
            </w:r>
          </w:p>
        </w:tc>
        <w:tc>
          <w:tcPr>
            <w:tcW w:w="11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263463">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w:t>
            </w:r>
            <w:r>
              <w:rPr>
                <w:rFonts w:hint="eastAsia" w:ascii="仿宋_GB2312" w:hAnsi="仿宋_GB2312" w:eastAsia="仿宋_GB2312" w:cs="仿宋_GB2312"/>
                <w:i w:val="0"/>
                <w:iCs w:val="0"/>
                <w:color w:val="000000"/>
                <w:sz w:val="22"/>
                <w:szCs w:val="22"/>
                <w:u w:val="none"/>
              </w:rPr>
              <w:t>年龄</w:t>
            </w:r>
            <w:r>
              <w:rPr>
                <w:rFonts w:hint="eastAsia" w:ascii="仿宋_GB2312" w:hAnsi="仿宋_GB2312" w:eastAsia="仿宋_GB2312" w:cs="仿宋_GB2312"/>
                <w:i w:val="0"/>
                <w:iCs w:val="0"/>
                <w:color w:val="000000"/>
                <w:sz w:val="22"/>
                <w:szCs w:val="22"/>
                <w:u w:val="none"/>
                <w:lang w:val="en-US" w:eastAsia="zh-CN"/>
              </w:rPr>
              <w:t>45周岁以内</w:t>
            </w:r>
            <w:r>
              <w:rPr>
                <w:rFonts w:hint="eastAsia" w:ascii="仿宋_GB2312" w:hAnsi="仿宋_GB2312" w:eastAsia="仿宋_GB2312" w:cs="仿宋_GB2312"/>
                <w:i w:val="0"/>
                <w:iCs w:val="0"/>
                <w:color w:val="000000"/>
                <w:sz w:val="22"/>
                <w:szCs w:val="22"/>
                <w:u w:val="none"/>
                <w:lang w:eastAsia="zh-CN"/>
              </w:rPr>
              <w:t>；</w:t>
            </w:r>
            <w:r>
              <w:rPr>
                <w:rFonts w:hint="eastAsia" w:ascii="仿宋_GB2312" w:hAnsi="仿宋_GB2312" w:eastAsia="仿宋_GB2312" w:cs="仿宋_GB2312"/>
                <w:i w:val="0"/>
                <w:iCs w:val="0"/>
                <w:color w:val="000000"/>
                <w:kern w:val="0"/>
                <w:sz w:val="22"/>
                <w:szCs w:val="22"/>
                <w:u w:val="none"/>
                <w:lang w:val="en-US" w:eastAsia="zh-CN" w:bidi="ar"/>
              </w:rPr>
              <w:t>大专及以上学历，生物、环保、化学相关专业</w:t>
            </w:r>
            <w:r>
              <w:rPr>
                <w:rFonts w:hint="eastAsia" w:ascii="仿宋_GB2312" w:hAnsi="仿宋_GB2312" w:eastAsia="仿宋_GB2312" w:cs="仿宋_GB2312"/>
                <w:i w:val="0"/>
                <w:iCs w:val="0"/>
                <w:color w:val="000000"/>
                <w:kern w:val="0"/>
                <w:sz w:val="22"/>
                <w:szCs w:val="22"/>
                <w:u w:val="none"/>
                <w:lang w:val="en-US" w:eastAsia="zh-CN" w:bidi="ar"/>
              </w:rPr>
              <w:br w:type="textWrapping"/>
            </w:r>
            <w:r>
              <w:rPr>
                <w:rFonts w:hint="eastAsia" w:ascii="仿宋_GB2312" w:hAnsi="仿宋_GB2312" w:eastAsia="仿宋_GB2312" w:cs="仿宋_GB2312"/>
                <w:i w:val="0"/>
                <w:iCs w:val="0"/>
                <w:color w:val="000000"/>
                <w:kern w:val="0"/>
                <w:sz w:val="22"/>
                <w:szCs w:val="22"/>
                <w:u w:val="none"/>
                <w:lang w:val="en-US" w:eastAsia="zh-CN" w:bidi="ar"/>
              </w:rPr>
              <w:t>2.有1年以上相关岗位经验，具备一定的水质检测等相关知识、污水处理相关知识</w:t>
            </w:r>
          </w:p>
        </w:tc>
        <w:tc>
          <w:tcPr>
            <w:tcW w:w="5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EB883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劳动合同</w:t>
            </w: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005FEA">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iCs w:val="0"/>
                <w:color w:val="000000"/>
                <w:sz w:val="22"/>
                <w:szCs w:val="22"/>
                <w:u w:val="none"/>
              </w:rPr>
            </w:pPr>
          </w:p>
        </w:tc>
      </w:tr>
      <w:tr w14:paraId="27AF57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2" w:hRule="atLeast"/>
        </w:trPr>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D3BE4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kern w:val="2"/>
                <w:sz w:val="22"/>
                <w:szCs w:val="22"/>
                <w:u w:val="none"/>
                <w:lang w:val="en-US" w:eastAsia="zh-CN" w:bidi="ar-SA"/>
              </w:rPr>
            </w:pPr>
            <w:r>
              <w:rPr>
                <w:rFonts w:hint="eastAsia" w:ascii="仿宋_GB2312" w:hAnsi="仿宋_GB2312" w:eastAsia="仿宋_GB2312" w:cs="仿宋_GB2312"/>
                <w:i w:val="0"/>
                <w:iCs w:val="0"/>
                <w:color w:val="000000"/>
                <w:kern w:val="2"/>
                <w:sz w:val="22"/>
                <w:szCs w:val="22"/>
                <w:u w:val="none"/>
                <w:lang w:val="en-US" w:eastAsia="zh-CN" w:bidi="ar-SA"/>
              </w:rPr>
              <w:t>9</w:t>
            </w:r>
          </w:p>
        </w:tc>
        <w:tc>
          <w:tcPr>
            <w:tcW w:w="5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55FDD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武穴分公司</w:t>
            </w:r>
          </w:p>
        </w:tc>
        <w:tc>
          <w:tcPr>
            <w:tcW w:w="5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F4FFA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污水预处理工</w:t>
            </w:r>
          </w:p>
        </w:tc>
        <w:tc>
          <w:tcPr>
            <w:tcW w:w="1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D13792">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负责按照操作规程进行浓污预处理及高压压榨机操作，为生化段提供处理良好的浓污上清液，并将沉淀物压榨成泥块，进行合规处置</w:t>
            </w:r>
          </w:p>
        </w:tc>
        <w:tc>
          <w:tcPr>
            <w:tcW w:w="11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2F3ED1">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w:t>
            </w:r>
            <w:r>
              <w:rPr>
                <w:rFonts w:hint="eastAsia" w:ascii="仿宋_GB2312" w:hAnsi="仿宋_GB2312" w:eastAsia="仿宋_GB2312" w:cs="仿宋_GB2312"/>
                <w:i w:val="0"/>
                <w:iCs w:val="0"/>
                <w:color w:val="000000"/>
                <w:sz w:val="22"/>
                <w:szCs w:val="22"/>
                <w:u w:val="none"/>
              </w:rPr>
              <w:t>年龄</w:t>
            </w:r>
            <w:r>
              <w:rPr>
                <w:rFonts w:hint="eastAsia" w:ascii="仿宋_GB2312" w:hAnsi="仿宋_GB2312" w:eastAsia="仿宋_GB2312" w:cs="仿宋_GB2312"/>
                <w:i w:val="0"/>
                <w:iCs w:val="0"/>
                <w:color w:val="000000"/>
                <w:sz w:val="22"/>
                <w:szCs w:val="22"/>
                <w:u w:val="none"/>
                <w:lang w:val="en-US" w:eastAsia="zh-CN"/>
              </w:rPr>
              <w:t>45周岁以内</w:t>
            </w:r>
            <w:r>
              <w:rPr>
                <w:rFonts w:hint="eastAsia" w:ascii="仿宋_GB2312" w:hAnsi="仿宋_GB2312" w:eastAsia="仿宋_GB2312" w:cs="仿宋_GB2312"/>
                <w:i w:val="0"/>
                <w:iCs w:val="0"/>
                <w:color w:val="000000"/>
                <w:sz w:val="22"/>
                <w:szCs w:val="22"/>
                <w:u w:val="none"/>
                <w:lang w:eastAsia="zh-CN"/>
              </w:rPr>
              <w:t>；</w:t>
            </w:r>
            <w:r>
              <w:rPr>
                <w:rFonts w:hint="eastAsia" w:ascii="仿宋_GB2312" w:hAnsi="仿宋_GB2312" w:eastAsia="仿宋_GB2312" w:cs="仿宋_GB2312"/>
                <w:i w:val="0"/>
                <w:iCs w:val="0"/>
                <w:color w:val="000000"/>
                <w:kern w:val="0"/>
                <w:sz w:val="22"/>
                <w:szCs w:val="22"/>
                <w:u w:val="none"/>
                <w:lang w:val="en-US" w:eastAsia="zh-CN" w:bidi="ar"/>
              </w:rPr>
              <w:t>大专及以上学历，生物、环保相关专业</w:t>
            </w:r>
            <w:r>
              <w:rPr>
                <w:rFonts w:hint="eastAsia" w:ascii="仿宋_GB2312" w:hAnsi="仿宋_GB2312" w:eastAsia="仿宋_GB2312" w:cs="仿宋_GB2312"/>
                <w:i w:val="0"/>
                <w:iCs w:val="0"/>
                <w:color w:val="000000"/>
                <w:kern w:val="0"/>
                <w:sz w:val="22"/>
                <w:szCs w:val="22"/>
                <w:u w:val="none"/>
                <w:lang w:val="en-US" w:eastAsia="zh-CN" w:bidi="ar"/>
              </w:rPr>
              <w:br w:type="textWrapping"/>
            </w:r>
            <w:r>
              <w:rPr>
                <w:rFonts w:hint="eastAsia" w:ascii="仿宋_GB2312" w:hAnsi="仿宋_GB2312" w:eastAsia="仿宋_GB2312" w:cs="仿宋_GB2312"/>
                <w:i w:val="0"/>
                <w:iCs w:val="0"/>
                <w:color w:val="000000"/>
                <w:kern w:val="0"/>
                <w:sz w:val="22"/>
                <w:szCs w:val="22"/>
                <w:u w:val="none"/>
                <w:lang w:val="en-US" w:eastAsia="zh-CN" w:bidi="ar"/>
              </w:rPr>
              <w:t>2.有1年以上相关岗位经验</w:t>
            </w:r>
          </w:p>
        </w:tc>
        <w:tc>
          <w:tcPr>
            <w:tcW w:w="5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6003A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劳动合同</w:t>
            </w: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15972D">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iCs w:val="0"/>
                <w:color w:val="000000"/>
                <w:sz w:val="22"/>
                <w:szCs w:val="22"/>
                <w:u w:val="none"/>
              </w:rPr>
            </w:pPr>
          </w:p>
        </w:tc>
      </w:tr>
      <w:tr w14:paraId="61B2B5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37E57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kern w:val="2"/>
                <w:sz w:val="22"/>
                <w:szCs w:val="22"/>
                <w:u w:val="none"/>
                <w:lang w:val="en-US" w:eastAsia="zh-CN" w:bidi="ar-SA"/>
              </w:rPr>
            </w:pPr>
            <w:r>
              <w:rPr>
                <w:rFonts w:hint="eastAsia" w:ascii="仿宋_GB2312" w:hAnsi="仿宋_GB2312" w:eastAsia="仿宋_GB2312" w:cs="仿宋_GB2312"/>
                <w:i w:val="0"/>
                <w:iCs w:val="0"/>
                <w:color w:val="000000"/>
                <w:kern w:val="2"/>
                <w:sz w:val="22"/>
                <w:szCs w:val="22"/>
                <w:u w:val="none"/>
                <w:lang w:val="en-US" w:eastAsia="zh-CN" w:bidi="ar-SA"/>
              </w:rPr>
              <w:t>10</w:t>
            </w:r>
          </w:p>
        </w:tc>
        <w:tc>
          <w:tcPr>
            <w:tcW w:w="5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F6C23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武穴分公司</w:t>
            </w:r>
          </w:p>
        </w:tc>
        <w:tc>
          <w:tcPr>
            <w:tcW w:w="5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1031B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kern w:val="0"/>
                <w:sz w:val="22"/>
                <w:szCs w:val="22"/>
                <w:highlight w:val="none"/>
                <w:u w:val="none"/>
                <w:lang w:val="en-US" w:eastAsia="zh-CN" w:bidi="ar"/>
              </w:rPr>
            </w:pPr>
            <w:r>
              <w:rPr>
                <w:rFonts w:hint="eastAsia" w:ascii="仿宋_GB2312" w:hAnsi="仿宋_GB2312" w:eastAsia="仿宋_GB2312" w:cs="仿宋_GB2312"/>
                <w:i w:val="0"/>
                <w:iCs w:val="0"/>
                <w:color w:val="000000"/>
                <w:kern w:val="0"/>
                <w:sz w:val="22"/>
                <w:szCs w:val="22"/>
                <w:highlight w:val="none"/>
                <w:u w:val="none"/>
                <w:lang w:val="en-US" w:eastAsia="zh-CN" w:bidi="ar"/>
              </w:rPr>
              <w:t>污水维修工</w:t>
            </w:r>
          </w:p>
        </w:tc>
        <w:tc>
          <w:tcPr>
            <w:tcW w:w="1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1AA752">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iCs w:val="0"/>
                <w:color w:val="000000"/>
                <w:kern w:val="2"/>
                <w:sz w:val="22"/>
                <w:szCs w:val="22"/>
                <w:highlight w:val="none"/>
                <w:u w:val="none"/>
                <w:lang w:val="en-US" w:eastAsia="zh-CN" w:bidi="ar-SA"/>
              </w:rPr>
            </w:pPr>
            <w:r>
              <w:rPr>
                <w:rFonts w:hint="eastAsia" w:ascii="仿宋_GB2312" w:hAnsi="仿宋_GB2312" w:eastAsia="仿宋_GB2312" w:cs="仿宋_GB2312"/>
                <w:i w:val="0"/>
                <w:iCs w:val="0"/>
                <w:color w:val="000000"/>
                <w:kern w:val="0"/>
                <w:sz w:val="22"/>
                <w:szCs w:val="22"/>
                <w:highlight w:val="none"/>
                <w:u w:val="none"/>
                <w:lang w:val="en-US" w:eastAsia="zh-CN" w:bidi="ar"/>
              </w:rPr>
              <w:t>负责污水处理站设备的维修，及时解决和排除设备故障</w:t>
            </w:r>
          </w:p>
        </w:tc>
        <w:tc>
          <w:tcPr>
            <w:tcW w:w="11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49298A">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iCs w:val="0"/>
                <w:color w:val="000000"/>
                <w:kern w:val="2"/>
                <w:sz w:val="22"/>
                <w:szCs w:val="22"/>
                <w:highlight w:val="none"/>
                <w:u w:val="none"/>
                <w:lang w:val="en-US" w:eastAsia="zh-CN" w:bidi="ar-SA"/>
              </w:rPr>
            </w:pPr>
            <w:r>
              <w:rPr>
                <w:rFonts w:hint="eastAsia" w:ascii="仿宋_GB2312" w:hAnsi="仿宋_GB2312" w:eastAsia="仿宋_GB2312" w:cs="仿宋_GB2312"/>
                <w:i w:val="0"/>
                <w:iCs w:val="0"/>
                <w:color w:val="000000"/>
                <w:kern w:val="0"/>
                <w:sz w:val="22"/>
                <w:szCs w:val="22"/>
                <w:highlight w:val="none"/>
                <w:u w:val="none"/>
                <w:lang w:val="en-US" w:eastAsia="zh-CN" w:bidi="ar"/>
              </w:rPr>
              <w:t>1.</w:t>
            </w:r>
            <w:r>
              <w:rPr>
                <w:rFonts w:hint="eastAsia" w:ascii="仿宋_GB2312" w:hAnsi="仿宋_GB2312" w:eastAsia="仿宋_GB2312" w:cs="仿宋_GB2312"/>
                <w:i w:val="0"/>
                <w:iCs w:val="0"/>
                <w:color w:val="000000"/>
                <w:sz w:val="22"/>
                <w:szCs w:val="22"/>
                <w:u w:val="none"/>
              </w:rPr>
              <w:t>年龄</w:t>
            </w:r>
            <w:r>
              <w:rPr>
                <w:rFonts w:hint="eastAsia" w:ascii="仿宋_GB2312" w:hAnsi="仿宋_GB2312" w:eastAsia="仿宋_GB2312" w:cs="仿宋_GB2312"/>
                <w:i w:val="0"/>
                <w:iCs w:val="0"/>
                <w:color w:val="000000"/>
                <w:sz w:val="22"/>
                <w:szCs w:val="22"/>
                <w:u w:val="none"/>
                <w:lang w:val="en-US" w:eastAsia="zh-CN"/>
              </w:rPr>
              <w:t>45周岁以内</w:t>
            </w:r>
            <w:r>
              <w:rPr>
                <w:rFonts w:hint="eastAsia" w:ascii="仿宋_GB2312" w:hAnsi="仿宋_GB2312" w:eastAsia="仿宋_GB2312" w:cs="仿宋_GB2312"/>
                <w:i w:val="0"/>
                <w:iCs w:val="0"/>
                <w:color w:val="000000"/>
                <w:sz w:val="22"/>
                <w:szCs w:val="22"/>
                <w:u w:val="none"/>
                <w:lang w:eastAsia="zh-CN"/>
              </w:rPr>
              <w:t>；</w:t>
            </w:r>
            <w:r>
              <w:rPr>
                <w:rFonts w:hint="eastAsia" w:ascii="仿宋_GB2312" w:hAnsi="仿宋_GB2312" w:eastAsia="仿宋_GB2312" w:cs="仿宋_GB2312"/>
                <w:i w:val="0"/>
                <w:iCs w:val="0"/>
                <w:color w:val="000000"/>
                <w:kern w:val="0"/>
                <w:sz w:val="22"/>
                <w:szCs w:val="22"/>
                <w:highlight w:val="none"/>
                <w:u w:val="none"/>
                <w:lang w:val="en-US" w:eastAsia="zh-CN" w:bidi="ar"/>
              </w:rPr>
              <w:t>大专及以上学历，机械、电气相关专业</w:t>
            </w:r>
            <w:r>
              <w:rPr>
                <w:rFonts w:hint="eastAsia" w:ascii="仿宋_GB2312" w:hAnsi="仿宋_GB2312" w:eastAsia="仿宋_GB2312" w:cs="仿宋_GB2312"/>
                <w:i w:val="0"/>
                <w:iCs w:val="0"/>
                <w:color w:val="000000"/>
                <w:kern w:val="0"/>
                <w:sz w:val="22"/>
                <w:szCs w:val="22"/>
                <w:highlight w:val="none"/>
                <w:u w:val="none"/>
                <w:lang w:val="en-US" w:eastAsia="zh-CN" w:bidi="ar"/>
              </w:rPr>
              <w:br w:type="textWrapping"/>
            </w:r>
            <w:r>
              <w:rPr>
                <w:rFonts w:hint="eastAsia" w:ascii="仿宋_GB2312" w:hAnsi="仿宋_GB2312" w:eastAsia="仿宋_GB2312" w:cs="仿宋_GB2312"/>
                <w:i w:val="0"/>
                <w:iCs w:val="0"/>
                <w:color w:val="000000"/>
                <w:kern w:val="0"/>
                <w:sz w:val="22"/>
                <w:szCs w:val="22"/>
                <w:highlight w:val="none"/>
                <w:u w:val="none"/>
                <w:lang w:val="en-US" w:eastAsia="zh-CN" w:bidi="ar"/>
              </w:rPr>
              <w:t>2.</w:t>
            </w:r>
            <w:r>
              <w:rPr>
                <w:rFonts w:hint="eastAsia" w:ascii="仿宋_GB2312" w:hAnsi="仿宋_GB2312" w:eastAsia="仿宋_GB2312" w:cs="仿宋_GB2312"/>
                <w:i w:val="0"/>
                <w:iCs w:val="0"/>
                <w:color w:val="000000"/>
                <w:kern w:val="0"/>
                <w:sz w:val="22"/>
                <w:szCs w:val="22"/>
                <w:u w:val="none"/>
                <w:lang w:val="en-US" w:eastAsia="zh-CN" w:bidi="ar"/>
              </w:rPr>
              <w:t>有1年以上相关岗位经验，</w:t>
            </w:r>
            <w:r>
              <w:rPr>
                <w:rFonts w:hint="eastAsia" w:ascii="仿宋_GB2312" w:hAnsi="仿宋_GB2312" w:eastAsia="仿宋_GB2312" w:cs="仿宋_GB2312"/>
                <w:i w:val="0"/>
                <w:iCs w:val="0"/>
                <w:color w:val="000000"/>
                <w:kern w:val="0"/>
                <w:sz w:val="22"/>
                <w:szCs w:val="22"/>
                <w:highlight w:val="none"/>
                <w:u w:val="none"/>
                <w:lang w:val="en-US" w:eastAsia="zh-CN" w:bidi="ar"/>
              </w:rPr>
              <w:t>了解机械、电气专业知识，了解污水处理设备、设施的型号，并能做到基本维修及保养</w:t>
            </w:r>
          </w:p>
        </w:tc>
        <w:tc>
          <w:tcPr>
            <w:tcW w:w="5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02D15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劳务派遣</w:t>
            </w: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6DBBB6">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iCs w:val="0"/>
                <w:color w:val="000000"/>
                <w:sz w:val="22"/>
                <w:szCs w:val="22"/>
                <w:u w:val="none"/>
              </w:rPr>
            </w:pPr>
          </w:p>
        </w:tc>
      </w:tr>
      <w:tr w14:paraId="0C195C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E8D0F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kern w:val="2"/>
                <w:sz w:val="22"/>
                <w:szCs w:val="22"/>
                <w:u w:val="none"/>
                <w:lang w:val="en-US" w:eastAsia="zh-CN" w:bidi="ar-SA"/>
              </w:rPr>
            </w:pPr>
            <w:r>
              <w:rPr>
                <w:rFonts w:hint="eastAsia" w:ascii="仿宋_GB2312" w:hAnsi="仿宋_GB2312" w:eastAsia="仿宋_GB2312" w:cs="仿宋_GB2312"/>
                <w:i w:val="0"/>
                <w:iCs w:val="0"/>
                <w:color w:val="000000"/>
                <w:kern w:val="2"/>
                <w:sz w:val="22"/>
                <w:szCs w:val="22"/>
                <w:u w:val="none"/>
                <w:lang w:val="en-US" w:eastAsia="zh-CN" w:bidi="ar-SA"/>
              </w:rPr>
              <w:t>11</w:t>
            </w:r>
          </w:p>
        </w:tc>
        <w:tc>
          <w:tcPr>
            <w:tcW w:w="5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CADFA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武穴分公司</w:t>
            </w:r>
          </w:p>
        </w:tc>
        <w:tc>
          <w:tcPr>
            <w:tcW w:w="5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F00C7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kern w:val="0"/>
                <w:sz w:val="22"/>
                <w:szCs w:val="22"/>
                <w:highlight w:val="none"/>
                <w:u w:val="none"/>
                <w:lang w:val="en-US" w:eastAsia="zh-CN" w:bidi="ar"/>
              </w:rPr>
            </w:pPr>
            <w:r>
              <w:rPr>
                <w:rFonts w:hint="eastAsia" w:ascii="仿宋_GB2312" w:hAnsi="仿宋_GB2312" w:eastAsia="仿宋_GB2312" w:cs="仿宋_GB2312"/>
                <w:i w:val="0"/>
                <w:iCs w:val="0"/>
                <w:color w:val="000000"/>
                <w:kern w:val="0"/>
                <w:sz w:val="22"/>
                <w:szCs w:val="22"/>
                <w:highlight w:val="none"/>
                <w:u w:val="none"/>
                <w:lang w:val="en-US" w:eastAsia="zh-CN" w:bidi="ar"/>
              </w:rPr>
              <w:t>供气维修工</w:t>
            </w:r>
          </w:p>
        </w:tc>
        <w:tc>
          <w:tcPr>
            <w:tcW w:w="1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BB3EAA">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iCs w:val="0"/>
                <w:color w:val="000000"/>
                <w:kern w:val="2"/>
                <w:sz w:val="22"/>
                <w:szCs w:val="22"/>
                <w:highlight w:val="none"/>
                <w:u w:val="none"/>
                <w:lang w:val="en-US" w:eastAsia="zh-CN" w:bidi="ar-SA"/>
              </w:rPr>
            </w:pPr>
            <w:r>
              <w:rPr>
                <w:rFonts w:hint="eastAsia" w:ascii="仿宋_GB2312" w:hAnsi="仿宋_GB2312" w:eastAsia="仿宋_GB2312" w:cs="仿宋_GB2312"/>
                <w:i w:val="0"/>
                <w:iCs w:val="0"/>
                <w:color w:val="000000"/>
                <w:kern w:val="0"/>
                <w:sz w:val="22"/>
                <w:szCs w:val="22"/>
                <w:highlight w:val="none"/>
                <w:u w:val="none"/>
                <w:lang w:val="en-US" w:eastAsia="zh-CN" w:bidi="ar"/>
              </w:rPr>
              <w:t>负责供汽站厂房、设施、设备的维护保养、检修、安装、调试、制作等各项工作</w:t>
            </w:r>
          </w:p>
        </w:tc>
        <w:tc>
          <w:tcPr>
            <w:tcW w:w="11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167218">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iCs w:val="0"/>
                <w:color w:val="000000"/>
                <w:kern w:val="2"/>
                <w:sz w:val="22"/>
                <w:szCs w:val="22"/>
                <w:highlight w:val="none"/>
                <w:u w:val="none"/>
                <w:lang w:val="en-US" w:eastAsia="zh-CN" w:bidi="ar-SA"/>
              </w:rPr>
            </w:pPr>
            <w:r>
              <w:rPr>
                <w:rFonts w:hint="eastAsia" w:ascii="仿宋_GB2312" w:hAnsi="仿宋_GB2312" w:eastAsia="仿宋_GB2312" w:cs="仿宋_GB2312"/>
                <w:i w:val="0"/>
                <w:iCs w:val="0"/>
                <w:color w:val="000000"/>
                <w:kern w:val="0"/>
                <w:sz w:val="22"/>
                <w:szCs w:val="22"/>
                <w:highlight w:val="none"/>
                <w:u w:val="none"/>
                <w:lang w:val="en-US" w:eastAsia="zh-CN" w:bidi="ar"/>
              </w:rPr>
              <w:t>1.</w:t>
            </w:r>
            <w:r>
              <w:rPr>
                <w:rFonts w:hint="eastAsia" w:ascii="仿宋_GB2312" w:hAnsi="仿宋_GB2312" w:eastAsia="仿宋_GB2312" w:cs="仿宋_GB2312"/>
                <w:i w:val="0"/>
                <w:iCs w:val="0"/>
                <w:color w:val="000000"/>
                <w:sz w:val="22"/>
                <w:szCs w:val="22"/>
                <w:u w:val="none"/>
              </w:rPr>
              <w:t>年龄</w:t>
            </w:r>
            <w:r>
              <w:rPr>
                <w:rFonts w:hint="eastAsia" w:ascii="仿宋_GB2312" w:hAnsi="仿宋_GB2312" w:eastAsia="仿宋_GB2312" w:cs="仿宋_GB2312"/>
                <w:i w:val="0"/>
                <w:iCs w:val="0"/>
                <w:color w:val="000000"/>
                <w:sz w:val="22"/>
                <w:szCs w:val="22"/>
                <w:u w:val="none"/>
                <w:lang w:val="en-US" w:eastAsia="zh-CN"/>
              </w:rPr>
              <w:t>45周岁以内</w:t>
            </w:r>
            <w:r>
              <w:rPr>
                <w:rFonts w:hint="eastAsia" w:ascii="仿宋_GB2312" w:hAnsi="仿宋_GB2312" w:eastAsia="仿宋_GB2312" w:cs="仿宋_GB2312"/>
                <w:i w:val="0"/>
                <w:iCs w:val="0"/>
                <w:color w:val="000000"/>
                <w:sz w:val="22"/>
                <w:szCs w:val="22"/>
                <w:u w:val="none"/>
                <w:lang w:eastAsia="zh-CN"/>
              </w:rPr>
              <w:t>；</w:t>
            </w:r>
            <w:r>
              <w:rPr>
                <w:rFonts w:hint="eastAsia" w:ascii="仿宋_GB2312" w:hAnsi="仿宋_GB2312" w:eastAsia="仿宋_GB2312" w:cs="仿宋_GB2312"/>
                <w:i w:val="0"/>
                <w:iCs w:val="0"/>
                <w:color w:val="000000"/>
                <w:kern w:val="0"/>
                <w:sz w:val="22"/>
                <w:szCs w:val="22"/>
                <w:highlight w:val="none"/>
                <w:u w:val="none"/>
                <w:lang w:val="en-US" w:eastAsia="zh-CN" w:bidi="ar"/>
              </w:rPr>
              <w:t>大专及以上学历，机械相关专业</w:t>
            </w:r>
            <w:r>
              <w:rPr>
                <w:rFonts w:hint="eastAsia" w:ascii="仿宋_GB2312" w:hAnsi="仿宋_GB2312" w:eastAsia="仿宋_GB2312" w:cs="仿宋_GB2312"/>
                <w:i w:val="0"/>
                <w:iCs w:val="0"/>
                <w:color w:val="000000"/>
                <w:kern w:val="0"/>
                <w:sz w:val="22"/>
                <w:szCs w:val="22"/>
                <w:highlight w:val="none"/>
                <w:u w:val="none"/>
                <w:lang w:val="en-US" w:eastAsia="zh-CN" w:bidi="ar"/>
              </w:rPr>
              <w:br w:type="textWrapping"/>
            </w:r>
            <w:r>
              <w:rPr>
                <w:rFonts w:hint="eastAsia" w:ascii="仿宋_GB2312" w:hAnsi="仿宋_GB2312" w:eastAsia="仿宋_GB2312" w:cs="仿宋_GB2312"/>
                <w:i w:val="0"/>
                <w:iCs w:val="0"/>
                <w:color w:val="000000"/>
                <w:kern w:val="0"/>
                <w:sz w:val="22"/>
                <w:szCs w:val="22"/>
                <w:highlight w:val="none"/>
                <w:u w:val="none"/>
                <w:lang w:val="en-US" w:eastAsia="zh-CN" w:bidi="ar"/>
              </w:rPr>
              <w:t>2.</w:t>
            </w:r>
            <w:r>
              <w:rPr>
                <w:rFonts w:hint="eastAsia" w:ascii="仿宋_GB2312" w:hAnsi="仿宋_GB2312" w:eastAsia="仿宋_GB2312" w:cs="仿宋_GB2312"/>
                <w:i w:val="0"/>
                <w:iCs w:val="0"/>
                <w:color w:val="000000"/>
                <w:kern w:val="0"/>
                <w:sz w:val="22"/>
                <w:szCs w:val="22"/>
                <w:u w:val="none"/>
                <w:lang w:val="en-US" w:eastAsia="zh-CN" w:bidi="ar"/>
              </w:rPr>
              <w:t>有1年以上相关岗位经验，</w:t>
            </w:r>
            <w:r>
              <w:rPr>
                <w:rFonts w:hint="eastAsia" w:ascii="仿宋_GB2312" w:hAnsi="仿宋_GB2312" w:eastAsia="仿宋_GB2312" w:cs="仿宋_GB2312"/>
                <w:i w:val="0"/>
                <w:iCs w:val="0"/>
                <w:color w:val="000000"/>
                <w:kern w:val="0"/>
                <w:sz w:val="22"/>
                <w:szCs w:val="22"/>
                <w:highlight w:val="none"/>
                <w:u w:val="none"/>
                <w:lang w:val="en-US" w:eastAsia="zh-CN" w:bidi="ar"/>
              </w:rPr>
              <w:t>了解机械构造、设备维修、安全生产方面相关知识，有焊工作业证优先</w:t>
            </w:r>
          </w:p>
        </w:tc>
        <w:tc>
          <w:tcPr>
            <w:tcW w:w="5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48329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劳务派遣</w:t>
            </w: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2EE3AB">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iCs w:val="0"/>
                <w:color w:val="000000"/>
                <w:sz w:val="22"/>
                <w:szCs w:val="22"/>
                <w:u w:val="none"/>
              </w:rPr>
            </w:pPr>
          </w:p>
        </w:tc>
      </w:tr>
      <w:tr w14:paraId="3D5BA0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E1F6A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kern w:val="2"/>
                <w:sz w:val="22"/>
                <w:szCs w:val="22"/>
                <w:u w:val="none"/>
                <w:lang w:val="en-US" w:eastAsia="zh-CN" w:bidi="ar-SA"/>
              </w:rPr>
            </w:pPr>
            <w:r>
              <w:rPr>
                <w:rFonts w:hint="eastAsia" w:ascii="仿宋_GB2312" w:hAnsi="仿宋_GB2312" w:eastAsia="仿宋_GB2312" w:cs="仿宋_GB2312"/>
                <w:i w:val="0"/>
                <w:iCs w:val="0"/>
                <w:color w:val="000000"/>
                <w:kern w:val="2"/>
                <w:sz w:val="22"/>
                <w:szCs w:val="22"/>
                <w:u w:val="none"/>
                <w:lang w:val="en-US" w:eastAsia="zh-CN" w:bidi="ar-SA"/>
              </w:rPr>
              <w:t>12</w:t>
            </w:r>
          </w:p>
        </w:tc>
        <w:tc>
          <w:tcPr>
            <w:tcW w:w="5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1B0F6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武穴分公司</w:t>
            </w:r>
          </w:p>
        </w:tc>
        <w:tc>
          <w:tcPr>
            <w:tcW w:w="5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8EBDF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kern w:val="0"/>
                <w:sz w:val="22"/>
                <w:szCs w:val="22"/>
                <w:highlight w:val="none"/>
                <w:u w:val="none"/>
                <w:lang w:val="en-US" w:eastAsia="zh-CN" w:bidi="ar"/>
              </w:rPr>
            </w:pPr>
            <w:r>
              <w:rPr>
                <w:rFonts w:hint="eastAsia" w:ascii="仿宋_GB2312" w:hAnsi="仿宋_GB2312" w:eastAsia="仿宋_GB2312" w:cs="仿宋_GB2312"/>
                <w:i w:val="0"/>
                <w:iCs w:val="0"/>
                <w:color w:val="000000"/>
                <w:kern w:val="0"/>
                <w:sz w:val="22"/>
                <w:szCs w:val="22"/>
                <w:highlight w:val="none"/>
                <w:u w:val="none"/>
                <w:lang w:val="en-US" w:eastAsia="zh-CN" w:bidi="ar"/>
              </w:rPr>
              <w:t>分析检测员</w:t>
            </w:r>
          </w:p>
        </w:tc>
        <w:tc>
          <w:tcPr>
            <w:tcW w:w="1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F8CDD3">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iCs w:val="0"/>
                <w:color w:val="000000"/>
                <w:kern w:val="2"/>
                <w:sz w:val="22"/>
                <w:szCs w:val="22"/>
                <w:highlight w:val="none"/>
                <w:u w:val="none"/>
                <w:lang w:val="en-US" w:eastAsia="zh-CN" w:bidi="ar-SA"/>
              </w:rPr>
            </w:pPr>
            <w:r>
              <w:rPr>
                <w:rFonts w:hint="eastAsia" w:ascii="仿宋_GB2312" w:hAnsi="仿宋_GB2312" w:eastAsia="仿宋_GB2312" w:cs="仿宋_GB2312"/>
                <w:i w:val="0"/>
                <w:iCs w:val="0"/>
                <w:color w:val="000000"/>
                <w:kern w:val="0"/>
                <w:sz w:val="22"/>
                <w:szCs w:val="22"/>
                <w:highlight w:val="none"/>
                <w:u w:val="none"/>
                <w:lang w:val="en-US" w:eastAsia="zh-CN" w:bidi="ar"/>
              </w:rPr>
              <w:t>负责生产和研发项目的检测工作</w:t>
            </w:r>
          </w:p>
        </w:tc>
        <w:tc>
          <w:tcPr>
            <w:tcW w:w="11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FF1511">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iCs w:val="0"/>
                <w:color w:val="000000"/>
                <w:kern w:val="2"/>
                <w:sz w:val="22"/>
                <w:szCs w:val="22"/>
                <w:highlight w:val="none"/>
                <w:u w:val="none"/>
                <w:lang w:val="en-US" w:eastAsia="zh-CN" w:bidi="ar-SA"/>
              </w:rPr>
            </w:pPr>
            <w:r>
              <w:rPr>
                <w:rFonts w:hint="eastAsia" w:ascii="仿宋_GB2312" w:hAnsi="仿宋_GB2312" w:eastAsia="仿宋_GB2312" w:cs="仿宋_GB2312"/>
                <w:i w:val="0"/>
                <w:iCs w:val="0"/>
                <w:color w:val="000000"/>
                <w:kern w:val="0"/>
                <w:sz w:val="22"/>
                <w:szCs w:val="22"/>
                <w:highlight w:val="none"/>
                <w:u w:val="none"/>
                <w:lang w:val="en-US" w:eastAsia="zh-CN" w:bidi="ar"/>
              </w:rPr>
              <w:t>1.</w:t>
            </w:r>
            <w:r>
              <w:rPr>
                <w:rFonts w:hint="eastAsia" w:ascii="仿宋_GB2312" w:hAnsi="仿宋_GB2312" w:eastAsia="仿宋_GB2312" w:cs="仿宋_GB2312"/>
                <w:i w:val="0"/>
                <w:iCs w:val="0"/>
                <w:color w:val="000000"/>
                <w:sz w:val="22"/>
                <w:szCs w:val="22"/>
                <w:u w:val="none"/>
              </w:rPr>
              <w:t>年龄</w:t>
            </w:r>
            <w:r>
              <w:rPr>
                <w:rFonts w:hint="eastAsia" w:ascii="仿宋_GB2312" w:hAnsi="仿宋_GB2312" w:eastAsia="仿宋_GB2312" w:cs="仿宋_GB2312"/>
                <w:i w:val="0"/>
                <w:iCs w:val="0"/>
                <w:color w:val="000000"/>
                <w:sz w:val="22"/>
                <w:szCs w:val="22"/>
                <w:u w:val="none"/>
                <w:lang w:val="en-US" w:eastAsia="zh-CN"/>
              </w:rPr>
              <w:t>45周岁以内</w:t>
            </w:r>
            <w:r>
              <w:rPr>
                <w:rFonts w:hint="eastAsia" w:ascii="仿宋_GB2312" w:hAnsi="仿宋_GB2312" w:eastAsia="仿宋_GB2312" w:cs="仿宋_GB2312"/>
                <w:i w:val="0"/>
                <w:iCs w:val="0"/>
                <w:color w:val="000000"/>
                <w:sz w:val="22"/>
                <w:szCs w:val="22"/>
                <w:u w:val="none"/>
                <w:lang w:eastAsia="zh-CN"/>
              </w:rPr>
              <w:t>；</w:t>
            </w:r>
            <w:r>
              <w:rPr>
                <w:rFonts w:hint="eastAsia" w:ascii="仿宋_GB2312" w:hAnsi="仿宋_GB2312" w:eastAsia="仿宋_GB2312" w:cs="仿宋_GB2312"/>
                <w:i w:val="0"/>
                <w:iCs w:val="0"/>
                <w:color w:val="000000"/>
                <w:kern w:val="0"/>
                <w:sz w:val="22"/>
                <w:szCs w:val="22"/>
                <w:highlight w:val="none"/>
                <w:u w:val="none"/>
                <w:lang w:val="en-US" w:eastAsia="zh-CN" w:bidi="ar"/>
              </w:rPr>
              <w:t>大专及以上学历，生物、药学相关专业</w:t>
            </w:r>
            <w:r>
              <w:rPr>
                <w:rFonts w:hint="eastAsia" w:ascii="仿宋_GB2312" w:hAnsi="仿宋_GB2312" w:eastAsia="仿宋_GB2312" w:cs="仿宋_GB2312"/>
                <w:i w:val="0"/>
                <w:iCs w:val="0"/>
                <w:color w:val="000000"/>
                <w:kern w:val="0"/>
                <w:sz w:val="22"/>
                <w:szCs w:val="22"/>
                <w:highlight w:val="none"/>
                <w:u w:val="none"/>
                <w:lang w:val="en-US" w:eastAsia="zh-CN" w:bidi="ar"/>
              </w:rPr>
              <w:br w:type="textWrapping"/>
            </w:r>
            <w:r>
              <w:rPr>
                <w:rFonts w:hint="eastAsia" w:ascii="仿宋_GB2312" w:hAnsi="仿宋_GB2312" w:eastAsia="仿宋_GB2312" w:cs="仿宋_GB2312"/>
                <w:i w:val="0"/>
                <w:iCs w:val="0"/>
                <w:color w:val="000000"/>
                <w:kern w:val="0"/>
                <w:sz w:val="22"/>
                <w:szCs w:val="22"/>
                <w:highlight w:val="none"/>
                <w:u w:val="none"/>
                <w:lang w:val="en-US" w:eastAsia="zh-CN" w:bidi="ar"/>
              </w:rPr>
              <w:t>2.</w:t>
            </w:r>
            <w:r>
              <w:rPr>
                <w:rFonts w:hint="eastAsia" w:ascii="仿宋_GB2312" w:hAnsi="仿宋_GB2312" w:eastAsia="仿宋_GB2312" w:cs="仿宋_GB2312"/>
                <w:i w:val="0"/>
                <w:iCs w:val="0"/>
                <w:color w:val="000000"/>
                <w:kern w:val="0"/>
                <w:sz w:val="22"/>
                <w:szCs w:val="22"/>
                <w:u w:val="none"/>
                <w:lang w:val="en-US" w:eastAsia="zh-CN" w:bidi="ar"/>
              </w:rPr>
              <w:t>有1年以上相关岗位经验，</w:t>
            </w:r>
            <w:r>
              <w:rPr>
                <w:rFonts w:hint="eastAsia" w:ascii="仿宋_GB2312" w:hAnsi="仿宋_GB2312" w:eastAsia="仿宋_GB2312" w:cs="仿宋_GB2312"/>
                <w:i w:val="0"/>
                <w:iCs w:val="0"/>
                <w:color w:val="000000"/>
                <w:kern w:val="0"/>
                <w:sz w:val="22"/>
                <w:szCs w:val="22"/>
                <w:highlight w:val="none"/>
                <w:u w:val="none"/>
                <w:lang w:val="en-US" w:eastAsia="zh-CN" w:bidi="ar"/>
              </w:rPr>
              <w:t>了解检测分析所用到的仪器设备的使用和无菌操作</w:t>
            </w:r>
          </w:p>
        </w:tc>
        <w:tc>
          <w:tcPr>
            <w:tcW w:w="5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BB8CD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劳动合同</w:t>
            </w: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594E1B">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iCs w:val="0"/>
                <w:color w:val="000000"/>
                <w:sz w:val="22"/>
                <w:szCs w:val="22"/>
                <w:u w:val="none"/>
              </w:rPr>
            </w:pPr>
          </w:p>
        </w:tc>
      </w:tr>
      <w:tr w14:paraId="47882C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4" w:hRule="atLeast"/>
        </w:trPr>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02AF1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kern w:val="2"/>
                <w:sz w:val="22"/>
                <w:szCs w:val="22"/>
                <w:u w:val="none"/>
                <w:lang w:val="en-US" w:eastAsia="zh-CN" w:bidi="ar-SA"/>
              </w:rPr>
            </w:pPr>
            <w:r>
              <w:rPr>
                <w:rFonts w:hint="eastAsia" w:ascii="仿宋_GB2312" w:hAnsi="仿宋_GB2312" w:eastAsia="仿宋_GB2312" w:cs="仿宋_GB2312"/>
                <w:i w:val="0"/>
                <w:iCs w:val="0"/>
                <w:color w:val="000000"/>
                <w:kern w:val="2"/>
                <w:sz w:val="22"/>
                <w:szCs w:val="22"/>
                <w:u w:val="none"/>
                <w:lang w:val="en-US" w:eastAsia="zh-CN" w:bidi="ar-SA"/>
              </w:rPr>
              <w:t>13</w:t>
            </w:r>
          </w:p>
        </w:tc>
        <w:tc>
          <w:tcPr>
            <w:tcW w:w="5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7C60D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武穴分公司</w:t>
            </w:r>
          </w:p>
        </w:tc>
        <w:tc>
          <w:tcPr>
            <w:tcW w:w="5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3FCF1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kern w:val="0"/>
                <w:sz w:val="22"/>
                <w:szCs w:val="22"/>
                <w:highlight w:val="none"/>
                <w:u w:val="none"/>
                <w:lang w:val="en-US" w:eastAsia="zh-CN" w:bidi="ar"/>
              </w:rPr>
            </w:pPr>
            <w:r>
              <w:rPr>
                <w:rFonts w:hint="eastAsia" w:ascii="仿宋_GB2312" w:hAnsi="仿宋_GB2312" w:eastAsia="仿宋_GB2312" w:cs="仿宋_GB2312"/>
                <w:i w:val="0"/>
                <w:iCs w:val="0"/>
                <w:color w:val="000000"/>
                <w:kern w:val="0"/>
                <w:sz w:val="22"/>
                <w:szCs w:val="22"/>
                <w:highlight w:val="none"/>
                <w:u w:val="none"/>
                <w:lang w:val="en-US" w:eastAsia="zh-CN" w:bidi="ar"/>
              </w:rPr>
              <w:t>接种工</w:t>
            </w:r>
          </w:p>
        </w:tc>
        <w:tc>
          <w:tcPr>
            <w:tcW w:w="1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3D4617">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iCs w:val="0"/>
                <w:color w:val="000000"/>
                <w:kern w:val="2"/>
                <w:sz w:val="22"/>
                <w:szCs w:val="22"/>
                <w:highlight w:val="none"/>
                <w:u w:val="none"/>
                <w:lang w:val="en-US" w:eastAsia="zh-CN" w:bidi="ar-SA"/>
              </w:rPr>
            </w:pPr>
            <w:r>
              <w:rPr>
                <w:rFonts w:hint="eastAsia" w:ascii="仿宋_GB2312" w:hAnsi="仿宋_GB2312" w:eastAsia="仿宋_GB2312" w:cs="仿宋_GB2312"/>
                <w:i w:val="0"/>
                <w:iCs w:val="0"/>
                <w:color w:val="000000"/>
                <w:kern w:val="0"/>
                <w:sz w:val="22"/>
                <w:szCs w:val="22"/>
                <w:highlight w:val="none"/>
                <w:u w:val="none"/>
                <w:lang w:val="en-US" w:eastAsia="zh-CN" w:bidi="ar"/>
              </w:rPr>
              <w:t>负责接种班日常工作；遵守各项规程，服从管理，保质保量完成各项工作</w:t>
            </w:r>
          </w:p>
        </w:tc>
        <w:tc>
          <w:tcPr>
            <w:tcW w:w="11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4438C0">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iCs w:val="0"/>
                <w:color w:val="000000"/>
                <w:kern w:val="2"/>
                <w:sz w:val="22"/>
                <w:szCs w:val="22"/>
                <w:highlight w:val="none"/>
                <w:u w:val="none"/>
                <w:lang w:val="en-US" w:eastAsia="zh-CN" w:bidi="ar-SA"/>
              </w:rPr>
            </w:pPr>
            <w:r>
              <w:rPr>
                <w:rFonts w:hint="eastAsia" w:ascii="仿宋_GB2312" w:hAnsi="仿宋_GB2312" w:eastAsia="仿宋_GB2312" w:cs="仿宋_GB2312"/>
                <w:i w:val="0"/>
                <w:iCs w:val="0"/>
                <w:color w:val="000000"/>
                <w:kern w:val="0"/>
                <w:sz w:val="22"/>
                <w:szCs w:val="22"/>
                <w:highlight w:val="none"/>
                <w:u w:val="none"/>
                <w:lang w:val="en-US" w:eastAsia="zh-CN" w:bidi="ar"/>
              </w:rPr>
              <w:t>1.</w:t>
            </w:r>
            <w:r>
              <w:rPr>
                <w:rFonts w:hint="eastAsia" w:ascii="仿宋_GB2312" w:hAnsi="仿宋_GB2312" w:eastAsia="仿宋_GB2312" w:cs="仿宋_GB2312"/>
                <w:i w:val="0"/>
                <w:iCs w:val="0"/>
                <w:color w:val="000000"/>
                <w:sz w:val="22"/>
                <w:szCs w:val="22"/>
                <w:u w:val="none"/>
              </w:rPr>
              <w:t>年龄</w:t>
            </w:r>
            <w:r>
              <w:rPr>
                <w:rFonts w:hint="eastAsia" w:ascii="仿宋_GB2312" w:hAnsi="仿宋_GB2312" w:eastAsia="仿宋_GB2312" w:cs="仿宋_GB2312"/>
                <w:i w:val="0"/>
                <w:iCs w:val="0"/>
                <w:color w:val="000000"/>
                <w:sz w:val="22"/>
                <w:szCs w:val="22"/>
                <w:u w:val="none"/>
                <w:lang w:val="en-US" w:eastAsia="zh-CN"/>
              </w:rPr>
              <w:t>45周岁以内</w:t>
            </w:r>
            <w:r>
              <w:rPr>
                <w:rFonts w:hint="eastAsia" w:ascii="仿宋_GB2312" w:hAnsi="仿宋_GB2312" w:eastAsia="仿宋_GB2312" w:cs="仿宋_GB2312"/>
                <w:i w:val="0"/>
                <w:iCs w:val="0"/>
                <w:color w:val="000000"/>
                <w:sz w:val="22"/>
                <w:szCs w:val="22"/>
                <w:u w:val="none"/>
                <w:lang w:eastAsia="zh-CN"/>
              </w:rPr>
              <w:t>；</w:t>
            </w:r>
            <w:r>
              <w:rPr>
                <w:rFonts w:hint="eastAsia" w:ascii="仿宋_GB2312" w:hAnsi="仿宋_GB2312" w:eastAsia="仿宋_GB2312" w:cs="仿宋_GB2312"/>
                <w:i w:val="0"/>
                <w:iCs w:val="0"/>
                <w:color w:val="000000"/>
                <w:kern w:val="0"/>
                <w:sz w:val="22"/>
                <w:szCs w:val="22"/>
                <w:highlight w:val="none"/>
                <w:u w:val="none"/>
                <w:lang w:val="en-US" w:eastAsia="zh-CN" w:bidi="ar"/>
              </w:rPr>
              <w:t>大专及以上学历，生物、药学相关专业</w:t>
            </w:r>
            <w:r>
              <w:rPr>
                <w:rFonts w:hint="eastAsia" w:ascii="仿宋_GB2312" w:hAnsi="仿宋_GB2312" w:eastAsia="仿宋_GB2312" w:cs="仿宋_GB2312"/>
                <w:i w:val="0"/>
                <w:iCs w:val="0"/>
                <w:color w:val="000000"/>
                <w:kern w:val="0"/>
                <w:sz w:val="22"/>
                <w:szCs w:val="22"/>
                <w:highlight w:val="none"/>
                <w:u w:val="none"/>
                <w:lang w:val="en-US" w:eastAsia="zh-CN" w:bidi="ar"/>
              </w:rPr>
              <w:br w:type="textWrapping"/>
            </w:r>
            <w:r>
              <w:rPr>
                <w:rFonts w:hint="eastAsia" w:ascii="仿宋_GB2312" w:hAnsi="仿宋_GB2312" w:eastAsia="仿宋_GB2312" w:cs="仿宋_GB2312"/>
                <w:i w:val="0"/>
                <w:iCs w:val="0"/>
                <w:color w:val="000000"/>
                <w:kern w:val="0"/>
                <w:sz w:val="22"/>
                <w:szCs w:val="22"/>
                <w:highlight w:val="none"/>
                <w:u w:val="none"/>
                <w:lang w:val="en-US" w:eastAsia="zh-CN" w:bidi="ar"/>
              </w:rPr>
              <w:t>2.了解无菌操作规程，熟练计算机的操作技能和应用</w:t>
            </w:r>
          </w:p>
        </w:tc>
        <w:tc>
          <w:tcPr>
            <w:tcW w:w="5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8212A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劳动合同</w:t>
            </w: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B60069">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iCs w:val="0"/>
                <w:color w:val="000000"/>
                <w:sz w:val="22"/>
                <w:szCs w:val="22"/>
                <w:u w:val="none"/>
              </w:rPr>
            </w:pPr>
          </w:p>
        </w:tc>
      </w:tr>
      <w:tr w14:paraId="026702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EB876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kern w:val="2"/>
                <w:sz w:val="22"/>
                <w:szCs w:val="22"/>
                <w:u w:val="none"/>
                <w:lang w:val="en-US" w:eastAsia="zh-CN" w:bidi="ar-SA"/>
              </w:rPr>
            </w:pPr>
            <w:r>
              <w:rPr>
                <w:rFonts w:hint="eastAsia" w:ascii="仿宋_GB2312" w:hAnsi="仿宋_GB2312" w:eastAsia="仿宋_GB2312" w:cs="仿宋_GB2312"/>
                <w:i w:val="0"/>
                <w:iCs w:val="0"/>
                <w:color w:val="000000"/>
                <w:kern w:val="2"/>
                <w:sz w:val="22"/>
                <w:szCs w:val="22"/>
                <w:u w:val="none"/>
                <w:lang w:val="en-US" w:eastAsia="zh-CN" w:bidi="ar-SA"/>
              </w:rPr>
              <w:t>14</w:t>
            </w:r>
          </w:p>
        </w:tc>
        <w:tc>
          <w:tcPr>
            <w:tcW w:w="5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D006A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武穴分公司</w:t>
            </w:r>
          </w:p>
        </w:tc>
        <w:tc>
          <w:tcPr>
            <w:tcW w:w="5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E3DB8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kern w:val="0"/>
                <w:sz w:val="22"/>
                <w:szCs w:val="22"/>
                <w:highlight w:val="none"/>
                <w:u w:val="none"/>
                <w:lang w:val="en-US" w:eastAsia="zh-CN" w:bidi="ar"/>
              </w:rPr>
            </w:pPr>
            <w:r>
              <w:rPr>
                <w:rFonts w:hint="eastAsia" w:ascii="仿宋_GB2312" w:hAnsi="仿宋_GB2312" w:eastAsia="仿宋_GB2312" w:cs="仿宋_GB2312"/>
                <w:i w:val="0"/>
                <w:iCs w:val="0"/>
                <w:color w:val="000000"/>
                <w:kern w:val="0"/>
                <w:sz w:val="22"/>
                <w:szCs w:val="22"/>
                <w:highlight w:val="none"/>
                <w:u w:val="none"/>
                <w:lang w:val="en-US" w:eastAsia="zh-CN" w:bidi="ar"/>
              </w:rPr>
              <w:t>化验工</w:t>
            </w:r>
          </w:p>
        </w:tc>
        <w:tc>
          <w:tcPr>
            <w:tcW w:w="1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1A571D">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iCs w:val="0"/>
                <w:color w:val="000000"/>
                <w:kern w:val="2"/>
                <w:sz w:val="22"/>
                <w:szCs w:val="22"/>
                <w:highlight w:val="none"/>
                <w:u w:val="none"/>
                <w:lang w:val="en-US" w:eastAsia="zh-CN" w:bidi="ar-SA"/>
              </w:rPr>
            </w:pPr>
            <w:r>
              <w:rPr>
                <w:rFonts w:hint="eastAsia" w:ascii="仿宋_GB2312" w:hAnsi="仿宋_GB2312" w:eastAsia="仿宋_GB2312" w:cs="仿宋_GB2312"/>
                <w:i w:val="0"/>
                <w:iCs w:val="0"/>
                <w:color w:val="000000"/>
                <w:kern w:val="0"/>
                <w:sz w:val="22"/>
                <w:szCs w:val="22"/>
                <w:highlight w:val="none"/>
                <w:u w:val="none"/>
                <w:lang w:val="en-US" w:eastAsia="zh-CN" w:bidi="ar"/>
              </w:rPr>
              <w:t>负责核黄素,核黄素磷酸钠中间体及成品的检测以及研发和优化新产品的检测</w:t>
            </w:r>
          </w:p>
        </w:tc>
        <w:tc>
          <w:tcPr>
            <w:tcW w:w="11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76AC99">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iCs w:val="0"/>
                <w:color w:val="000000"/>
                <w:kern w:val="2"/>
                <w:sz w:val="22"/>
                <w:szCs w:val="22"/>
                <w:highlight w:val="none"/>
                <w:u w:val="none"/>
                <w:lang w:val="en-US" w:eastAsia="zh-CN" w:bidi="ar-SA"/>
              </w:rPr>
            </w:pPr>
            <w:r>
              <w:rPr>
                <w:rFonts w:hint="eastAsia" w:ascii="仿宋_GB2312" w:hAnsi="仿宋_GB2312" w:eastAsia="仿宋_GB2312" w:cs="仿宋_GB2312"/>
                <w:i w:val="0"/>
                <w:iCs w:val="0"/>
                <w:color w:val="000000"/>
                <w:kern w:val="0"/>
                <w:sz w:val="22"/>
                <w:szCs w:val="22"/>
                <w:highlight w:val="none"/>
                <w:u w:val="none"/>
                <w:lang w:val="en-US" w:eastAsia="zh-CN" w:bidi="ar"/>
              </w:rPr>
              <w:t>1.</w:t>
            </w:r>
            <w:r>
              <w:rPr>
                <w:rFonts w:hint="eastAsia" w:ascii="仿宋_GB2312" w:hAnsi="仿宋_GB2312" w:eastAsia="仿宋_GB2312" w:cs="仿宋_GB2312"/>
                <w:i w:val="0"/>
                <w:iCs w:val="0"/>
                <w:color w:val="000000"/>
                <w:sz w:val="22"/>
                <w:szCs w:val="22"/>
                <w:u w:val="none"/>
              </w:rPr>
              <w:t>年龄</w:t>
            </w:r>
            <w:r>
              <w:rPr>
                <w:rFonts w:hint="eastAsia" w:ascii="仿宋_GB2312" w:hAnsi="仿宋_GB2312" w:eastAsia="仿宋_GB2312" w:cs="仿宋_GB2312"/>
                <w:i w:val="0"/>
                <w:iCs w:val="0"/>
                <w:color w:val="000000"/>
                <w:sz w:val="22"/>
                <w:szCs w:val="22"/>
                <w:u w:val="none"/>
                <w:lang w:val="en-US" w:eastAsia="zh-CN"/>
              </w:rPr>
              <w:t>45周岁以内</w:t>
            </w:r>
            <w:r>
              <w:rPr>
                <w:rFonts w:hint="eastAsia" w:ascii="仿宋_GB2312" w:hAnsi="仿宋_GB2312" w:eastAsia="仿宋_GB2312" w:cs="仿宋_GB2312"/>
                <w:i w:val="0"/>
                <w:iCs w:val="0"/>
                <w:color w:val="000000"/>
                <w:sz w:val="22"/>
                <w:szCs w:val="22"/>
                <w:u w:val="none"/>
                <w:lang w:eastAsia="zh-CN"/>
              </w:rPr>
              <w:t>；</w:t>
            </w:r>
            <w:r>
              <w:rPr>
                <w:rFonts w:hint="eastAsia" w:ascii="仿宋_GB2312" w:hAnsi="仿宋_GB2312" w:eastAsia="仿宋_GB2312" w:cs="仿宋_GB2312"/>
                <w:i w:val="0"/>
                <w:iCs w:val="0"/>
                <w:color w:val="000000"/>
                <w:kern w:val="0"/>
                <w:sz w:val="22"/>
                <w:szCs w:val="22"/>
                <w:highlight w:val="none"/>
                <w:u w:val="none"/>
                <w:lang w:val="en-US" w:eastAsia="zh-CN" w:bidi="ar"/>
              </w:rPr>
              <w:t>大专及以上学历，生物、药学相关专业</w:t>
            </w:r>
            <w:r>
              <w:rPr>
                <w:rFonts w:hint="eastAsia" w:ascii="仿宋_GB2312" w:hAnsi="仿宋_GB2312" w:eastAsia="仿宋_GB2312" w:cs="仿宋_GB2312"/>
                <w:i w:val="0"/>
                <w:iCs w:val="0"/>
                <w:color w:val="000000"/>
                <w:kern w:val="0"/>
                <w:sz w:val="22"/>
                <w:szCs w:val="22"/>
                <w:highlight w:val="none"/>
                <w:u w:val="none"/>
                <w:lang w:val="en-US" w:eastAsia="zh-CN" w:bidi="ar"/>
              </w:rPr>
              <w:br w:type="textWrapping"/>
            </w:r>
            <w:r>
              <w:rPr>
                <w:rFonts w:hint="eastAsia" w:ascii="仿宋_GB2312" w:hAnsi="仿宋_GB2312" w:eastAsia="仿宋_GB2312" w:cs="仿宋_GB2312"/>
                <w:i w:val="0"/>
                <w:iCs w:val="0"/>
                <w:color w:val="000000"/>
                <w:kern w:val="0"/>
                <w:sz w:val="22"/>
                <w:szCs w:val="22"/>
                <w:highlight w:val="none"/>
                <w:u w:val="none"/>
                <w:lang w:val="en-US" w:eastAsia="zh-CN" w:bidi="ar"/>
              </w:rPr>
              <w:t>2.</w:t>
            </w:r>
            <w:r>
              <w:rPr>
                <w:rFonts w:hint="eastAsia" w:ascii="仿宋_GB2312" w:hAnsi="仿宋_GB2312" w:eastAsia="仿宋_GB2312" w:cs="仿宋_GB2312"/>
                <w:i w:val="0"/>
                <w:iCs w:val="0"/>
                <w:color w:val="000000"/>
                <w:kern w:val="0"/>
                <w:sz w:val="22"/>
                <w:szCs w:val="22"/>
                <w:u w:val="none"/>
                <w:lang w:val="en-US" w:eastAsia="zh-CN" w:bidi="ar"/>
              </w:rPr>
              <w:t>有1年以上相关岗位经验，</w:t>
            </w:r>
            <w:r>
              <w:rPr>
                <w:rFonts w:hint="eastAsia" w:ascii="仿宋_GB2312" w:hAnsi="仿宋_GB2312" w:eastAsia="仿宋_GB2312" w:cs="仿宋_GB2312"/>
                <w:i w:val="0"/>
                <w:iCs w:val="0"/>
                <w:color w:val="000000"/>
                <w:kern w:val="0"/>
                <w:sz w:val="22"/>
                <w:szCs w:val="22"/>
                <w:highlight w:val="none"/>
                <w:u w:val="none"/>
                <w:lang w:val="en-US" w:eastAsia="zh-CN" w:bidi="ar"/>
              </w:rPr>
              <w:t>具有检测所需的相关化学及药学知识，熟悉各种分析仪器的使用及维护</w:t>
            </w:r>
          </w:p>
        </w:tc>
        <w:tc>
          <w:tcPr>
            <w:tcW w:w="5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864DE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劳动合同</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60AA53">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iCs w:val="0"/>
                <w:color w:val="000000"/>
                <w:sz w:val="22"/>
                <w:szCs w:val="22"/>
                <w:u w:val="none"/>
              </w:rPr>
            </w:pPr>
          </w:p>
        </w:tc>
      </w:tr>
      <w:tr w14:paraId="170784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C1CB8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kern w:val="2"/>
                <w:sz w:val="22"/>
                <w:szCs w:val="22"/>
                <w:u w:val="none"/>
                <w:lang w:val="en-US" w:eastAsia="zh-CN" w:bidi="ar-SA"/>
              </w:rPr>
            </w:pPr>
            <w:r>
              <w:rPr>
                <w:rFonts w:hint="eastAsia" w:ascii="仿宋_GB2312" w:hAnsi="仿宋_GB2312" w:eastAsia="仿宋_GB2312" w:cs="仿宋_GB2312"/>
                <w:i w:val="0"/>
                <w:iCs w:val="0"/>
                <w:color w:val="000000"/>
                <w:kern w:val="2"/>
                <w:sz w:val="22"/>
                <w:szCs w:val="22"/>
                <w:u w:val="none"/>
                <w:lang w:val="en-US" w:eastAsia="zh-CN" w:bidi="ar-SA"/>
              </w:rPr>
              <w:t>15</w:t>
            </w:r>
          </w:p>
        </w:tc>
        <w:tc>
          <w:tcPr>
            <w:tcW w:w="5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F319B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武穴分公司</w:t>
            </w:r>
          </w:p>
        </w:tc>
        <w:tc>
          <w:tcPr>
            <w:tcW w:w="5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2E24A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kern w:val="0"/>
                <w:sz w:val="22"/>
                <w:szCs w:val="22"/>
                <w:highlight w:val="none"/>
                <w:u w:val="none"/>
                <w:lang w:val="en-US" w:eastAsia="zh-CN" w:bidi="ar"/>
              </w:rPr>
            </w:pPr>
            <w:r>
              <w:rPr>
                <w:rFonts w:hint="eastAsia" w:ascii="仿宋_GB2312" w:hAnsi="仿宋_GB2312" w:eastAsia="仿宋_GB2312" w:cs="仿宋_GB2312"/>
                <w:i w:val="0"/>
                <w:iCs w:val="0"/>
                <w:color w:val="000000"/>
                <w:kern w:val="0"/>
                <w:sz w:val="22"/>
                <w:szCs w:val="22"/>
                <w:highlight w:val="none"/>
                <w:u w:val="none"/>
                <w:lang w:val="en-US" w:eastAsia="zh-CN" w:bidi="ar"/>
              </w:rPr>
              <w:t>成品库库管员</w:t>
            </w:r>
          </w:p>
        </w:tc>
        <w:tc>
          <w:tcPr>
            <w:tcW w:w="1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0CE89B">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iCs w:val="0"/>
                <w:color w:val="000000"/>
                <w:kern w:val="2"/>
                <w:sz w:val="22"/>
                <w:szCs w:val="22"/>
                <w:highlight w:val="none"/>
                <w:u w:val="none"/>
                <w:lang w:val="en-US" w:eastAsia="zh-CN" w:bidi="ar-SA"/>
              </w:rPr>
            </w:pPr>
            <w:r>
              <w:rPr>
                <w:rFonts w:hint="eastAsia" w:ascii="仿宋_GB2312" w:hAnsi="仿宋_GB2312" w:eastAsia="仿宋_GB2312" w:cs="仿宋_GB2312"/>
                <w:i w:val="0"/>
                <w:iCs w:val="0"/>
                <w:color w:val="000000"/>
                <w:kern w:val="0"/>
                <w:sz w:val="22"/>
                <w:szCs w:val="22"/>
                <w:highlight w:val="none"/>
                <w:u w:val="none"/>
                <w:lang w:val="en-US" w:eastAsia="zh-CN" w:bidi="ar"/>
              </w:rPr>
              <w:t>负责公司所有成品的产销存保管及计帐工作</w:t>
            </w:r>
          </w:p>
        </w:tc>
        <w:tc>
          <w:tcPr>
            <w:tcW w:w="11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914CA7">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iCs w:val="0"/>
                <w:color w:val="000000"/>
                <w:kern w:val="2"/>
                <w:sz w:val="22"/>
                <w:szCs w:val="22"/>
                <w:highlight w:val="none"/>
                <w:u w:val="none"/>
                <w:lang w:val="en-US" w:eastAsia="zh-CN" w:bidi="ar-SA"/>
              </w:rPr>
            </w:pPr>
            <w:r>
              <w:rPr>
                <w:rFonts w:hint="eastAsia" w:ascii="仿宋_GB2312" w:hAnsi="仿宋_GB2312" w:eastAsia="仿宋_GB2312" w:cs="仿宋_GB2312"/>
                <w:i w:val="0"/>
                <w:iCs w:val="0"/>
                <w:color w:val="000000"/>
                <w:kern w:val="0"/>
                <w:sz w:val="22"/>
                <w:szCs w:val="22"/>
                <w:highlight w:val="none"/>
                <w:u w:val="none"/>
                <w:lang w:val="en-US" w:eastAsia="zh-CN" w:bidi="ar"/>
              </w:rPr>
              <w:t>1.</w:t>
            </w:r>
            <w:r>
              <w:rPr>
                <w:rFonts w:hint="eastAsia" w:ascii="仿宋_GB2312" w:hAnsi="仿宋_GB2312" w:eastAsia="仿宋_GB2312" w:cs="仿宋_GB2312"/>
                <w:i w:val="0"/>
                <w:iCs w:val="0"/>
                <w:color w:val="000000"/>
                <w:sz w:val="22"/>
                <w:szCs w:val="22"/>
                <w:u w:val="none"/>
              </w:rPr>
              <w:t>年龄</w:t>
            </w:r>
            <w:r>
              <w:rPr>
                <w:rFonts w:hint="eastAsia" w:ascii="仿宋_GB2312" w:hAnsi="仿宋_GB2312" w:eastAsia="仿宋_GB2312" w:cs="仿宋_GB2312"/>
                <w:i w:val="0"/>
                <w:iCs w:val="0"/>
                <w:color w:val="000000"/>
                <w:sz w:val="22"/>
                <w:szCs w:val="22"/>
                <w:u w:val="none"/>
                <w:lang w:val="en-US" w:eastAsia="zh-CN"/>
              </w:rPr>
              <w:t>45周岁以内</w:t>
            </w:r>
            <w:r>
              <w:rPr>
                <w:rFonts w:hint="eastAsia" w:ascii="仿宋_GB2312" w:hAnsi="仿宋_GB2312" w:eastAsia="仿宋_GB2312" w:cs="仿宋_GB2312"/>
                <w:i w:val="0"/>
                <w:iCs w:val="0"/>
                <w:color w:val="000000"/>
                <w:sz w:val="22"/>
                <w:szCs w:val="22"/>
                <w:u w:val="none"/>
                <w:lang w:eastAsia="zh-CN"/>
              </w:rPr>
              <w:t>；</w:t>
            </w:r>
            <w:r>
              <w:rPr>
                <w:rFonts w:hint="eastAsia" w:ascii="仿宋_GB2312" w:hAnsi="仿宋_GB2312" w:eastAsia="仿宋_GB2312" w:cs="仿宋_GB2312"/>
                <w:i w:val="0"/>
                <w:iCs w:val="0"/>
                <w:color w:val="000000"/>
                <w:kern w:val="0"/>
                <w:sz w:val="22"/>
                <w:szCs w:val="22"/>
                <w:highlight w:val="none"/>
                <w:u w:val="none"/>
                <w:lang w:val="en-US" w:eastAsia="zh-CN" w:bidi="ar"/>
              </w:rPr>
              <w:t>大专及以上学历，财务相关专业</w:t>
            </w:r>
            <w:r>
              <w:rPr>
                <w:rFonts w:hint="eastAsia" w:ascii="仿宋_GB2312" w:hAnsi="仿宋_GB2312" w:eastAsia="仿宋_GB2312" w:cs="仿宋_GB2312"/>
                <w:i w:val="0"/>
                <w:iCs w:val="0"/>
                <w:color w:val="000000"/>
                <w:kern w:val="0"/>
                <w:sz w:val="22"/>
                <w:szCs w:val="22"/>
                <w:highlight w:val="none"/>
                <w:u w:val="none"/>
                <w:lang w:val="en-US" w:eastAsia="zh-CN" w:bidi="ar"/>
              </w:rPr>
              <w:br w:type="textWrapping"/>
            </w:r>
            <w:r>
              <w:rPr>
                <w:rFonts w:hint="eastAsia" w:ascii="仿宋_GB2312" w:hAnsi="仿宋_GB2312" w:eastAsia="仿宋_GB2312" w:cs="仿宋_GB2312"/>
                <w:i w:val="0"/>
                <w:iCs w:val="0"/>
                <w:color w:val="000000"/>
                <w:kern w:val="0"/>
                <w:sz w:val="22"/>
                <w:szCs w:val="22"/>
                <w:highlight w:val="none"/>
                <w:u w:val="none"/>
                <w:lang w:val="en-US" w:eastAsia="zh-CN" w:bidi="ar"/>
              </w:rPr>
              <w:t>2.有仓库管理相关知识，有1年以上物料管理工作经验</w:t>
            </w:r>
          </w:p>
        </w:tc>
        <w:tc>
          <w:tcPr>
            <w:tcW w:w="5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CAC87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劳动合同</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8ACE08">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iCs w:val="0"/>
                <w:color w:val="000000"/>
                <w:sz w:val="22"/>
                <w:szCs w:val="22"/>
                <w:u w:val="none"/>
              </w:rPr>
            </w:pPr>
          </w:p>
        </w:tc>
      </w:tr>
      <w:tr w14:paraId="46E10A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41E79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kern w:val="2"/>
                <w:sz w:val="22"/>
                <w:szCs w:val="22"/>
                <w:u w:val="none"/>
                <w:lang w:val="en-US" w:eastAsia="zh-CN" w:bidi="ar-SA"/>
              </w:rPr>
            </w:pPr>
            <w:r>
              <w:rPr>
                <w:rFonts w:hint="eastAsia" w:ascii="仿宋_GB2312" w:hAnsi="仿宋_GB2312" w:eastAsia="仿宋_GB2312" w:cs="仿宋_GB2312"/>
                <w:i w:val="0"/>
                <w:iCs w:val="0"/>
                <w:color w:val="000000"/>
                <w:kern w:val="2"/>
                <w:sz w:val="22"/>
                <w:szCs w:val="22"/>
                <w:u w:val="none"/>
                <w:lang w:val="en-US" w:eastAsia="zh-CN" w:bidi="ar-SA"/>
              </w:rPr>
              <w:t>16</w:t>
            </w:r>
          </w:p>
        </w:tc>
        <w:tc>
          <w:tcPr>
            <w:tcW w:w="5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9B353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武穴分公司</w:t>
            </w:r>
          </w:p>
        </w:tc>
        <w:tc>
          <w:tcPr>
            <w:tcW w:w="5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FC2FF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kern w:val="0"/>
                <w:sz w:val="22"/>
                <w:szCs w:val="22"/>
                <w:highlight w:val="none"/>
                <w:u w:val="none"/>
                <w:lang w:val="en-US" w:eastAsia="zh-CN" w:bidi="ar"/>
              </w:rPr>
            </w:pPr>
            <w:r>
              <w:rPr>
                <w:rFonts w:hint="eastAsia" w:ascii="仿宋_GB2312" w:hAnsi="仿宋_GB2312" w:eastAsia="仿宋_GB2312" w:cs="仿宋_GB2312"/>
                <w:i w:val="0"/>
                <w:iCs w:val="0"/>
                <w:color w:val="000000"/>
                <w:kern w:val="0"/>
                <w:sz w:val="22"/>
                <w:szCs w:val="22"/>
                <w:highlight w:val="none"/>
                <w:u w:val="none"/>
                <w:lang w:val="en-US" w:eastAsia="zh-CN" w:bidi="ar"/>
              </w:rPr>
              <w:t>生产操作员</w:t>
            </w:r>
          </w:p>
        </w:tc>
        <w:tc>
          <w:tcPr>
            <w:tcW w:w="1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A41F44">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iCs w:val="0"/>
                <w:color w:val="000000"/>
                <w:kern w:val="2"/>
                <w:sz w:val="22"/>
                <w:szCs w:val="22"/>
                <w:highlight w:val="none"/>
                <w:u w:val="none"/>
                <w:lang w:val="en-US" w:eastAsia="zh-CN" w:bidi="ar-SA"/>
              </w:rPr>
            </w:pPr>
            <w:r>
              <w:rPr>
                <w:rFonts w:hint="eastAsia" w:ascii="仿宋_GB2312" w:hAnsi="仿宋_GB2312" w:eastAsia="仿宋_GB2312" w:cs="仿宋_GB2312"/>
                <w:i w:val="0"/>
                <w:iCs w:val="0"/>
                <w:color w:val="000000"/>
                <w:kern w:val="0"/>
                <w:sz w:val="22"/>
                <w:szCs w:val="22"/>
                <w:highlight w:val="none"/>
                <w:u w:val="none"/>
                <w:lang w:val="en-US" w:eastAsia="zh-CN" w:bidi="ar"/>
              </w:rPr>
              <w:t>1.负责操作、维护设备，确保包装质量和生产效率</w:t>
            </w:r>
            <w:r>
              <w:rPr>
                <w:rFonts w:hint="eastAsia" w:ascii="仿宋_GB2312" w:hAnsi="仿宋_GB2312" w:eastAsia="仿宋_GB2312" w:cs="仿宋_GB2312"/>
                <w:i w:val="0"/>
                <w:iCs w:val="0"/>
                <w:color w:val="000000"/>
                <w:kern w:val="0"/>
                <w:sz w:val="22"/>
                <w:szCs w:val="22"/>
                <w:highlight w:val="none"/>
                <w:u w:val="none"/>
                <w:lang w:val="en-US" w:eastAsia="zh-CN" w:bidi="ar"/>
              </w:rPr>
              <w:br w:type="textWrapping"/>
            </w:r>
            <w:r>
              <w:rPr>
                <w:rFonts w:hint="eastAsia" w:ascii="仿宋_GB2312" w:hAnsi="仿宋_GB2312" w:eastAsia="仿宋_GB2312" w:cs="仿宋_GB2312"/>
                <w:i w:val="0"/>
                <w:iCs w:val="0"/>
                <w:color w:val="000000"/>
                <w:kern w:val="0"/>
                <w:sz w:val="22"/>
                <w:szCs w:val="22"/>
                <w:highlight w:val="none"/>
                <w:u w:val="none"/>
                <w:lang w:val="en-US" w:eastAsia="zh-CN" w:bidi="ar"/>
              </w:rPr>
              <w:t>2.记录运行数据并遵守安全规程</w:t>
            </w:r>
            <w:r>
              <w:rPr>
                <w:rFonts w:hint="eastAsia" w:ascii="仿宋_GB2312" w:hAnsi="仿宋_GB2312" w:eastAsia="仿宋_GB2312" w:cs="仿宋_GB2312"/>
                <w:i w:val="0"/>
                <w:iCs w:val="0"/>
                <w:color w:val="000000"/>
                <w:kern w:val="0"/>
                <w:sz w:val="22"/>
                <w:szCs w:val="22"/>
                <w:highlight w:val="none"/>
                <w:u w:val="none"/>
                <w:lang w:val="en-US" w:eastAsia="zh-CN" w:bidi="ar"/>
              </w:rPr>
              <w:br w:type="textWrapping"/>
            </w:r>
            <w:r>
              <w:rPr>
                <w:rFonts w:hint="eastAsia" w:ascii="仿宋_GB2312" w:hAnsi="仿宋_GB2312" w:eastAsia="仿宋_GB2312" w:cs="仿宋_GB2312"/>
                <w:i w:val="0"/>
                <w:iCs w:val="0"/>
                <w:color w:val="000000"/>
                <w:kern w:val="0"/>
                <w:sz w:val="22"/>
                <w:szCs w:val="22"/>
                <w:highlight w:val="none"/>
                <w:u w:val="none"/>
                <w:lang w:val="en-US" w:eastAsia="zh-CN" w:bidi="ar"/>
              </w:rPr>
              <w:t>3.监控物料库存，与团队协作，保障生产顺利进行</w:t>
            </w:r>
          </w:p>
        </w:tc>
        <w:tc>
          <w:tcPr>
            <w:tcW w:w="11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E4CA7C">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iCs w:val="0"/>
                <w:color w:val="000000"/>
                <w:kern w:val="2"/>
                <w:sz w:val="22"/>
                <w:szCs w:val="22"/>
                <w:highlight w:val="none"/>
                <w:u w:val="none"/>
                <w:lang w:val="en-US" w:eastAsia="zh-CN" w:bidi="ar-SA"/>
              </w:rPr>
            </w:pPr>
            <w:r>
              <w:rPr>
                <w:rFonts w:hint="eastAsia" w:ascii="仿宋_GB2312" w:hAnsi="仿宋_GB2312" w:eastAsia="仿宋_GB2312" w:cs="仿宋_GB2312"/>
                <w:i w:val="0"/>
                <w:iCs w:val="0"/>
                <w:color w:val="000000"/>
                <w:kern w:val="0"/>
                <w:sz w:val="22"/>
                <w:szCs w:val="22"/>
                <w:highlight w:val="none"/>
                <w:u w:val="none"/>
                <w:lang w:val="en-US" w:eastAsia="zh-CN" w:bidi="ar"/>
              </w:rPr>
              <w:t>1.</w:t>
            </w:r>
            <w:r>
              <w:rPr>
                <w:rFonts w:hint="eastAsia" w:ascii="仿宋_GB2312" w:hAnsi="仿宋_GB2312" w:eastAsia="仿宋_GB2312" w:cs="仿宋_GB2312"/>
                <w:i w:val="0"/>
                <w:iCs w:val="0"/>
                <w:color w:val="000000"/>
                <w:sz w:val="22"/>
                <w:szCs w:val="22"/>
                <w:u w:val="none"/>
              </w:rPr>
              <w:t>年</w:t>
            </w:r>
            <w:r>
              <w:rPr>
                <w:rFonts w:hint="eastAsia" w:ascii="仿宋_GB2312" w:hAnsi="仿宋_GB2312" w:eastAsia="仿宋_GB2312" w:cs="仿宋_GB2312"/>
                <w:i w:val="0"/>
                <w:iCs w:val="0"/>
                <w:color w:val="000000"/>
                <w:sz w:val="22"/>
                <w:szCs w:val="22"/>
                <w:u w:val="none"/>
                <w:lang w:val="en-US" w:eastAsia="zh-CN"/>
              </w:rPr>
              <w:t>龄45周岁以内；大专以上学历,医药、化工相关专业优先</w:t>
            </w:r>
            <w:r>
              <w:rPr>
                <w:rFonts w:hint="eastAsia" w:ascii="仿宋_GB2312" w:hAnsi="仿宋_GB2312" w:eastAsia="仿宋_GB2312" w:cs="仿宋_GB2312"/>
                <w:i w:val="0"/>
                <w:iCs w:val="0"/>
                <w:color w:val="000000"/>
                <w:sz w:val="22"/>
                <w:szCs w:val="22"/>
                <w:u w:val="none"/>
                <w:lang w:val="en-US" w:eastAsia="zh-CN"/>
              </w:rPr>
              <w:br w:type="textWrapping"/>
            </w:r>
            <w:r>
              <w:rPr>
                <w:rFonts w:hint="eastAsia" w:ascii="仿宋_GB2312" w:hAnsi="仿宋_GB2312" w:eastAsia="仿宋_GB2312" w:cs="仿宋_GB2312"/>
                <w:i w:val="0"/>
                <w:iCs w:val="0"/>
                <w:color w:val="000000"/>
                <w:sz w:val="22"/>
                <w:szCs w:val="22"/>
                <w:u w:val="none"/>
                <w:lang w:val="en-US" w:eastAsia="zh-CN"/>
              </w:rPr>
              <w:t>2.有1年以上相关岗位经验</w:t>
            </w:r>
          </w:p>
        </w:tc>
        <w:tc>
          <w:tcPr>
            <w:tcW w:w="5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85A80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劳务派遣</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DC8614">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iCs w:val="0"/>
                <w:color w:val="000000"/>
                <w:sz w:val="22"/>
                <w:szCs w:val="22"/>
                <w:u w:val="none"/>
              </w:rPr>
            </w:pPr>
          </w:p>
        </w:tc>
      </w:tr>
      <w:tr w14:paraId="206985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644C3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kern w:val="2"/>
                <w:sz w:val="22"/>
                <w:szCs w:val="22"/>
                <w:u w:val="none"/>
                <w:lang w:val="en-US" w:eastAsia="zh-CN" w:bidi="ar-SA"/>
              </w:rPr>
            </w:pPr>
            <w:r>
              <w:rPr>
                <w:rFonts w:hint="eastAsia" w:ascii="仿宋_GB2312" w:hAnsi="仿宋_GB2312" w:eastAsia="仿宋_GB2312" w:cs="仿宋_GB2312"/>
                <w:i w:val="0"/>
                <w:iCs w:val="0"/>
                <w:color w:val="000000"/>
                <w:kern w:val="2"/>
                <w:sz w:val="22"/>
                <w:szCs w:val="22"/>
                <w:u w:val="none"/>
                <w:lang w:val="en-US" w:eastAsia="zh-CN" w:bidi="ar-SA"/>
              </w:rPr>
              <w:t>17</w:t>
            </w:r>
          </w:p>
        </w:tc>
        <w:tc>
          <w:tcPr>
            <w:tcW w:w="5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46D28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武穴分公司</w:t>
            </w:r>
          </w:p>
        </w:tc>
        <w:tc>
          <w:tcPr>
            <w:tcW w:w="5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935E9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kern w:val="0"/>
                <w:sz w:val="22"/>
                <w:szCs w:val="22"/>
                <w:highlight w:val="none"/>
                <w:u w:val="none"/>
                <w:lang w:val="en-US" w:eastAsia="zh-CN" w:bidi="ar"/>
              </w:rPr>
            </w:pPr>
            <w:r>
              <w:rPr>
                <w:rFonts w:hint="eastAsia" w:ascii="仿宋_GB2312" w:hAnsi="仿宋_GB2312" w:eastAsia="仿宋_GB2312" w:cs="仿宋_GB2312"/>
                <w:i w:val="0"/>
                <w:iCs w:val="0"/>
                <w:color w:val="000000"/>
                <w:kern w:val="0"/>
                <w:sz w:val="22"/>
                <w:szCs w:val="22"/>
                <w:highlight w:val="none"/>
                <w:u w:val="none"/>
                <w:lang w:val="en-US" w:eastAsia="zh-CN" w:bidi="ar"/>
              </w:rPr>
              <w:t>设备维修</w:t>
            </w:r>
          </w:p>
          <w:p w14:paraId="0A65849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kern w:val="0"/>
                <w:sz w:val="22"/>
                <w:szCs w:val="22"/>
                <w:highlight w:val="none"/>
                <w:u w:val="none"/>
                <w:lang w:val="en-US" w:eastAsia="zh-CN" w:bidi="ar"/>
              </w:rPr>
            </w:pPr>
            <w:r>
              <w:rPr>
                <w:rFonts w:hint="eastAsia" w:ascii="仿宋_GB2312" w:hAnsi="仿宋_GB2312" w:eastAsia="仿宋_GB2312" w:cs="仿宋_GB2312"/>
                <w:i w:val="0"/>
                <w:iCs w:val="0"/>
                <w:color w:val="000000"/>
                <w:kern w:val="0"/>
                <w:sz w:val="22"/>
                <w:szCs w:val="22"/>
                <w:highlight w:val="none"/>
                <w:u w:val="none"/>
                <w:lang w:val="en-US" w:eastAsia="zh-CN" w:bidi="ar"/>
              </w:rPr>
              <w:t>技术员</w:t>
            </w:r>
          </w:p>
        </w:tc>
        <w:tc>
          <w:tcPr>
            <w:tcW w:w="1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0C0657">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iCs w:val="0"/>
                <w:color w:val="000000"/>
                <w:kern w:val="2"/>
                <w:sz w:val="22"/>
                <w:szCs w:val="22"/>
                <w:highlight w:val="none"/>
                <w:u w:val="none"/>
                <w:lang w:val="en-US" w:eastAsia="zh-CN" w:bidi="ar-SA"/>
              </w:rPr>
            </w:pPr>
            <w:r>
              <w:rPr>
                <w:rFonts w:hint="eastAsia" w:ascii="仿宋_GB2312" w:hAnsi="仿宋_GB2312" w:eastAsia="仿宋_GB2312" w:cs="仿宋_GB2312"/>
                <w:i w:val="0"/>
                <w:iCs w:val="0"/>
                <w:color w:val="000000"/>
                <w:kern w:val="0"/>
                <w:sz w:val="22"/>
                <w:szCs w:val="22"/>
                <w:highlight w:val="none"/>
                <w:u w:val="none"/>
                <w:lang w:val="en-US" w:eastAsia="zh-CN" w:bidi="ar"/>
              </w:rPr>
              <w:t>1.负责设备的安装、调试、维护和故障排除，确保设备正常运行</w:t>
            </w:r>
            <w:r>
              <w:rPr>
                <w:rFonts w:hint="eastAsia" w:ascii="仿宋_GB2312" w:hAnsi="仿宋_GB2312" w:eastAsia="仿宋_GB2312" w:cs="仿宋_GB2312"/>
                <w:i w:val="0"/>
                <w:iCs w:val="0"/>
                <w:color w:val="000000"/>
                <w:kern w:val="0"/>
                <w:sz w:val="22"/>
                <w:szCs w:val="22"/>
                <w:highlight w:val="none"/>
                <w:u w:val="none"/>
                <w:lang w:val="en-US" w:eastAsia="zh-CN" w:bidi="ar"/>
              </w:rPr>
              <w:br w:type="textWrapping"/>
            </w:r>
            <w:r>
              <w:rPr>
                <w:rFonts w:hint="eastAsia" w:ascii="仿宋_GB2312" w:hAnsi="仿宋_GB2312" w:eastAsia="仿宋_GB2312" w:cs="仿宋_GB2312"/>
                <w:i w:val="0"/>
                <w:iCs w:val="0"/>
                <w:color w:val="000000"/>
                <w:kern w:val="0"/>
                <w:sz w:val="22"/>
                <w:szCs w:val="22"/>
                <w:highlight w:val="none"/>
                <w:u w:val="none"/>
                <w:lang w:val="en-US" w:eastAsia="zh-CN" w:bidi="ar"/>
              </w:rPr>
              <w:t>2.定期巡检、记录维修情况，并提出改进建议以提升设备性能</w:t>
            </w:r>
          </w:p>
        </w:tc>
        <w:tc>
          <w:tcPr>
            <w:tcW w:w="11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5D0C70">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iCs w:val="0"/>
                <w:color w:val="000000"/>
                <w:kern w:val="0"/>
                <w:sz w:val="22"/>
                <w:szCs w:val="22"/>
                <w:highlight w:val="none"/>
                <w:u w:val="none"/>
                <w:lang w:val="en-US" w:eastAsia="zh-CN" w:bidi="ar"/>
              </w:rPr>
            </w:pPr>
            <w:r>
              <w:rPr>
                <w:rFonts w:hint="eastAsia" w:ascii="仿宋_GB2312" w:hAnsi="仿宋_GB2312" w:eastAsia="仿宋_GB2312" w:cs="仿宋_GB2312"/>
                <w:i w:val="0"/>
                <w:iCs w:val="0"/>
                <w:color w:val="000000"/>
                <w:kern w:val="0"/>
                <w:sz w:val="22"/>
                <w:szCs w:val="22"/>
                <w:highlight w:val="none"/>
                <w:u w:val="none"/>
                <w:lang w:val="en-US" w:eastAsia="zh-CN" w:bidi="ar"/>
              </w:rPr>
              <w:t>1.</w:t>
            </w:r>
            <w:r>
              <w:rPr>
                <w:rFonts w:hint="eastAsia" w:ascii="仿宋_GB2312" w:hAnsi="仿宋_GB2312" w:eastAsia="仿宋_GB2312" w:cs="仿宋_GB2312"/>
                <w:i w:val="0"/>
                <w:iCs w:val="0"/>
                <w:color w:val="000000"/>
                <w:sz w:val="22"/>
                <w:szCs w:val="22"/>
                <w:u w:val="none"/>
              </w:rPr>
              <w:t>年龄</w:t>
            </w:r>
            <w:r>
              <w:rPr>
                <w:rFonts w:hint="eastAsia" w:ascii="仿宋_GB2312" w:hAnsi="仿宋_GB2312" w:eastAsia="仿宋_GB2312" w:cs="仿宋_GB2312"/>
                <w:i w:val="0"/>
                <w:iCs w:val="0"/>
                <w:color w:val="000000"/>
                <w:sz w:val="22"/>
                <w:szCs w:val="22"/>
                <w:u w:val="none"/>
                <w:lang w:val="en-US" w:eastAsia="zh-CN"/>
              </w:rPr>
              <w:t>45周岁以内</w:t>
            </w:r>
            <w:r>
              <w:rPr>
                <w:rFonts w:hint="eastAsia" w:ascii="仿宋_GB2312" w:hAnsi="仿宋_GB2312" w:eastAsia="仿宋_GB2312" w:cs="仿宋_GB2312"/>
                <w:i w:val="0"/>
                <w:iCs w:val="0"/>
                <w:color w:val="000000"/>
                <w:sz w:val="22"/>
                <w:szCs w:val="22"/>
                <w:u w:val="none"/>
                <w:lang w:eastAsia="zh-CN"/>
              </w:rPr>
              <w:t>；</w:t>
            </w:r>
            <w:r>
              <w:rPr>
                <w:rFonts w:hint="eastAsia" w:ascii="仿宋_GB2312" w:hAnsi="仿宋_GB2312" w:eastAsia="仿宋_GB2312" w:cs="仿宋_GB2312"/>
                <w:i w:val="0"/>
                <w:iCs w:val="0"/>
                <w:color w:val="000000"/>
                <w:kern w:val="0"/>
                <w:sz w:val="22"/>
                <w:szCs w:val="22"/>
                <w:highlight w:val="none"/>
                <w:u w:val="none"/>
                <w:lang w:val="en-US" w:eastAsia="zh-CN" w:bidi="ar"/>
              </w:rPr>
              <w:t>大专以上学历，电气工程、机械自动化、机电一体化等相关专业</w:t>
            </w:r>
          </w:p>
          <w:p w14:paraId="5C5B7186">
            <w:pPr>
              <w:pStyle w:val="2"/>
              <w:keepNext w:val="0"/>
              <w:keepLines w:val="0"/>
              <w:pageBreakBefore w:val="0"/>
              <w:kinsoku/>
              <w:wordWrap/>
              <w:overflowPunct/>
              <w:topLinePunct w:val="0"/>
              <w:autoSpaceDE/>
              <w:autoSpaceDN/>
              <w:bidi w:val="0"/>
              <w:adjustRightInd/>
              <w:snapToGrid/>
              <w:spacing w:line="320" w:lineRule="exact"/>
              <w:ind w:left="0" w:leftChars="0" w:firstLine="0" w:firstLineChars="0"/>
              <w:rPr>
                <w:rFonts w:hint="default"/>
                <w:lang w:val="en-US" w:eastAsia="zh-CN"/>
              </w:rPr>
            </w:pPr>
            <w:r>
              <w:rPr>
                <w:rFonts w:hint="eastAsia" w:ascii="仿宋_GB2312" w:hAnsi="仿宋_GB2312" w:eastAsia="仿宋_GB2312" w:cs="仿宋_GB2312"/>
                <w:i w:val="0"/>
                <w:iCs w:val="0"/>
                <w:color w:val="000000"/>
                <w:kern w:val="0"/>
                <w:sz w:val="22"/>
                <w:szCs w:val="22"/>
                <w:highlight w:val="none"/>
                <w:u w:val="none"/>
                <w:lang w:val="en-US" w:eastAsia="zh-CN" w:bidi="ar"/>
              </w:rPr>
              <w:t>2.</w:t>
            </w:r>
            <w:r>
              <w:rPr>
                <w:rFonts w:hint="eastAsia" w:ascii="仿宋_GB2312" w:hAnsi="仿宋_GB2312" w:eastAsia="仿宋_GB2312" w:cs="仿宋_GB2312"/>
                <w:i w:val="0"/>
                <w:iCs w:val="0"/>
                <w:color w:val="000000"/>
                <w:kern w:val="0"/>
                <w:sz w:val="22"/>
                <w:szCs w:val="22"/>
                <w:u w:val="none"/>
                <w:lang w:val="en-US" w:eastAsia="zh-CN" w:bidi="ar"/>
              </w:rPr>
              <w:t>有1年以上相关岗位经验</w:t>
            </w:r>
          </w:p>
        </w:tc>
        <w:tc>
          <w:tcPr>
            <w:tcW w:w="5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A7695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劳动合同</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714A44">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iCs w:val="0"/>
                <w:color w:val="000000"/>
                <w:sz w:val="22"/>
                <w:szCs w:val="22"/>
                <w:u w:val="none"/>
              </w:rPr>
            </w:pPr>
          </w:p>
        </w:tc>
      </w:tr>
      <w:tr w14:paraId="14630B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B8D5F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kern w:val="2"/>
                <w:sz w:val="22"/>
                <w:szCs w:val="22"/>
                <w:u w:val="none"/>
                <w:lang w:val="en-US" w:eastAsia="zh-CN" w:bidi="ar-SA"/>
              </w:rPr>
            </w:pPr>
            <w:r>
              <w:rPr>
                <w:rFonts w:hint="eastAsia" w:ascii="仿宋_GB2312" w:hAnsi="仿宋_GB2312" w:eastAsia="仿宋_GB2312" w:cs="仿宋_GB2312"/>
                <w:i w:val="0"/>
                <w:iCs w:val="0"/>
                <w:color w:val="000000"/>
                <w:kern w:val="2"/>
                <w:sz w:val="22"/>
                <w:szCs w:val="22"/>
                <w:u w:val="none"/>
                <w:lang w:val="en-US" w:eastAsia="zh-CN" w:bidi="ar-SA"/>
              </w:rPr>
              <w:t>18</w:t>
            </w:r>
          </w:p>
        </w:tc>
        <w:tc>
          <w:tcPr>
            <w:tcW w:w="5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C9561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武穴分公司</w:t>
            </w:r>
          </w:p>
        </w:tc>
        <w:tc>
          <w:tcPr>
            <w:tcW w:w="5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C1870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kern w:val="0"/>
                <w:sz w:val="22"/>
                <w:szCs w:val="22"/>
                <w:highlight w:val="none"/>
                <w:u w:val="none"/>
                <w:lang w:val="en-US" w:eastAsia="zh-CN" w:bidi="ar"/>
              </w:rPr>
            </w:pPr>
            <w:r>
              <w:rPr>
                <w:rFonts w:hint="eastAsia" w:ascii="仿宋_GB2312" w:hAnsi="仿宋_GB2312" w:eastAsia="仿宋_GB2312" w:cs="仿宋_GB2312"/>
                <w:i w:val="0"/>
                <w:iCs w:val="0"/>
                <w:color w:val="000000"/>
                <w:kern w:val="0"/>
                <w:sz w:val="22"/>
                <w:szCs w:val="22"/>
                <w:highlight w:val="none"/>
                <w:u w:val="none"/>
                <w:lang w:val="en-US" w:eastAsia="zh-CN" w:bidi="ar"/>
              </w:rPr>
              <w:t>QC检验员</w:t>
            </w:r>
          </w:p>
        </w:tc>
        <w:tc>
          <w:tcPr>
            <w:tcW w:w="1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32D39F">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iCs w:val="0"/>
                <w:color w:val="000000"/>
                <w:kern w:val="2"/>
                <w:sz w:val="22"/>
                <w:szCs w:val="22"/>
                <w:highlight w:val="none"/>
                <w:u w:val="none"/>
                <w:lang w:val="en-US" w:eastAsia="zh-CN" w:bidi="ar-SA"/>
              </w:rPr>
            </w:pPr>
            <w:r>
              <w:rPr>
                <w:rFonts w:hint="eastAsia" w:ascii="仿宋_GB2312" w:hAnsi="仿宋_GB2312" w:eastAsia="仿宋_GB2312" w:cs="仿宋_GB2312"/>
                <w:i w:val="0"/>
                <w:iCs w:val="0"/>
                <w:color w:val="000000"/>
                <w:kern w:val="0"/>
                <w:sz w:val="22"/>
                <w:szCs w:val="22"/>
                <w:highlight w:val="none"/>
                <w:u w:val="none"/>
                <w:lang w:val="en-US" w:eastAsia="zh-CN" w:bidi="ar"/>
              </w:rPr>
              <w:t>1.严格遵循标准流程，精准开展各类样品的检测分析，确保数据的准确性与可靠性</w:t>
            </w:r>
            <w:r>
              <w:rPr>
                <w:rFonts w:hint="eastAsia" w:ascii="仿宋_GB2312" w:hAnsi="仿宋_GB2312" w:eastAsia="仿宋_GB2312" w:cs="仿宋_GB2312"/>
                <w:i w:val="0"/>
                <w:iCs w:val="0"/>
                <w:color w:val="000000"/>
                <w:kern w:val="0"/>
                <w:sz w:val="22"/>
                <w:szCs w:val="22"/>
                <w:highlight w:val="none"/>
                <w:u w:val="none"/>
                <w:lang w:val="en-US" w:eastAsia="zh-CN" w:bidi="ar"/>
              </w:rPr>
              <w:br w:type="textWrapping"/>
            </w:r>
            <w:r>
              <w:rPr>
                <w:rFonts w:hint="eastAsia" w:ascii="仿宋_GB2312" w:hAnsi="仿宋_GB2312" w:eastAsia="仿宋_GB2312" w:cs="仿宋_GB2312"/>
                <w:i w:val="0"/>
                <w:iCs w:val="0"/>
                <w:color w:val="000000"/>
                <w:kern w:val="0"/>
                <w:sz w:val="22"/>
                <w:szCs w:val="22"/>
                <w:highlight w:val="none"/>
                <w:u w:val="none"/>
                <w:lang w:val="en-US" w:eastAsia="zh-CN" w:bidi="ar"/>
              </w:rPr>
              <w:t>2.规范操作检验仪器，妥善保管实验数据与试剂耗材，保障化验工作有序推进</w:t>
            </w:r>
          </w:p>
        </w:tc>
        <w:tc>
          <w:tcPr>
            <w:tcW w:w="11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E17E2C">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iCs w:val="0"/>
                <w:color w:val="000000"/>
                <w:kern w:val="0"/>
                <w:sz w:val="22"/>
                <w:szCs w:val="22"/>
                <w:highlight w:val="none"/>
                <w:u w:val="none"/>
                <w:lang w:val="en-US" w:eastAsia="zh-CN" w:bidi="ar"/>
              </w:rPr>
            </w:pPr>
            <w:r>
              <w:rPr>
                <w:rFonts w:hint="eastAsia" w:ascii="仿宋_GB2312" w:hAnsi="仿宋_GB2312" w:eastAsia="仿宋_GB2312" w:cs="仿宋_GB2312"/>
                <w:i w:val="0"/>
                <w:iCs w:val="0"/>
                <w:color w:val="000000"/>
                <w:kern w:val="0"/>
                <w:sz w:val="22"/>
                <w:szCs w:val="22"/>
                <w:highlight w:val="none"/>
                <w:u w:val="none"/>
                <w:lang w:val="en-US" w:eastAsia="zh-CN" w:bidi="ar"/>
              </w:rPr>
              <w:t>1.</w:t>
            </w:r>
            <w:r>
              <w:rPr>
                <w:rFonts w:hint="eastAsia" w:ascii="仿宋_GB2312" w:hAnsi="仿宋_GB2312" w:eastAsia="仿宋_GB2312" w:cs="仿宋_GB2312"/>
                <w:i w:val="0"/>
                <w:iCs w:val="0"/>
                <w:color w:val="000000"/>
                <w:sz w:val="22"/>
                <w:szCs w:val="22"/>
                <w:u w:val="none"/>
              </w:rPr>
              <w:t>年龄</w:t>
            </w:r>
            <w:r>
              <w:rPr>
                <w:rFonts w:hint="eastAsia" w:ascii="仿宋_GB2312" w:hAnsi="仿宋_GB2312" w:eastAsia="仿宋_GB2312" w:cs="仿宋_GB2312"/>
                <w:i w:val="0"/>
                <w:iCs w:val="0"/>
                <w:color w:val="000000"/>
                <w:sz w:val="22"/>
                <w:szCs w:val="22"/>
                <w:u w:val="none"/>
                <w:lang w:val="en-US" w:eastAsia="zh-CN"/>
              </w:rPr>
              <w:t>45周岁以内</w:t>
            </w:r>
            <w:r>
              <w:rPr>
                <w:rFonts w:hint="eastAsia" w:ascii="仿宋_GB2312" w:hAnsi="仿宋_GB2312" w:eastAsia="仿宋_GB2312" w:cs="仿宋_GB2312"/>
                <w:i w:val="0"/>
                <w:iCs w:val="0"/>
                <w:color w:val="000000"/>
                <w:sz w:val="22"/>
                <w:szCs w:val="22"/>
                <w:u w:val="none"/>
                <w:lang w:eastAsia="zh-CN"/>
              </w:rPr>
              <w:t>；</w:t>
            </w:r>
            <w:r>
              <w:rPr>
                <w:rFonts w:hint="eastAsia" w:ascii="仿宋_GB2312" w:hAnsi="仿宋_GB2312" w:eastAsia="仿宋_GB2312" w:cs="仿宋_GB2312"/>
                <w:i w:val="0"/>
                <w:iCs w:val="0"/>
                <w:color w:val="000000"/>
                <w:kern w:val="0"/>
                <w:sz w:val="22"/>
                <w:szCs w:val="22"/>
                <w:highlight w:val="none"/>
                <w:u w:val="none"/>
                <w:lang w:val="en-US" w:eastAsia="zh-CN" w:bidi="ar"/>
              </w:rPr>
              <w:t>本科以上学历，生物、药检相关专业</w:t>
            </w:r>
          </w:p>
          <w:p w14:paraId="6AF973FC">
            <w:pPr>
              <w:pStyle w:val="2"/>
              <w:keepNext w:val="0"/>
              <w:keepLines w:val="0"/>
              <w:pageBreakBefore w:val="0"/>
              <w:kinsoku/>
              <w:wordWrap/>
              <w:overflowPunct/>
              <w:topLinePunct w:val="0"/>
              <w:autoSpaceDE/>
              <w:autoSpaceDN/>
              <w:bidi w:val="0"/>
              <w:adjustRightInd/>
              <w:snapToGrid/>
              <w:spacing w:line="320" w:lineRule="exact"/>
              <w:ind w:left="0" w:leftChars="0" w:firstLine="0" w:firstLineChars="0"/>
              <w:rPr>
                <w:rFonts w:hint="default"/>
                <w:lang w:val="en-US" w:eastAsia="zh-CN"/>
              </w:rPr>
            </w:pPr>
            <w:r>
              <w:rPr>
                <w:rFonts w:hint="eastAsia" w:ascii="仿宋_GB2312" w:hAnsi="仿宋_GB2312" w:eastAsia="仿宋_GB2312" w:cs="仿宋_GB2312"/>
                <w:i w:val="0"/>
                <w:iCs w:val="0"/>
                <w:color w:val="000000"/>
                <w:kern w:val="0"/>
                <w:sz w:val="22"/>
                <w:szCs w:val="22"/>
                <w:highlight w:val="none"/>
                <w:u w:val="none"/>
                <w:lang w:val="en-US" w:eastAsia="zh-CN" w:bidi="ar"/>
              </w:rPr>
              <w:t>2.</w:t>
            </w:r>
            <w:r>
              <w:rPr>
                <w:rFonts w:hint="eastAsia" w:ascii="仿宋_GB2312" w:hAnsi="仿宋_GB2312" w:eastAsia="仿宋_GB2312" w:cs="仿宋_GB2312"/>
                <w:i w:val="0"/>
                <w:iCs w:val="0"/>
                <w:color w:val="000000"/>
                <w:kern w:val="0"/>
                <w:sz w:val="22"/>
                <w:szCs w:val="22"/>
                <w:u w:val="none"/>
                <w:lang w:val="en-US" w:eastAsia="zh-CN" w:bidi="ar"/>
              </w:rPr>
              <w:t>有1年以上相关岗位经验</w:t>
            </w:r>
          </w:p>
        </w:tc>
        <w:tc>
          <w:tcPr>
            <w:tcW w:w="5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C18BE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劳动合同</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DAF4D7">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iCs w:val="0"/>
                <w:color w:val="000000"/>
                <w:sz w:val="22"/>
                <w:szCs w:val="22"/>
                <w:u w:val="none"/>
              </w:rPr>
            </w:pPr>
          </w:p>
        </w:tc>
      </w:tr>
      <w:tr w14:paraId="47C2AE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90CDC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kern w:val="2"/>
                <w:sz w:val="22"/>
                <w:szCs w:val="22"/>
                <w:u w:val="none"/>
                <w:lang w:val="en-US" w:eastAsia="zh-CN" w:bidi="ar-SA"/>
              </w:rPr>
            </w:pPr>
            <w:r>
              <w:rPr>
                <w:rFonts w:hint="eastAsia" w:ascii="仿宋_GB2312" w:hAnsi="仿宋_GB2312" w:eastAsia="仿宋_GB2312" w:cs="仿宋_GB2312"/>
                <w:i w:val="0"/>
                <w:iCs w:val="0"/>
                <w:color w:val="000000"/>
                <w:kern w:val="2"/>
                <w:sz w:val="22"/>
                <w:szCs w:val="22"/>
                <w:u w:val="none"/>
                <w:lang w:val="en-US" w:eastAsia="zh-CN" w:bidi="ar-SA"/>
              </w:rPr>
              <w:t>19</w:t>
            </w:r>
          </w:p>
        </w:tc>
        <w:tc>
          <w:tcPr>
            <w:tcW w:w="5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B0773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武穴分公司</w:t>
            </w:r>
          </w:p>
        </w:tc>
        <w:tc>
          <w:tcPr>
            <w:tcW w:w="5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C34BE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kern w:val="0"/>
                <w:sz w:val="22"/>
                <w:szCs w:val="22"/>
                <w:highlight w:val="none"/>
                <w:u w:val="none"/>
                <w:lang w:val="en-US" w:eastAsia="zh-CN" w:bidi="ar"/>
              </w:rPr>
            </w:pPr>
            <w:r>
              <w:rPr>
                <w:rFonts w:hint="eastAsia" w:ascii="仿宋_GB2312" w:hAnsi="仿宋_GB2312" w:eastAsia="仿宋_GB2312" w:cs="仿宋_GB2312"/>
                <w:i w:val="0"/>
                <w:iCs w:val="0"/>
                <w:color w:val="000000"/>
                <w:kern w:val="0"/>
                <w:sz w:val="22"/>
                <w:szCs w:val="22"/>
                <w:highlight w:val="none"/>
                <w:u w:val="none"/>
                <w:lang w:val="en-US" w:eastAsia="zh-CN" w:bidi="ar"/>
              </w:rPr>
              <w:t>车间管理</w:t>
            </w:r>
          </w:p>
        </w:tc>
        <w:tc>
          <w:tcPr>
            <w:tcW w:w="1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C83929">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iCs w:val="0"/>
                <w:color w:val="000000"/>
                <w:kern w:val="2"/>
                <w:sz w:val="22"/>
                <w:szCs w:val="22"/>
                <w:highlight w:val="none"/>
                <w:u w:val="none"/>
                <w:lang w:val="en-US" w:eastAsia="zh-CN" w:bidi="ar-SA"/>
              </w:rPr>
            </w:pPr>
            <w:r>
              <w:rPr>
                <w:rFonts w:hint="eastAsia" w:ascii="仿宋_GB2312" w:hAnsi="仿宋_GB2312" w:eastAsia="仿宋_GB2312" w:cs="仿宋_GB2312"/>
                <w:i w:val="0"/>
                <w:iCs w:val="0"/>
                <w:color w:val="000000"/>
                <w:kern w:val="0"/>
                <w:sz w:val="22"/>
                <w:szCs w:val="22"/>
                <w:highlight w:val="none"/>
                <w:u w:val="none"/>
                <w:lang w:val="en-US" w:eastAsia="zh-CN" w:bidi="ar"/>
              </w:rPr>
              <w:t>1.合理调配人力、物料与设备，保障片剂生产流程顺畅，高效完成生产任务</w:t>
            </w:r>
            <w:r>
              <w:rPr>
                <w:rFonts w:hint="eastAsia" w:ascii="仿宋_GB2312" w:hAnsi="仿宋_GB2312" w:eastAsia="仿宋_GB2312" w:cs="仿宋_GB2312"/>
                <w:i w:val="0"/>
                <w:iCs w:val="0"/>
                <w:color w:val="000000"/>
                <w:kern w:val="0"/>
                <w:sz w:val="22"/>
                <w:szCs w:val="22"/>
                <w:highlight w:val="none"/>
                <w:u w:val="none"/>
                <w:lang w:val="en-US" w:eastAsia="zh-CN" w:bidi="ar"/>
              </w:rPr>
              <w:br w:type="textWrapping"/>
            </w:r>
            <w:r>
              <w:rPr>
                <w:rFonts w:hint="eastAsia" w:ascii="仿宋_GB2312" w:hAnsi="仿宋_GB2312" w:eastAsia="仿宋_GB2312" w:cs="仿宋_GB2312"/>
                <w:i w:val="0"/>
                <w:iCs w:val="0"/>
                <w:color w:val="000000"/>
                <w:kern w:val="0"/>
                <w:sz w:val="22"/>
                <w:szCs w:val="22"/>
                <w:highlight w:val="none"/>
                <w:u w:val="none"/>
                <w:lang w:val="en-US" w:eastAsia="zh-CN" w:bidi="ar"/>
              </w:rPr>
              <w:t>2.严格把控生产质量，落实安全与卫生规范，及时解决车间突发问题，推动车间稳定运营</w:t>
            </w:r>
            <w:r>
              <w:rPr>
                <w:rFonts w:hint="eastAsia" w:ascii="仿宋_GB2312" w:hAnsi="仿宋_GB2312" w:eastAsia="仿宋_GB2312" w:cs="仿宋_GB2312"/>
                <w:i w:val="0"/>
                <w:iCs w:val="0"/>
                <w:color w:val="000000"/>
                <w:kern w:val="0"/>
                <w:sz w:val="22"/>
                <w:szCs w:val="22"/>
                <w:highlight w:val="none"/>
                <w:u w:val="none"/>
                <w:lang w:val="en-US" w:eastAsia="zh-CN" w:bidi="ar"/>
              </w:rPr>
              <w:br w:type="textWrapping"/>
            </w:r>
            <w:r>
              <w:rPr>
                <w:rFonts w:hint="eastAsia" w:ascii="仿宋_GB2312" w:hAnsi="仿宋_GB2312" w:eastAsia="仿宋_GB2312" w:cs="仿宋_GB2312"/>
                <w:i w:val="0"/>
                <w:iCs w:val="0"/>
                <w:color w:val="000000"/>
                <w:kern w:val="0"/>
                <w:sz w:val="22"/>
                <w:szCs w:val="22"/>
                <w:highlight w:val="none"/>
                <w:u w:val="none"/>
                <w:lang w:val="en-US" w:eastAsia="zh-CN" w:bidi="ar"/>
              </w:rPr>
              <w:t>2.统筹片剂生产全流程，协调人员、物料与设备，达成产量目标；严守质量与安全底线，确保生产合规有序</w:t>
            </w:r>
          </w:p>
        </w:tc>
        <w:tc>
          <w:tcPr>
            <w:tcW w:w="11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C10C9F">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iCs w:val="0"/>
                <w:color w:val="000000"/>
                <w:kern w:val="0"/>
                <w:sz w:val="22"/>
                <w:szCs w:val="22"/>
                <w:highlight w:val="none"/>
                <w:u w:val="none"/>
                <w:lang w:val="en-US" w:eastAsia="zh-CN" w:bidi="ar"/>
              </w:rPr>
            </w:pPr>
            <w:r>
              <w:rPr>
                <w:rFonts w:hint="eastAsia" w:ascii="仿宋_GB2312" w:hAnsi="仿宋_GB2312" w:eastAsia="仿宋_GB2312" w:cs="仿宋_GB2312"/>
                <w:i w:val="0"/>
                <w:iCs w:val="0"/>
                <w:color w:val="000000"/>
                <w:kern w:val="0"/>
                <w:sz w:val="22"/>
                <w:szCs w:val="22"/>
                <w:highlight w:val="none"/>
                <w:u w:val="none"/>
                <w:lang w:val="en-US" w:eastAsia="zh-CN" w:bidi="ar"/>
              </w:rPr>
              <w:t>1.</w:t>
            </w:r>
            <w:r>
              <w:rPr>
                <w:rFonts w:hint="eastAsia" w:ascii="仿宋_GB2312" w:hAnsi="仿宋_GB2312" w:eastAsia="仿宋_GB2312" w:cs="仿宋_GB2312"/>
                <w:i w:val="0"/>
                <w:iCs w:val="0"/>
                <w:color w:val="000000"/>
                <w:sz w:val="22"/>
                <w:szCs w:val="22"/>
                <w:u w:val="none"/>
              </w:rPr>
              <w:t>年龄</w:t>
            </w:r>
            <w:r>
              <w:rPr>
                <w:rFonts w:hint="eastAsia" w:ascii="仿宋_GB2312" w:hAnsi="仿宋_GB2312" w:eastAsia="仿宋_GB2312" w:cs="仿宋_GB2312"/>
                <w:i w:val="0"/>
                <w:iCs w:val="0"/>
                <w:color w:val="000000"/>
                <w:sz w:val="22"/>
                <w:szCs w:val="22"/>
                <w:u w:val="none"/>
                <w:lang w:val="en-US" w:eastAsia="zh-CN"/>
              </w:rPr>
              <w:t>45周岁以内</w:t>
            </w:r>
            <w:r>
              <w:rPr>
                <w:rFonts w:hint="eastAsia" w:ascii="仿宋_GB2312" w:hAnsi="仿宋_GB2312" w:eastAsia="仿宋_GB2312" w:cs="仿宋_GB2312"/>
                <w:i w:val="0"/>
                <w:iCs w:val="0"/>
                <w:color w:val="000000"/>
                <w:sz w:val="22"/>
                <w:szCs w:val="22"/>
                <w:u w:val="none"/>
                <w:lang w:eastAsia="zh-CN"/>
              </w:rPr>
              <w:t>；</w:t>
            </w:r>
            <w:r>
              <w:rPr>
                <w:rFonts w:hint="eastAsia" w:ascii="仿宋_GB2312" w:hAnsi="仿宋_GB2312" w:eastAsia="仿宋_GB2312" w:cs="仿宋_GB2312"/>
                <w:i w:val="0"/>
                <w:iCs w:val="0"/>
                <w:color w:val="000000"/>
                <w:kern w:val="0"/>
                <w:sz w:val="22"/>
                <w:szCs w:val="22"/>
                <w:highlight w:val="none"/>
                <w:u w:val="none"/>
                <w:lang w:val="en-US" w:eastAsia="zh-CN" w:bidi="ar"/>
              </w:rPr>
              <w:t>大专以上学历，药学相关专业</w:t>
            </w:r>
          </w:p>
          <w:p w14:paraId="187CF6C3">
            <w:pPr>
              <w:pStyle w:val="2"/>
              <w:keepNext w:val="0"/>
              <w:keepLines w:val="0"/>
              <w:pageBreakBefore w:val="0"/>
              <w:kinsoku/>
              <w:wordWrap/>
              <w:overflowPunct/>
              <w:topLinePunct w:val="0"/>
              <w:autoSpaceDE/>
              <w:autoSpaceDN/>
              <w:bidi w:val="0"/>
              <w:adjustRightInd/>
              <w:snapToGrid/>
              <w:spacing w:line="320" w:lineRule="exact"/>
              <w:ind w:left="0" w:leftChars="0" w:firstLine="0" w:firstLineChars="0"/>
              <w:rPr>
                <w:rFonts w:hint="default"/>
                <w:lang w:val="en-US" w:eastAsia="zh-CN"/>
              </w:rPr>
            </w:pPr>
            <w:r>
              <w:rPr>
                <w:rFonts w:hint="eastAsia" w:ascii="仿宋_GB2312" w:hAnsi="仿宋_GB2312" w:eastAsia="仿宋_GB2312" w:cs="仿宋_GB2312"/>
                <w:i w:val="0"/>
                <w:iCs w:val="0"/>
                <w:color w:val="000000"/>
                <w:kern w:val="0"/>
                <w:sz w:val="22"/>
                <w:szCs w:val="22"/>
                <w:highlight w:val="none"/>
                <w:u w:val="none"/>
                <w:lang w:val="en-US" w:eastAsia="zh-CN" w:bidi="ar"/>
              </w:rPr>
              <w:t>2.</w:t>
            </w:r>
            <w:r>
              <w:rPr>
                <w:rFonts w:hint="eastAsia" w:ascii="仿宋_GB2312" w:hAnsi="仿宋_GB2312" w:eastAsia="仿宋_GB2312" w:cs="仿宋_GB2312"/>
                <w:i w:val="0"/>
                <w:iCs w:val="0"/>
                <w:color w:val="000000"/>
                <w:kern w:val="0"/>
                <w:sz w:val="22"/>
                <w:szCs w:val="22"/>
                <w:u w:val="none"/>
                <w:lang w:val="en-US" w:eastAsia="zh-CN" w:bidi="ar"/>
              </w:rPr>
              <w:t>有1年以上相关岗位经验</w:t>
            </w:r>
          </w:p>
        </w:tc>
        <w:tc>
          <w:tcPr>
            <w:tcW w:w="5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EB75B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劳动合同</w:t>
            </w: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9819C1">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iCs w:val="0"/>
                <w:color w:val="000000"/>
                <w:sz w:val="22"/>
                <w:szCs w:val="22"/>
                <w:u w:val="none"/>
              </w:rPr>
            </w:pPr>
          </w:p>
        </w:tc>
      </w:tr>
      <w:tr w14:paraId="3F0684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6360F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kern w:val="2"/>
                <w:sz w:val="22"/>
                <w:szCs w:val="22"/>
                <w:u w:val="none"/>
                <w:lang w:val="en-US" w:eastAsia="zh-CN" w:bidi="ar-SA"/>
              </w:rPr>
            </w:pPr>
            <w:r>
              <w:rPr>
                <w:rFonts w:hint="eastAsia" w:ascii="仿宋_GB2312" w:hAnsi="仿宋_GB2312" w:eastAsia="仿宋_GB2312" w:cs="仿宋_GB2312"/>
                <w:i w:val="0"/>
                <w:iCs w:val="0"/>
                <w:color w:val="000000"/>
                <w:kern w:val="2"/>
                <w:sz w:val="22"/>
                <w:szCs w:val="22"/>
                <w:u w:val="none"/>
                <w:lang w:val="en-US" w:eastAsia="zh-CN" w:bidi="ar-SA"/>
              </w:rPr>
              <w:t>20</w:t>
            </w:r>
          </w:p>
        </w:tc>
        <w:tc>
          <w:tcPr>
            <w:tcW w:w="5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AE0A7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武穴分公司</w:t>
            </w:r>
          </w:p>
        </w:tc>
        <w:tc>
          <w:tcPr>
            <w:tcW w:w="5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F6F64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电气工程师</w:t>
            </w:r>
          </w:p>
        </w:tc>
        <w:tc>
          <w:tcPr>
            <w:tcW w:w="1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C9883A">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iCs w:val="0"/>
                <w:color w:val="000000"/>
                <w:kern w:val="2"/>
                <w:sz w:val="22"/>
                <w:szCs w:val="22"/>
                <w:u w:val="none"/>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
              </w:rPr>
              <w:t>负责电气系统设计、选型与调试，保障电力供应稳定，满足项目需求</w:t>
            </w:r>
            <w:r>
              <w:rPr>
                <w:rFonts w:hint="eastAsia" w:ascii="仿宋_GB2312" w:hAnsi="仿宋_GB2312" w:eastAsia="仿宋_GB2312" w:cs="仿宋_GB2312"/>
                <w:i w:val="0"/>
                <w:iCs w:val="0"/>
                <w:color w:val="000000"/>
                <w:kern w:val="0"/>
                <w:sz w:val="22"/>
                <w:szCs w:val="22"/>
                <w:u w:val="none"/>
                <w:lang w:val="en-US" w:eastAsia="zh-CN" w:bidi="ar"/>
              </w:rPr>
              <w:br w:type="textWrapping"/>
            </w:r>
            <w:r>
              <w:rPr>
                <w:rFonts w:hint="eastAsia" w:ascii="仿宋_GB2312" w:hAnsi="仿宋_GB2312" w:eastAsia="仿宋_GB2312" w:cs="仿宋_GB2312"/>
                <w:i w:val="0"/>
                <w:iCs w:val="0"/>
                <w:color w:val="000000"/>
                <w:kern w:val="0"/>
                <w:sz w:val="22"/>
                <w:szCs w:val="22"/>
                <w:u w:val="none"/>
                <w:lang w:val="en-US" w:eastAsia="zh-CN" w:bidi="ar"/>
              </w:rPr>
              <w:t>排查电气设备故障，优化运行方案，推动技术革新，确保电气系统安全、高效运行 。</w:t>
            </w:r>
          </w:p>
        </w:tc>
        <w:tc>
          <w:tcPr>
            <w:tcW w:w="11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D5E49F">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iCs w:val="0"/>
                <w:color w:val="000000"/>
                <w:kern w:val="2"/>
                <w:sz w:val="22"/>
                <w:szCs w:val="22"/>
                <w:u w:val="none"/>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
              </w:rPr>
              <w:t>1.</w:t>
            </w:r>
            <w:r>
              <w:rPr>
                <w:rFonts w:hint="eastAsia" w:ascii="仿宋_GB2312" w:hAnsi="仿宋_GB2312" w:eastAsia="仿宋_GB2312" w:cs="仿宋_GB2312"/>
                <w:i w:val="0"/>
                <w:iCs w:val="0"/>
                <w:color w:val="000000"/>
                <w:sz w:val="22"/>
                <w:szCs w:val="22"/>
                <w:u w:val="none"/>
              </w:rPr>
              <w:t>年龄</w:t>
            </w:r>
            <w:r>
              <w:rPr>
                <w:rFonts w:hint="eastAsia" w:ascii="仿宋_GB2312" w:hAnsi="仿宋_GB2312" w:eastAsia="仿宋_GB2312" w:cs="仿宋_GB2312"/>
                <w:i w:val="0"/>
                <w:iCs w:val="0"/>
                <w:color w:val="000000"/>
                <w:sz w:val="22"/>
                <w:szCs w:val="22"/>
                <w:u w:val="none"/>
                <w:lang w:val="en-US" w:eastAsia="zh-CN"/>
              </w:rPr>
              <w:t>45周岁以内</w:t>
            </w:r>
            <w:r>
              <w:rPr>
                <w:rFonts w:hint="eastAsia" w:ascii="仿宋_GB2312" w:hAnsi="仿宋_GB2312" w:eastAsia="仿宋_GB2312" w:cs="仿宋_GB2312"/>
                <w:i w:val="0"/>
                <w:iCs w:val="0"/>
                <w:color w:val="000000"/>
                <w:sz w:val="22"/>
                <w:szCs w:val="22"/>
                <w:u w:val="none"/>
                <w:lang w:eastAsia="zh-CN"/>
              </w:rPr>
              <w:t>；</w:t>
            </w:r>
            <w:r>
              <w:rPr>
                <w:rFonts w:hint="eastAsia" w:ascii="仿宋_GB2312" w:hAnsi="仿宋_GB2312" w:eastAsia="仿宋_GB2312" w:cs="仿宋_GB2312"/>
                <w:i w:val="0"/>
                <w:iCs w:val="0"/>
                <w:color w:val="000000"/>
                <w:kern w:val="0"/>
                <w:sz w:val="22"/>
                <w:szCs w:val="22"/>
                <w:u w:val="none"/>
                <w:lang w:val="en-US" w:eastAsia="zh-CN" w:bidi="ar"/>
              </w:rPr>
              <w:t>本科以上学历，电气工程、机械自动化、机电一体化等相关专业</w:t>
            </w:r>
            <w:r>
              <w:rPr>
                <w:rFonts w:hint="eastAsia" w:ascii="仿宋_GB2312" w:hAnsi="仿宋_GB2312" w:eastAsia="仿宋_GB2312" w:cs="仿宋_GB2312"/>
                <w:i w:val="0"/>
                <w:iCs w:val="0"/>
                <w:color w:val="000000"/>
                <w:kern w:val="0"/>
                <w:sz w:val="22"/>
                <w:szCs w:val="22"/>
                <w:u w:val="none"/>
                <w:lang w:val="en-US" w:eastAsia="zh-CN" w:bidi="ar"/>
              </w:rPr>
              <w:br w:type="textWrapping"/>
            </w:r>
            <w:r>
              <w:rPr>
                <w:rFonts w:hint="eastAsia" w:ascii="仿宋_GB2312" w:hAnsi="仿宋_GB2312" w:eastAsia="仿宋_GB2312" w:cs="仿宋_GB2312"/>
                <w:b w:val="0"/>
                <w:bCs w:val="0"/>
                <w:i w:val="0"/>
                <w:iCs w:val="0"/>
                <w:color w:val="000000"/>
                <w:kern w:val="0"/>
                <w:sz w:val="22"/>
                <w:szCs w:val="22"/>
                <w:u w:val="none"/>
                <w:lang w:val="en-US" w:eastAsia="zh-CN" w:bidi="ar"/>
              </w:rPr>
              <w:t>2.</w:t>
            </w:r>
            <w:r>
              <w:rPr>
                <w:rFonts w:hint="eastAsia" w:ascii="仿宋_GB2312" w:hAnsi="仿宋_GB2312" w:eastAsia="仿宋_GB2312" w:cs="仿宋_GB2312"/>
                <w:i w:val="0"/>
                <w:iCs w:val="0"/>
                <w:color w:val="000000"/>
                <w:kern w:val="0"/>
                <w:sz w:val="22"/>
                <w:szCs w:val="22"/>
                <w:u w:val="none"/>
                <w:lang w:val="en-US" w:eastAsia="zh-CN" w:bidi="ar"/>
              </w:rPr>
              <w:t>有1年以上相关岗位经验，</w:t>
            </w:r>
            <w:r>
              <w:rPr>
                <w:rFonts w:hint="eastAsia" w:ascii="仿宋_GB2312" w:hAnsi="仿宋_GB2312" w:eastAsia="仿宋_GB2312" w:cs="仿宋_GB2312"/>
                <w:b w:val="0"/>
                <w:bCs w:val="0"/>
                <w:i w:val="0"/>
                <w:iCs w:val="0"/>
                <w:color w:val="000000"/>
                <w:kern w:val="0"/>
                <w:sz w:val="22"/>
                <w:szCs w:val="22"/>
                <w:u w:val="none"/>
                <w:lang w:val="en-US" w:eastAsia="zh-CN" w:bidi="ar"/>
              </w:rPr>
              <w:t>熟练掌握</w:t>
            </w:r>
            <w:r>
              <w:rPr>
                <w:rStyle w:val="5"/>
                <w:rFonts w:hint="eastAsia" w:ascii="仿宋_GB2312" w:hAnsi="仿宋_GB2312" w:eastAsia="仿宋_GB2312" w:cs="仿宋_GB2312"/>
                <w:b w:val="0"/>
                <w:bCs w:val="0"/>
                <w:sz w:val="22"/>
                <w:szCs w:val="22"/>
                <w:lang w:val="en-US" w:eastAsia="zh-CN" w:bidi="ar"/>
              </w:rPr>
              <w:t>PLC/HMI</w:t>
            </w:r>
            <w:r>
              <w:rPr>
                <w:rStyle w:val="6"/>
                <w:rFonts w:hint="eastAsia" w:ascii="仿宋_GB2312" w:hAnsi="仿宋_GB2312" w:eastAsia="仿宋_GB2312" w:cs="仿宋_GB2312"/>
                <w:b w:val="0"/>
                <w:bCs w:val="0"/>
                <w:sz w:val="22"/>
                <w:szCs w:val="22"/>
                <w:lang w:val="en-US" w:eastAsia="zh-CN" w:bidi="ar"/>
              </w:rPr>
              <w:t>编程、能独立对自动化设备进行调试及维护</w:t>
            </w:r>
          </w:p>
        </w:tc>
        <w:tc>
          <w:tcPr>
            <w:tcW w:w="5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6DE58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劳动合同</w:t>
            </w: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69D876">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iCs w:val="0"/>
                <w:color w:val="000000"/>
                <w:sz w:val="22"/>
                <w:szCs w:val="22"/>
                <w:u w:val="none"/>
              </w:rPr>
            </w:pPr>
          </w:p>
        </w:tc>
      </w:tr>
      <w:tr w14:paraId="60CB12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8AECF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kern w:val="2"/>
                <w:sz w:val="22"/>
                <w:szCs w:val="22"/>
                <w:u w:val="none"/>
                <w:lang w:val="en-US" w:eastAsia="zh-CN" w:bidi="ar-SA"/>
              </w:rPr>
            </w:pPr>
            <w:r>
              <w:rPr>
                <w:rFonts w:hint="eastAsia" w:ascii="仿宋_GB2312" w:hAnsi="仿宋_GB2312" w:eastAsia="仿宋_GB2312" w:cs="仿宋_GB2312"/>
                <w:i w:val="0"/>
                <w:iCs w:val="0"/>
                <w:color w:val="000000"/>
                <w:kern w:val="2"/>
                <w:sz w:val="22"/>
                <w:szCs w:val="22"/>
                <w:u w:val="none"/>
                <w:lang w:val="en-US" w:eastAsia="zh-CN" w:bidi="ar-SA"/>
              </w:rPr>
              <w:t>21</w:t>
            </w:r>
          </w:p>
        </w:tc>
        <w:tc>
          <w:tcPr>
            <w:tcW w:w="5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779F1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武穴分公司</w:t>
            </w:r>
          </w:p>
        </w:tc>
        <w:tc>
          <w:tcPr>
            <w:tcW w:w="5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BAD1B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辅助工</w:t>
            </w:r>
          </w:p>
        </w:tc>
        <w:tc>
          <w:tcPr>
            <w:tcW w:w="1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1120B7">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负责公司设备的切割、修磨，设备安装调试，常用设备、工具、量具维护保养</w:t>
            </w:r>
          </w:p>
        </w:tc>
        <w:tc>
          <w:tcPr>
            <w:tcW w:w="11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5CCABF">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w:t>
            </w:r>
            <w:r>
              <w:rPr>
                <w:rFonts w:hint="eastAsia" w:ascii="仿宋_GB2312" w:hAnsi="仿宋_GB2312" w:eastAsia="仿宋_GB2312" w:cs="仿宋_GB2312"/>
                <w:i w:val="0"/>
                <w:iCs w:val="0"/>
                <w:color w:val="000000"/>
                <w:sz w:val="22"/>
                <w:szCs w:val="22"/>
                <w:u w:val="none"/>
              </w:rPr>
              <w:t>年龄</w:t>
            </w:r>
            <w:r>
              <w:rPr>
                <w:rFonts w:hint="eastAsia" w:ascii="仿宋_GB2312" w:hAnsi="仿宋_GB2312" w:eastAsia="仿宋_GB2312" w:cs="仿宋_GB2312"/>
                <w:i w:val="0"/>
                <w:iCs w:val="0"/>
                <w:color w:val="000000"/>
                <w:sz w:val="22"/>
                <w:szCs w:val="22"/>
                <w:u w:val="none"/>
                <w:lang w:val="en-US" w:eastAsia="zh-CN"/>
              </w:rPr>
              <w:t>45周岁以内</w:t>
            </w:r>
            <w:r>
              <w:rPr>
                <w:rFonts w:hint="eastAsia" w:ascii="仿宋_GB2312" w:hAnsi="仿宋_GB2312" w:eastAsia="仿宋_GB2312" w:cs="仿宋_GB2312"/>
                <w:i w:val="0"/>
                <w:iCs w:val="0"/>
                <w:color w:val="000000"/>
                <w:sz w:val="22"/>
                <w:szCs w:val="22"/>
                <w:u w:val="none"/>
                <w:lang w:eastAsia="zh-CN"/>
              </w:rPr>
              <w:t>；</w:t>
            </w:r>
            <w:r>
              <w:rPr>
                <w:rFonts w:hint="eastAsia" w:ascii="仿宋_GB2312" w:hAnsi="仿宋_GB2312" w:eastAsia="仿宋_GB2312" w:cs="仿宋_GB2312"/>
                <w:i w:val="0"/>
                <w:iCs w:val="0"/>
                <w:color w:val="000000"/>
                <w:kern w:val="0"/>
                <w:sz w:val="22"/>
                <w:szCs w:val="22"/>
                <w:u w:val="none"/>
                <w:lang w:val="en-US" w:eastAsia="zh-CN" w:bidi="ar"/>
              </w:rPr>
              <w:t>大专及以上学历，机械相关专业</w:t>
            </w:r>
            <w:r>
              <w:rPr>
                <w:rFonts w:hint="eastAsia" w:ascii="仿宋_GB2312" w:hAnsi="仿宋_GB2312" w:eastAsia="仿宋_GB2312" w:cs="仿宋_GB2312"/>
                <w:i w:val="0"/>
                <w:iCs w:val="0"/>
                <w:color w:val="000000"/>
                <w:kern w:val="0"/>
                <w:sz w:val="22"/>
                <w:szCs w:val="22"/>
                <w:u w:val="none"/>
                <w:lang w:val="en-US" w:eastAsia="zh-CN" w:bidi="ar"/>
              </w:rPr>
              <w:br w:type="textWrapping"/>
            </w:r>
            <w:r>
              <w:rPr>
                <w:rFonts w:hint="eastAsia" w:ascii="仿宋_GB2312" w:hAnsi="仿宋_GB2312" w:eastAsia="仿宋_GB2312" w:cs="仿宋_GB2312"/>
                <w:i w:val="0"/>
                <w:iCs w:val="0"/>
                <w:color w:val="000000"/>
                <w:kern w:val="0"/>
                <w:sz w:val="22"/>
                <w:szCs w:val="22"/>
                <w:u w:val="none"/>
                <w:lang w:val="en-US" w:eastAsia="zh-CN" w:bidi="ar"/>
              </w:rPr>
              <w:t>2.有1年以上相关岗位经验，安全意识强，具备保钳、电焊技能，熟悉手工加工金属制品，放样、划线等基本操作，会使用常用工具，有焊工证者优先</w:t>
            </w:r>
          </w:p>
        </w:tc>
        <w:tc>
          <w:tcPr>
            <w:tcW w:w="5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BBA79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劳务派遣</w:t>
            </w: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2B29B4">
            <w:pPr>
              <w:keepNext w:val="0"/>
              <w:keepLines w:val="0"/>
              <w:pageBreakBefore w:val="0"/>
              <w:kinsoku/>
              <w:wordWrap/>
              <w:overflowPunct/>
              <w:topLinePunct w:val="0"/>
              <w:autoSpaceDE/>
              <w:autoSpaceDN/>
              <w:bidi w:val="0"/>
              <w:adjustRightInd/>
              <w:snapToGrid/>
              <w:spacing w:line="320" w:lineRule="exact"/>
              <w:rPr>
                <w:rFonts w:hint="eastAsia" w:ascii="仿宋_GB2312" w:hAnsi="仿宋_GB2312" w:eastAsia="仿宋_GB2312" w:cs="仿宋_GB2312"/>
                <w:i w:val="0"/>
                <w:iCs w:val="0"/>
                <w:color w:val="000000"/>
                <w:sz w:val="22"/>
                <w:szCs w:val="22"/>
                <w:u w:val="none"/>
              </w:rPr>
            </w:pPr>
          </w:p>
        </w:tc>
      </w:tr>
      <w:tr w14:paraId="365A5C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DB5EA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kern w:val="2"/>
                <w:sz w:val="22"/>
                <w:szCs w:val="22"/>
                <w:u w:val="none"/>
                <w:lang w:val="en-US" w:eastAsia="zh-CN" w:bidi="ar-SA"/>
              </w:rPr>
            </w:pPr>
            <w:r>
              <w:rPr>
                <w:rFonts w:hint="eastAsia" w:ascii="仿宋_GB2312" w:hAnsi="仿宋_GB2312" w:eastAsia="仿宋_GB2312" w:cs="仿宋_GB2312"/>
                <w:i w:val="0"/>
                <w:iCs w:val="0"/>
                <w:color w:val="000000"/>
                <w:kern w:val="2"/>
                <w:sz w:val="22"/>
                <w:szCs w:val="22"/>
                <w:u w:val="none"/>
                <w:lang w:val="en-US" w:eastAsia="zh-CN" w:bidi="ar-SA"/>
              </w:rPr>
              <w:t>22</w:t>
            </w:r>
          </w:p>
        </w:tc>
        <w:tc>
          <w:tcPr>
            <w:tcW w:w="5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88974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孟州公司</w:t>
            </w:r>
          </w:p>
        </w:tc>
        <w:tc>
          <w:tcPr>
            <w:tcW w:w="5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53656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仓库管理员兼叉车司机</w:t>
            </w:r>
          </w:p>
        </w:tc>
        <w:tc>
          <w:tcPr>
            <w:tcW w:w="1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BC6BD5">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1.驾驶高位叉车转运货物</w:t>
            </w:r>
            <w:r>
              <w:rPr>
                <w:rFonts w:hint="eastAsia" w:ascii="仿宋_GB2312" w:hAnsi="仿宋_GB2312" w:eastAsia="仿宋_GB2312" w:cs="仿宋_GB2312"/>
                <w:i w:val="0"/>
                <w:iCs w:val="0"/>
                <w:color w:val="000000"/>
                <w:kern w:val="0"/>
                <w:sz w:val="22"/>
                <w:szCs w:val="22"/>
                <w:u w:val="none"/>
                <w:lang w:val="en-US" w:eastAsia="zh-CN" w:bidi="ar"/>
              </w:rPr>
              <w:br w:type="textWrapping"/>
            </w:r>
            <w:r>
              <w:rPr>
                <w:rFonts w:hint="eastAsia" w:ascii="仿宋_GB2312" w:hAnsi="仿宋_GB2312" w:eastAsia="仿宋_GB2312" w:cs="仿宋_GB2312"/>
                <w:i w:val="0"/>
                <w:iCs w:val="0"/>
                <w:color w:val="000000"/>
                <w:kern w:val="0"/>
                <w:sz w:val="22"/>
                <w:szCs w:val="22"/>
                <w:u w:val="none"/>
                <w:lang w:val="en-US" w:eastAsia="zh-CN" w:bidi="ar"/>
              </w:rPr>
              <w:t>2.做好成品库货物进出账目统计工作，确保成品库货物安全、账目相符</w:t>
            </w:r>
          </w:p>
        </w:tc>
        <w:tc>
          <w:tcPr>
            <w:tcW w:w="11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1D799A">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1.年龄40周岁以内；大专及以上学历，具有特种车辆（叉车）驾驶资格证</w:t>
            </w:r>
            <w:r>
              <w:rPr>
                <w:rFonts w:hint="eastAsia" w:ascii="仿宋_GB2312" w:hAnsi="仿宋_GB2312" w:eastAsia="仿宋_GB2312" w:cs="仿宋_GB2312"/>
                <w:i w:val="0"/>
                <w:iCs w:val="0"/>
                <w:color w:val="000000"/>
                <w:kern w:val="0"/>
                <w:sz w:val="22"/>
                <w:szCs w:val="22"/>
                <w:u w:val="none"/>
                <w:lang w:val="en-US" w:eastAsia="zh-CN" w:bidi="ar"/>
              </w:rPr>
              <w:br w:type="textWrapping"/>
            </w:r>
            <w:r>
              <w:rPr>
                <w:rFonts w:hint="eastAsia" w:ascii="仿宋_GB2312" w:hAnsi="仿宋_GB2312" w:eastAsia="仿宋_GB2312" w:cs="仿宋_GB2312"/>
                <w:i w:val="0"/>
                <w:iCs w:val="0"/>
                <w:color w:val="000000"/>
                <w:kern w:val="0"/>
                <w:sz w:val="22"/>
                <w:szCs w:val="22"/>
                <w:u w:val="none"/>
                <w:lang w:val="en-US" w:eastAsia="zh-CN" w:bidi="ar"/>
              </w:rPr>
              <w:t>2.有1年以上相关岗位经验</w:t>
            </w:r>
          </w:p>
        </w:tc>
        <w:tc>
          <w:tcPr>
            <w:tcW w:w="5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C88B9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劳动合同</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080D98">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iCs w:val="0"/>
                <w:color w:val="000000"/>
                <w:sz w:val="22"/>
                <w:szCs w:val="22"/>
                <w:u w:val="none"/>
              </w:rPr>
            </w:pPr>
          </w:p>
        </w:tc>
      </w:tr>
      <w:tr w14:paraId="350FD6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92ED9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kern w:val="2"/>
                <w:sz w:val="22"/>
                <w:szCs w:val="22"/>
                <w:u w:val="none"/>
                <w:lang w:val="en-US" w:eastAsia="zh-CN" w:bidi="ar-SA"/>
              </w:rPr>
            </w:pPr>
            <w:r>
              <w:rPr>
                <w:rFonts w:hint="eastAsia" w:ascii="仿宋_GB2312" w:hAnsi="仿宋_GB2312" w:eastAsia="仿宋_GB2312" w:cs="仿宋_GB2312"/>
                <w:i w:val="0"/>
                <w:iCs w:val="0"/>
                <w:color w:val="000000"/>
                <w:kern w:val="2"/>
                <w:sz w:val="22"/>
                <w:szCs w:val="22"/>
                <w:u w:val="none"/>
                <w:lang w:val="en-US" w:eastAsia="zh-CN" w:bidi="ar-SA"/>
              </w:rPr>
              <w:t>23</w:t>
            </w:r>
          </w:p>
        </w:tc>
        <w:tc>
          <w:tcPr>
            <w:tcW w:w="5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2FDB6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孟州公司</w:t>
            </w:r>
          </w:p>
        </w:tc>
        <w:tc>
          <w:tcPr>
            <w:tcW w:w="5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2A062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保钳维修工</w:t>
            </w:r>
          </w:p>
        </w:tc>
        <w:tc>
          <w:tcPr>
            <w:tcW w:w="1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EA109A">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负责车间设备的日常维修保养，确保生产设备正常运转</w:t>
            </w:r>
          </w:p>
        </w:tc>
        <w:tc>
          <w:tcPr>
            <w:tcW w:w="11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A71DB3">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1.年龄40周岁以内；大专及以上学历，具有焊接作业资格证</w:t>
            </w:r>
            <w:r>
              <w:rPr>
                <w:rFonts w:hint="eastAsia" w:ascii="仿宋_GB2312" w:hAnsi="仿宋_GB2312" w:eastAsia="仿宋_GB2312" w:cs="仿宋_GB2312"/>
                <w:i w:val="0"/>
                <w:iCs w:val="0"/>
                <w:color w:val="000000"/>
                <w:kern w:val="0"/>
                <w:sz w:val="22"/>
                <w:szCs w:val="22"/>
                <w:u w:val="none"/>
                <w:lang w:val="en-US" w:eastAsia="zh-CN" w:bidi="ar"/>
              </w:rPr>
              <w:br w:type="textWrapping"/>
            </w:r>
            <w:r>
              <w:rPr>
                <w:rFonts w:hint="eastAsia" w:ascii="仿宋_GB2312" w:hAnsi="仿宋_GB2312" w:eastAsia="仿宋_GB2312" w:cs="仿宋_GB2312"/>
                <w:i w:val="0"/>
                <w:iCs w:val="0"/>
                <w:color w:val="000000"/>
                <w:kern w:val="0"/>
                <w:sz w:val="22"/>
                <w:szCs w:val="22"/>
                <w:u w:val="none"/>
                <w:lang w:val="en-US" w:eastAsia="zh-CN" w:bidi="ar"/>
              </w:rPr>
              <w:t>2.有1年以上相关岗位经验</w:t>
            </w:r>
          </w:p>
        </w:tc>
        <w:tc>
          <w:tcPr>
            <w:tcW w:w="5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C2A5A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劳动合同</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02A937">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iCs w:val="0"/>
                <w:color w:val="000000"/>
                <w:sz w:val="22"/>
                <w:szCs w:val="22"/>
                <w:u w:val="none"/>
              </w:rPr>
            </w:pPr>
          </w:p>
        </w:tc>
      </w:tr>
      <w:tr w14:paraId="12E8B2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0265E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kern w:val="2"/>
                <w:sz w:val="22"/>
                <w:szCs w:val="22"/>
                <w:u w:val="none"/>
                <w:lang w:val="en-US" w:eastAsia="zh-CN" w:bidi="ar-SA"/>
              </w:rPr>
            </w:pPr>
            <w:r>
              <w:rPr>
                <w:rFonts w:hint="eastAsia" w:ascii="仿宋_GB2312" w:hAnsi="仿宋_GB2312" w:eastAsia="仿宋_GB2312" w:cs="仿宋_GB2312"/>
                <w:i w:val="0"/>
                <w:iCs w:val="0"/>
                <w:color w:val="000000"/>
                <w:kern w:val="2"/>
                <w:sz w:val="22"/>
                <w:szCs w:val="22"/>
                <w:u w:val="none"/>
                <w:lang w:val="en-US" w:eastAsia="zh-CN" w:bidi="ar-SA"/>
              </w:rPr>
              <w:t>24</w:t>
            </w:r>
          </w:p>
        </w:tc>
        <w:tc>
          <w:tcPr>
            <w:tcW w:w="5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C5847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孟州公司</w:t>
            </w:r>
          </w:p>
        </w:tc>
        <w:tc>
          <w:tcPr>
            <w:tcW w:w="5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9E642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司炉工</w:t>
            </w:r>
          </w:p>
        </w:tc>
        <w:tc>
          <w:tcPr>
            <w:tcW w:w="1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532226">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负责车间锅炉设备的日常操作及巡检，确保生产设备正常运转</w:t>
            </w:r>
          </w:p>
        </w:tc>
        <w:tc>
          <w:tcPr>
            <w:tcW w:w="11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AB6D18">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1.年龄40周岁以内；大专及以上学历，具有锅炉特种作业资格证</w:t>
            </w:r>
            <w:r>
              <w:rPr>
                <w:rFonts w:hint="eastAsia" w:ascii="仿宋_GB2312" w:hAnsi="仿宋_GB2312" w:eastAsia="仿宋_GB2312" w:cs="仿宋_GB2312"/>
                <w:i w:val="0"/>
                <w:iCs w:val="0"/>
                <w:color w:val="000000"/>
                <w:kern w:val="0"/>
                <w:sz w:val="22"/>
                <w:szCs w:val="22"/>
                <w:u w:val="none"/>
                <w:lang w:val="en-US" w:eastAsia="zh-CN" w:bidi="ar"/>
              </w:rPr>
              <w:br w:type="textWrapping"/>
            </w:r>
            <w:r>
              <w:rPr>
                <w:rFonts w:hint="eastAsia" w:ascii="仿宋_GB2312" w:hAnsi="仿宋_GB2312" w:eastAsia="仿宋_GB2312" w:cs="仿宋_GB2312"/>
                <w:i w:val="0"/>
                <w:iCs w:val="0"/>
                <w:color w:val="000000"/>
                <w:kern w:val="0"/>
                <w:sz w:val="22"/>
                <w:szCs w:val="22"/>
                <w:u w:val="none"/>
                <w:lang w:val="en-US" w:eastAsia="zh-CN" w:bidi="ar"/>
              </w:rPr>
              <w:t>2.有1年以上相关岗位经验</w:t>
            </w:r>
          </w:p>
        </w:tc>
        <w:tc>
          <w:tcPr>
            <w:tcW w:w="5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70F6C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劳动合同</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98E90A">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iCs w:val="0"/>
                <w:color w:val="000000"/>
                <w:sz w:val="22"/>
                <w:szCs w:val="22"/>
                <w:u w:val="none"/>
              </w:rPr>
            </w:pPr>
          </w:p>
        </w:tc>
      </w:tr>
      <w:tr w14:paraId="638CCE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2B091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kern w:val="2"/>
                <w:sz w:val="22"/>
                <w:szCs w:val="22"/>
                <w:u w:val="none"/>
                <w:lang w:val="en-US" w:eastAsia="zh-CN" w:bidi="ar-SA"/>
              </w:rPr>
            </w:pPr>
            <w:r>
              <w:rPr>
                <w:rFonts w:hint="eastAsia" w:ascii="仿宋_GB2312" w:hAnsi="仿宋_GB2312" w:eastAsia="仿宋_GB2312" w:cs="仿宋_GB2312"/>
                <w:i w:val="0"/>
                <w:iCs w:val="0"/>
                <w:color w:val="000000"/>
                <w:kern w:val="2"/>
                <w:sz w:val="22"/>
                <w:szCs w:val="22"/>
                <w:u w:val="none"/>
                <w:lang w:val="en-US" w:eastAsia="zh-CN" w:bidi="ar-SA"/>
              </w:rPr>
              <w:t>25</w:t>
            </w:r>
          </w:p>
        </w:tc>
        <w:tc>
          <w:tcPr>
            <w:tcW w:w="5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B38E3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孟州公司</w:t>
            </w:r>
          </w:p>
        </w:tc>
        <w:tc>
          <w:tcPr>
            <w:tcW w:w="5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EEC9E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化验检测员</w:t>
            </w:r>
          </w:p>
        </w:tc>
        <w:tc>
          <w:tcPr>
            <w:tcW w:w="1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667677">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负责公司原辅料检测工作</w:t>
            </w:r>
          </w:p>
        </w:tc>
        <w:tc>
          <w:tcPr>
            <w:tcW w:w="11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4BF403">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1.年龄40周岁以内；大专及以上学历，生物工程、化学、化验检测等相关专业</w:t>
            </w:r>
            <w:r>
              <w:rPr>
                <w:rFonts w:hint="eastAsia" w:ascii="仿宋_GB2312" w:hAnsi="仿宋_GB2312" w:eastAsia="仿宋_GB2312" w:cs="仿宋_GB2312"/>
                <w:i w:val="0"/>
                <w:iCs w:val="0"/>
                <w:color w:val="000000"/>
                <w:kern w:val="0"/>
                <w:sz w:val="22"/>
                <w:szCs w:val="22"/>
                <w:u w:val="none"/>
                <w:lang w:val="en-US" w:eastAsia="zh-CN" w:bidi="ar"/>
              </w:rPr>
              <w:br w:type="textWrapping"/>
            </w:r>
            <w:r>
              <w:rPr>
                <w:rFonts w:hint="eastAsia" w:ascii="仿宋_GB2312" w:hAnsi="仿宋_GB2312" w:eastAsia="仿宋_GB2312" w:cs="仿宋_GB2312"/>
                <w:i w:val="0"/>
                <w:iCs w:val="0"/>
                <w:color w:val="000000"/>
                <w:kern w:val="0"/>
                <w:sz w:val="22"/>
                <w:szCs w:val="22"/>
                <w:u w:val="none"/>
                <w:lang w:val="en-US" w:eastAsia="zh-CN" w:bidi="ar"/>
              </w:rPr>
              <w:t>2.有1年以上相关岗位经验，掌握化验仪器及检测方法</w:t>
            </w:r>
          </w:p>
        </w:tc>
        <w:tc>
          <w:tcPr>
            <w:tcW w:w="5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FB3CC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劳务派遣</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73D168">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iCs w:val="0"/>
                <w:color w:val="000000"/>
                <w:sz w:val="22"/>
                <w:szCs w:val="22"/>
                <w:u w:val="none"/>
              </w:rPr>
            </w:pPr>
          </w:p>
        </w:tc>
      </w:tr>
      <w:tr w14:paraId="7AEE8E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35" w:hRule="atLeast"/>
        </w:trPr>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F53A1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kern w:val="2"/>
                <w:sz w:val="22"/>
                <w:szCs w:val="22"/>
                <w:u w:val="none"/>
                <w:lang w:val="en-US" w:eastAsia="zh-CN" w:bidi="ar-SA"/>
              </w:rPr>
            </w:pPr>
            <w:r>
              <w:rPr>
                <w:rFonts w:hint="eastAsia" w:ascii="仿宋_GB2312" w:hAnsi="仿宋_GB2312" w:eastAsia="仿宋_GB2312" w:cs="仿宋_GB2312"/>
                <w:i w:val="0"/>
                <w:iCs w:val="0"/>
                <w:color w:val="000000"/>
                <w:kern w:val="2"/>
                <w:sz w:val="22"/>
                <w:szCs w:val="22"/>
                <w:u w:val="none"/>
                <w:lang w:val="en-US" w:eastAsia="zh-CN" w:bidi="ar-SA"/>
              </w:rPr>
              <w:t>26</w:t>
            </w:r>
          </w:p>
        </w:tc>
        <w:tc>
          <w:tcPr>
            <w:tcW w:w="5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1F5C9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孟州公司</w:t>
            </w:r>
          </w:p>
        </w:tc>
        <w:tc>
          <w:tcPr>
            <w:tcW w:w="5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A8600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工艺技术员</w:t>
            </w:r>
          </w:p>
        </w:tc>
        <w:tc>
          <w:tcPr>
            <w:tcW w:w="1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6AF47D">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1.在实验室主任的领导下，做好新产品研发和发酵工艺控制，保证发酵生产过程的参数符合标准要求</w:t>
            </w:r>
            <w:r>
              <w:rPr>
                <w:rFonts w:hint="eastAsia" w:ascii="仿宋_GB2312" w:hAnsi="仿宋_GB2312" w:eastAsia="仿宋_GB2312" w:cs="仿宋_GB2312"/>
                <w:i w:val="0"/>
                <w:iCs w:val="0"/>
                <w:color w:val="000000"/>
                <w:kern w:val="0"/>
                <w:sz w:val="22"/>
                <w:szCs w:val="22"/>
                <w:u w:val="none"/>
                <w:lang w:val="en-US" w:eastAsia="zh-CN" w:bidi="ar"/>
              </w:rPr>
              <w:br w:type="textWrapping"/>
            </w:r>
            <w:r>
              <w:rPr>
                <w:rFonts w:hint="eastAsia" w:ascii="仿宋_GB2312" w:hAnsi="仿宋_GB2312" w:eastAsia="仿宋_GB2312" w:cs="仿宋_GB2312"/>
                <w:i w:val="0"/>
                <w:iCs w:val="0"/>
                <w:color w:val="000000"/>
                <w:kern w:val="0"/>
                <w:sz w:val="22"/>
                <w:szCs w:val="22"/>
                <w:u w:val="none"/>
                <w:lang w:val="en-US" w:eastAsia="zh-CN" w:bidi="ar"/>
              </w:rPr>
              <w:t>2.执行上级的指令，对实验数据进行分析讨论，并报告</w:t>
            </w:r>
          </w:p>
        </w:tc>
        <w:tc>
          <w:tcPr>
            <w:tcW w:w="11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166162">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1.年龄40周岁以内；本科及以上学历，生物工程、化学等专业</w:t>
            </w:r>
            <w:r>
              <w:rPr>
                <w:rFonts w:hint="eastAsia" w:ascii="仿宋_GB2312" w:hAnsi="仿宋_GB2312" w:eastAsia="仿宋_GB2312" w:cs="仿宋_GB2312"/>
                <w:i w:val="0"/>
                <w:iCs w:val="0"/>
                <w:color w:val="000000"/>
                <w:kern w:val="0"/>
                <w:sz w:val="22"/>
                <w:szCs w:val="22"/>
                <w:u w:val="none"/>
                <w:lang w:val="en-US" w:eastAsia="zh-CN" w:bidi="ar"/>
              </w:rPr>
              <w:br w:type="textWrapping"/>
            </w:r>
            <w:r>
              <w:rPr>
                <w:rFonts w:hint="eastAsia" w:ascii="仿宋_GB2312" w:hAnsi="仿宋_GB2312" w:eastAsia="仿宋_GB2312" w:cs="仿宋_GB2312"/>
                <w:i w:val="0"/>
                <w:iCs w:val="0"/>
                <w:color w:val="000000"/>
                <w:kern w:val="0"/>
                <w:sz w:val="22"/>
                <w:szCs w:val="22"/>
                <w:u w:val="none"/>
                <w:lang w:val="en-US" w:eastAsia="zh-CN" w:bidi="ar"/>
              </w:rPr>
              <w:t>2.适应夜班</w:t>
            </w:r>
            <w:r>
              <w:rPr>
                <w:rFonts w:hint="eastAsia" w:ascii="仿宋_GB2312" w:hAnsi="仿宋_GB2312" w:eastAsia="仿宋_GB2312" w:cs="仿宋_GB2312"/>
                <w:i w:val="0"/>
                <w:iCs w:val="0"/>
                <w:color w:val="000000"/>
                <w:kern w:val="0"/>
                <w:sz w:val="22"/>
                <w:szCs w:val="22"/>
                <w:u w:val="none"/>
                <w:lang w:val="en-US" w:eastAsia="zh-CN" w:bidi="ar"/>
              </w:rPr>
              <w:br w:type="textWrapping"/>
            </w:r>
            <w:r>
              <w:rPr>
                <w:rFonts w:hint="eastAsia" w:ascii="仿宋_GB2312" w:hAnsi="仿宋_GB2312" w:eastAsia="仿宋_GB2312" w:cs="仿宋_GB2312"/>
                <w:i w:val="0"/>
                <w:iCs w:val="0"/>
                <w:color w:val="000000"/>
                <w:kern w:val="0"/>
                <w:sz w:val="22"/>
                <w:szCs w:val="22"/>
                <w:u w:val="none"/>
                <w:lang w:val="en-US" w:eastAsia="zh-CN" w:bidi="ar"/>
              </w:rPr>
              <w:t>3.有1年以上相关岗位经验</w:t>
            </w:r>
          </w:p>
        </w:tc>
        <w:tc>
          <w:tcPr>
            <w:tcW w:w="5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BD595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劳动合同</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C5DB68">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iCs w:val="0"/>
                <w:color w:val="000000"/>
                <w:sz w:val="22"/>
                <w:szCs w:val="22"/>
                <w:u w:val="none"/>
              </w:rPr>
            </w:pPr>
          </w:p>
        </w:tc>
      </w:tr>
      <w:tr w14:paraId="2CEE63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31" w:hRule="atLeast"/>
        </w:trPr>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1C626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kern w:val="2"/>
                <w:sz w:val="22"/>
                <w:szCs w:val="22"/>
                <w:u w:val="none"/>
                <w:lang w:val="en-US" w:eastAsia="zh-CN" w:bidi="ar-SA"/>
              </w:rPr>
            </w:pPr>
            <w:r>
              <w:rPr>
                <w:rFonts w:hint="eastAsia" w:ascii="仿宋_GB2312" w:hAnsi="仿宋_GB2312" w:eastAsia="仿宋_GB2312" w:cs="仿宋_GB2312"/>
                <w:i w:val="0"/>
                <w:iCs w:val="0"/>
                <w:color w:val="000000"/>
                <w:kern w:val="2"/>
                <w:sz w:val="22"/>
                <w:szCs w:val="22"/>
                <w:u w:val="none"/>
                <w:lang w:val="en-US" w:eastAsia="zh-CN" w:bidi="ar-SA"/>
              </w:rPr>
              <w:t>27</w:t>
            </w:r>
          </w:p>
        </w:tc>
        <w:tc>
          <w:tcPr>
            <w:tcW w:w="5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9EC12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孟州公司</w:t>
            </w:r>
          </w:p>
        </w:tc>
        <w:tc>
          <w:tcPr>
            <w:tcW w:w="5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7635D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电工</w:t>
            </w:r>
          </w:p>
        </w:tc>
        <w:tc>
          <w:tcPr>
            <w:tcW w:w="1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1F5CCE">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负责电工班所属责任车间电气仪表设备的安装、调试、检修、维护等工作</w:t>
            </w:r>
          </w:p>
        </w:tc>
        <w:tc>
          <w:tcPr>
            <w:tcW w:w="11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99B9B2">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w:t>
            </w:r>
            <w:r>
              <w:rPr>
                <w:rFonts w:hint="eastAsia" w:ascii="仿宋_GB2312" w:hAnsi="仿宋_GB2312" w:eastAsia="仿宋_GB2312" w:cs="仿宋_GB2312"/>
                <w:i w:val="0"/>
                <w:iCs w:val="0"/>
                <w:color w:val="000000"/>
                <w:sz w:val="22"/>
                <w:szCs w:val="22"/>
                <w:u w:val="none"/>
              </w:rPr>
              <w:t>年龄原则上不超过</w:t>
            </w:r>
            <w:r>
              <w:rPr>
                <w:rFonts w:hint="eastAsia" w:ascii="仿宋_GB2312" w:hAnsi="仿宋_GB2312" w:eastAsia="仿宋_GB2312" w:cs="仿宋_GB2312"/>
                <w:i w:val="0"/>
                <w:iCs w:val="0"/>
                <w:color w:val="000000"/>
                <w:sz w:val="22"/>
                <w:szCs w:val="22"/>
                <w:u w:val="none"/>
                <w:lang w:val="en-US" w:eastAsia="zh-CN"/>
              </w:rPr>
              <w:t>40</w:t>
            </w:r>
            <w:r>
              <w:rPr>
                <w:rFonts w:hint="eastAsia" w:ascii="仿宋_GB2312" w:hAnsi="仿宋_GB2312" w:eastAsia="仿宋_GB2312" w:cs="仿宋_GB2312"/>
                <w:i w:val="0"/>
                <w:iCs w:val="0"/>
                <w:color w:val="000000"/>
                <w:sz w:val="22"/>
                <w:szCs w:val="22"/>
                <w:u w:val="none"/>
              </w:rPr>
              <w:t>周岁</w:t>
            </w:r>
            <w:r>
              <w:rPr>
                <w:rFonts w:hint="eastAsia" w:ascii="仿宋_GB2312" w:hAnsi="仿宋_GB2312" w:eastAsia="仿宋_GB2312" w:cs="仿宋_GB2312"/>
                <w:i w:val="0"/>
                <w:iCs w:val="0"/>
                <w:color w:val="000000"/>
                <w:sz w:val="22"/>
                <w:szCs w:val="22"/>
                <w:u w:val="none"/>
                <w:lang w:eastAsia="zh-CN"/>
              </w:rPr>
              <w:t>；</w:t>
            </w:r>
            <w:r>
              <w:rPr>
                <w:rFonts w:hint="eastAsia" w:ascii="仿宋_GB2312" w:hAnsi="仿宋_GB2312" w:eastAsia="仿宋_GB2312" w:cs="仿宋_GB2312"/>
                <w:i w:val="0"/>
                <w:iCs w:val="0"/>
                <w:color w:val="000000"/>
                <w:kern w:val="0"/>
                <w:sz w:val="22"/>
                <w:szCs w:val="22"/>
                <w:u w:val="none"/>
                <w:lang w:val="en-US" w:eastAsia="zh-CN" w:bidi="ar"/>
              </w:rPr>
              <w:t>大专及以上学历，仪表自动化、机电、电气等专业</w:t>
            </w:r>
            <w:r>
              <w:rPr>
                <w:rFonts w:hint="eastAsia" w:ascii="仿宋_GB2312" w:hAnsi="仿宋_GB2312" w:eastAsia="仿宋_GB2312" w:cs="仿宋_GB2312"/>
                <w:i w:val="0"/>
                <w:iCs w:val="0"/>
                <w:color w:val="000000"/>
                <w:kern w:val="0"/>
                <w:sz w:val="22"/>
                <w:szCs w:val="22"/>
                <w:u w:val="none"/>
                <w:lang w:val="en-US" w:eastAsia="zh-CN" w:bidi="ar"/>
              </w:rPr>
              <w:br w:type="textWrapping"/>
            </w:r>
            <w:r>
              <w:rPr>
                <w:rFonts w:hint="eastAsia" w:ascii="仿宋_GB2312" w:hAnsi="仿宋_GB2312" w:eastAsia="仿宋_GB2312" w:cs="仿宋_GB2312"/>
                <w:i w:val="0"/>
                <w:iCs w:val="0"/>
                <w:color w:val="000000"/>
                <w:kern w:val="0"/>
                <w:sz w:val="22"/>
                <w:szCs w:val="22"/>
                <w:u w:val="none"/>
                <w:lang w:val="en-US" w:eastAsia="zh-CN" w:bidi="ar"/>
              </w:rPr>
              <w:t>2.有1年以上相关岗位经验</w:t>
            </w:r>
            <w:r>
              <w:rPr>
                <w:rFonts w:hint="eastAsia" w:ascii="仿宋_GB2312" w:hAnsi="仿宋_GB2312" w:eastAsia="仿宋_GB2312" w:cs="仿宋_GB2312"/>
                <w:i w:val="0"/>
                <w:iCs w:val="0"/>
                <w:color w:val="000000"/>
                <w:kern w:val="0"/>
                <w:sz w:val="22"/>
                <w:szCs w:val="22"/>
                <w:u w:val="none"/>
                <w:lang w:val="en-US" w:eastAsia="zh-CN" w:bidi="ar"/>
              </w:rPr>
              <w:br w:type="textWrapping"/>
            </w:r>
            <w:r>
              <w:rPr>
                <w:rFonts w:hint="eastAsia" w:ascii="仿宋_GB2312" w:hAnsi="仿宋_GB2312" w:eastAsia="仿宋_GB2312" w:cs="仿宋_GB2312"/>
                <w:i w:val="0"/>
                <w:iCs w:val="0"/>
                <w:color w:val="000000"/>
                <w:kern w:val="0"/>
                <w:sz w:val="22"/>
                <w:szCs w:val="22"/>
                <w:u w:val="none"/>
                <w:lang w:val="en-US" w:eastAsia="zh-CN" w:bidi="ar"/>
              </w:rPr>
              <w:t>3.具备电仪工作相关资格证书</w:t>
            </w:r>
          </w:p>
        </w:tc>
        <w:tc>
          <w:tcPr>
            <w:tcW w:w="5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B845F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劳动合同</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16A7F6">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iCs w:val="0"/>
                <w:color w:val="000000"/>
                <w:sz w:val="22"/>
                <w:szCs w:val="22"/>
                <w:u w:val="none"/>
              </w:rPr>
            </w:pPr>
          </w:p>
        </w:tc>
      </w:tr>
      <w:tr w14:paraId="3A41D4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87" w:hRule="atLeast"/>
        </w:trPr>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53A50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kern w:val="2"/>
                <w:sz w:val="22"/>
                <w:szCs w:val="22"/>
                <w:u w:val="none"/>
                <w:lang w:val="en-US" w:eastAsia="zh-CN" w:bidi="ar-SA"/>
              </w:rPr>
            </w:pPr>
            <w:r>
              <w:rPr>
                <w:rFonts w:hint="eastAsia" w:ascii="仿宋_GB2312" w:hAnsi="仿宋_GB2312" w:eastAsia="仿宋_GB2312" w:cs="仿宋_GB2312"/>
                <w:i w:val="0"/>
                <w:iCs w:val="0"/>
                <w:color w:val="000000"/>
                <w:kern w:val="2"/>
                <w:sz w:val="22"/>
                <w:szCs w:val="22"/>
                <w:u w:val="none"/>
                <w:lang w:val="en-US" w:eastAsia="zh-CN" w:bidi="ar-SA"/>
              </w:rPr>
              <w:t>28</w:t>
            </w:r>
          </w:p>
        </w:tc>
        <w:tc>
          <w:tcPr>
            <w:tcW w:w="5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26C7D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孟州公司</w:t>
            </w:r>
          </w:p>
        </w:tc>
        <w:tc>
          <w:tcPr>
            <w:tcW w:w="5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D56F4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空压机操作</w:t>
            </w:r>
          </w:p>
        </w:tc>
        <w:tc>
          <w:tcPr>
            <w:tcW w:w="1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6CBEE4">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负责空压机的操作与维修工作，确保机器运转正常</w:t>
            </w:r>
          </w:p>
        </w:tc>
        <w:tc>
          <w:tcPr>
            <w:tcW w:w="11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164ECA">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1.年龄40周岁以内；大专及以上学历</w:t>
            </w:r>
            <w:r>
              <w:rPr>
                <w:rFonts w:hint="eastAsia" w:ascii="仿宋_GB2312" w:hAnsi="仿宋_GB2312" w:eastAsia="仿宋_GB2312" w:cs="仿宋_GB2312"/>
                <w:i w:val="0"/>
                <w:iCs w:val="0"/>
                <w:color w:val="000000"/>
                <w:kern w:val="0"/>
                <w:sz w:val="22"/>
                <w:szCs w:val="22"/>
                <w:u w:val="none"/>
                <w:lang w:val="en-US" w:eastAsia="zh-CN" w:bidi="ar"/>
              </w:rPr>
              <w:br w:type="textWrapping"/>
            </w:r>
            <w:r>
              <w:rPr>
                <w:rFonts w:hint="eastAsia" w:ascii="仿宋_GB2312" w:hAnsi="仿宋_GB2312" w:eastAsia="仿宋_GB2312" w:cs="仿宋_GB2312"/>
                <w:i w:val="0"/>
                <w:iCs w:val="0"/>
                <w:color w:val="000000"/>
                <w:kern w:val="0"/>
                <w:sz w:val="22"/>
                <w:szCs w:val="22"/>
                <w:u w:val="none"/>
                <w:lang w:val="en-US" w:eastAsia="zh-CN" w:bidi="ar"/>
              </w:rPr>
              <w:t>2.有1年以上相关岗位经验</w:t>
            </w:r>
          </w:p>
        </w:tc>
        <w:tc>
          <w:tcPr>
            <w:tcW w:w="5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A5DEE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劳务派遣</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DD0338">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iCs w:val="0"/>
                <w:color w:val="000000"/>
                <w:sz w:val="22"/>
                <w:szCs w:val="22"/>
                <w:u w:val="none"/>
              </w:rPr>
            </w:pPr>
          </w:p>
        </w:tc>
      </w:tr>
      <w:tr w14:paraId="4D145D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8" w:hRule="atLeast"/>
        </w:trPr>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A3394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kern w:val="2"/>
                <w:sz w:val="22"/>
                <w:szCs w:val="22"/>
                <w:u w:val="none"/>
                <w:lang w:val="en-US" w:eastAsia="zh-CN" w:bidi="ar-SA"/>
              </w:rPr>
            </w:pPr>
            <w:r>
              <w:rPr>
                <w:rFonts w:hint="eastAsia" w:ascii="仿宋_GB2312" w:hAnsi="仿宋_GB2312" w:eastAsia="仿宋_GB2312" w:cs="仿宋_GB2312"/>
                <w:i w:val="0"/>
                <w:iCs w:val="0"/>
                <w:color w:val="000000"/>
                <w:kern w:val="2"/>
                <w:sz w:val="22"/>
                <w:szCs w:val="22"/>
                <w:u w:val="none"/>
                <w:lang w:val="en-US" w:eastAsia="zh-CN" w:bidi="ar-SA"/>
              </w:rPr>
              <w:t>29</w:t>
            </w:r>
          </w:p>
        </w:tc>
        <w:tc>
          <w:tcPr>
            <w:tcW w:w="5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687BF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孟州公司</w:t>
            </w:r>
          </w:p>
        </w:tc>
        <w:tc>
          <w:tcPr>
            <w:tcW w:w="5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903EA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仿宋_GB2312" w:hAnsi="仿宋_GB2312" w:eastAsia="仿宋_GB2312" w:cs="仿宋_GB2312"/>
                <w:i w:val="0"/>
                <w:iCs w:val="0"/>
                <w:color w:val="000000"/>
                <w:sz w:val="22"/>
                <w:szCs w:val="22"/>
                <w:u w:val="none"/>
                <w:lang w:val="en-US"/>
              </w:rPr>
            </w:pPr>
            <w:r>
              <w:rPr>
                <w:rFonts w:hint="eastAsia" w:ascii="仿宋_GB2312" w:hAnsi="仿宋_GB2312" w:eastAsia="仿宋_GB2312" w:cs="仿宋_GB2312"/>
                <w:i w:val="0"/>
                <w:iCs w:val="0"/>
                <w:color w:val="000000"/>
                <w:kern w:val="0"/>
                <w:sz w:val="22"/>
                <w:szCs w:val="22"/>
                <w:u w:val="none"/>
                <w:lang w:val="en-US" w:eastAsia="zh-CN" w:bidi="ar"/>
              </w:rPr>
              <w:t>卫生工</w:t>
            </w:r>
          </w:p>
        </w:tc>
        <w:tc>
          <w:tcPr>
            <w:tcW w:w="1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771D3B">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负责一车间精烘包包装工段工装清洗及平面卫生清扫工作</w:t>
            </w:r>
          </w:p>
        </w:tc>
        <w:tc>
          <w:tcPr>
            <w:tcW w:w="11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A17DAE">
            <w:pPr>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1.年龄40周岁以内；大专及以上学历</w:t>
            </w:r>
          </w:p>
          <w:p w14:paraId="5DEB7990">
            <w:pPr>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exact"/>
              <w:jc w:val="left"/>
              <w:textAlignment w:val="center"/>
              <w:rPr>
                <w:rFonts w:hint="default" w:eastAsia="宋体"/>
                <w:lang w:val="en-US" w:eastAsia="zh-CN"/>
              </w:rPr>
            </w:pPr>
            <w:r>
              <w:rPr>
                <w:rFonts w:hint="eastAsia" w:ascii="仿宋_GB2312" w:hAnsi="仿宋_GB2312" w:eastAsia="仿宋_GB2312" w:cs="仿宋_GB2312"/>
                <w:i w:val="0"/>
                <w:iCs w:val="0"/>
                <w:color w:val="000000"/>
                <w:kern w:val="0"/>
                <w:sz w:val="22"/>
                <w:szCs w:val="22"/>
                <w:u w:val="none"/>
                <w:lang w:val="en-US" w:eastAsia="zh-CN" w:bidi="ar"/>
              </w:rPr>
              <w:t>2.有1年以上相关岗位经验</w:t>
            </w:r>
          </w:p>
        </w:tc>
        <w:tc>
          <w:tcPr>
            <w:tcW w:w="5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5ADBB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劳务派遣</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131C10">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iCs w:val="0"/>
                <w:color w:val="000000"/>
                <w:sz w:val="22"/>
                <w:szCs w:val="22"/>
                <w:u w:val="none"/>
              </w:rPr>
            </w:pPr>
          </w:p>
        </w:tc>
      </w:tr>
      <w:tr w14:paraId="20568D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5D761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kern w:val="2"/>
                <w:sz w:val="22"/>
                <w:szCs w:val="22"/>
                <w:u w:val="none"/>
                <w:lang w:val="en-US" w:eastAsia="zh-CN" w:bidi="ar-SA"/>
              </w:rPr>
            </w:pPr>
            <w:r>
              <w:rPr>
                <w:rFonts w:hint="eastAsia" w:ascii="仿宋_GB2312" w:hAnsi="仿宋_GB2312" w:eastAsia="仿宋_GB2312" w:cs="仿宋_GB2312"/>
                <w:i w:val="0"/>
                <w:iCs w:val="0"/>
                <w:color w:val="000000"/>
                <w:kern w:val="2"/>
                <w:sz w:val="22"/>
                <w:szCs w:val="22"/>
                <w:u w:val="none"/>
                <w:lang w:val="en-US" w:eastAsia="zh-CN" w:bidi="ar-SA"/>
              </w:rPr>
              <w:t>30</w:t>
            </w:r>
          </w:p>
        </w:tc>
        <w:tc>
          <w:tcPr>
            <w:tcW w:w="5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B27F0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济康公司</w:t>
            </w:r>
          </w:p>
        </w:tc>
        <w:tc>
          <w:tcPr>
            <w:tcW w:w="5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6C1EA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销售助理</w:t>
            </w:r>
          </w:p>
        </w:tc>
        <w:tc>
          <w:tcPr>
            <w:tcW w:w="1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A7E562">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1.协助销售总监制定公司年度目标，完成公司销售任务</w:t>
            </w:r>
            <w:r>
              <w:rPr>
                <w:rFonts w:hint="eastAsia" w:ascii="仿宋_GB2312" w:hAnsi="仿宋_GB2312" w:eastAsia="仿宋_GB2312" w:cs="仿宋_GB2312"/>
                <w:i w:val="0"/>
                <w:iCs w:val="0"/>
                <w:color w:val="000000"/>
                <w:kern w:val="0"/>
                <w:sz w:val="22"/>
                <w:szCs w:val="22"/>
                <w:u w:val="none"/>
                <w:lang w:val="en-US" w:eastAsia="zh-CN" w:bidi="ar"/>
              </w:rPr>
              <w:br w:type="textWrapping"/>
            </w:r>
            <w:r>
              <w:rPr>
                <w:rFonts w:hint="eastAsia" w:ascii="仿宋_GB2312" w:hAnsi="仿宋_GB2312" w:eastAsia="仿宋_GB2312" w:cs="仿宋_GB2312"/>
                <w:i w:val="0"/>
                <w:iCs w:val="0"/>
                <w:color w:val="000000"/>
                <w:kern w:val="0"/>
                <w:sz w:val="22"/>
                <w:szCs w:val="22"/>
                <w:u w:val="none"/>
                <w:lang w:val="en-US" w:eastAsia="zh-CN" w:bidi="ar"/>
              </w:rPr>
              <w:t>2.医院系统产品资质维护、订单处理、结算资料准备</w:t>
            </w:r>
            <w:r>
              <w:rPr>
                <w:rFonts w:hint="eastAsia" w:ascii="仿宋_GB2312" w:hAnsi="仿宋_GB2312" w:eastAsia="仿宋_GB2312" w:cs="仿宋_GB2312"/>
                <w:i w:val="0"/>
                <w:iCs w:val="0"/>
                <w:color w:val="000000"/>
                <w:kern w:val="0"/>
                <w:sz w:val="22"/>
                <w:szCs w:val="22"/>
                <w:u w:val="none"/>
                <w:lang w:val="en-US" w:eastAsia="zh-CN" w:bidi="ar"/>
              </w:rPr>
              <w:br w:type="textWrapping"/>
            </w:r>
            <w:r>
              <w:rPr>
                <w:rFonts w:hint="eastAsia" w:ascii="仿宋_GB2312" w:hAnsi="仿宋_GB2312" w:eastAsia="仿宋_GB2312" w:cs="仿宋_GB2312"/>
                <w:i w:val="0"/>
                <w:iCs w:val="0"/>
                <w:color w:val="000000"/>
                <w:kern w:val="0"/>
                <w:sz w:val="22"/>
                <w:szCs w:val="22"/>
                <w:u w:val="none"/>
                <w:lang w:val="en-US" w:eastAsia="zh-CN" w:bidi="ar"/>
              </w:rPr>
              <w:t>3.负责销售合同签订、医院对账、回款跟进</w:t>
            </w:r>
            <w:r>
              <w:rPr>
                <w:rFonts w:hint="eastAsia" w:ascii="仿宋_GB2312" w:hAnsi="仿宋_GB2312" w:eastAsia="仿宋_GB2312" w:cs="仿宋_GB2312"/>
                <w:i w:val="0"/>
                <w:iCs w:val="0"/>
                <w:color w:val="000000"/>
                <w:kern w:val="0"/>
                <w:sz w:val="22"/>
                <w:szCs w:val="22"/>
                <w:u w:val="none"/>
                <w:lang w:val="en-US" w:eastAsia="zh-CN" w:bidi="ar"/>
              </w:rPr>
              <w:br w:type="textWrapping"/>
            </w:r>
            <w:r>
              <w:rPr>
                <w:rFonts w:hint="eastAsia" w:ascii="仿宋_GB2312" w:hAnsi="仿宋_GB2312" w:eastAsia="仿宋_GB2312" w:cs="仿宋_GB2312"/>
                <w:i w:val="0"/>
                <w:iCs w:val="0"/>
                <w:color w:val="000000"/>
                <w:kern w:val="0"/>
                <w:sz w:val="22"/>
                <w:szCs w:val="22"/>
                <w:u w:val="none"/>
                <w:lang w:val="en-US" w:eastAsia="zh-CN" w:bidi="ar"/>
              </w:rPr>
              <w:t>4.与下游客户建立良好关系，协调售前售后各种疑难问题，确保为客户提供及时、优质的服务</w:t>
            </w:r>
          </w:p>
        </w:tc>
        <w:tc>
          <w:tcPr>
            <w:tcW w:w="11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61E94F">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1.年龄40周岁以内;硕士及以上学历，经济、管理、医学专业(具备丰富销售经验的可适当放宽)</w:t>
            </w:r>
          </w:p>
          <w:p w14:paraId="57087921">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iCs w:val="0"/>
                <w:color w:val="000000"/>
                <w:sz w:val="22"/>
                <w:szCs w:val="22"/>
                <w:u w:val="none"/>
              </w:rPr>
            </w:pPr>
            <w:bookmarkStart w:id="0" w:name="_GoBack"/>
            <w:bookmarkEnd w:id="0"/>
            <w:r>
              <w:rPr>
                <w:rFonts w:hint="eastAsia" w:ascii="仿宋_GB2312" w:hAnsi="仿宋_GB2312" w:eastAsia="仿宋_GB2312" w:cs="仿宋_GB2312"/>
                <w:i w:val="0"/>
                <w:iCs w:val="0"/>
                <w:color w:val="000000"/>
                <w:kern w:val="0"/>
                <w:sz w:val="22"/>
                <w:szCs w:val="22"/>
                <w:u w:val="none"/>
                <w:lang w:val="en-US" w:eastAsia="zh-CN" w:bidi="ar"/>
              </w:rPr>
              <w:t>2.有1年以上相关岗位经验，熟悉医疗行业的相关政策</w:t>
            </w:r>
          </w:p>
        </w:tc>
        <w:tc>
          <w:tcPr>
            <w:tcW w:w="5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B6D7F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劳动合同</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8BF07F">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iCs w:val="0"/>
                <w:color w:val="000000"/>
                <w:sz w:val="22"/>
                <w:szCs w:val="22"/>
                <w:u w:val="none"/>
              </w:rPr>
            </w:pPr>
          </w:p>
        </w:tc>
      </w:tr>
      <w:tr w14:paraId="693BB4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01" w:hRule="atLeast"/>
        </w:trPr>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88922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kern w:val="2"/>
                <w:sz w:val="22"/>
                <w:szCs w:val="22"/>
                <w:u w:val="none"/>
                <w:lang w:val="en-US" w:eastAsia="zh-CN" w:bidi="ar-SA"/>
              </w:rPr>
            </w:pPr>
            <w:r>
              <w:rPr>
                <w:rFonts w:hint="eastAsia" w:ascii="仿宋_GB2312" w:hAnsi="仿宋_GB2312" w:eastAsia="仿宋_GB2312" w:cs="仿宋_GB2312"/>
                <w:i w:val="0"/>
                <w:iCs w:val="0"/>
                <w:color w:val="000000"/>
                <w:kern w:val="2"/>
                <w:sz w:val="22"/>
                <w:szCs w:val="22"/>
                <w:u w:val="none"/>
                <w:lang w:val="en-US" w:eastAsia="zh-CN" w:bidi="ar-SA"/>
              </w:rPr>
              <w:t>31</w:t>
            </w:r>
          </w:p>
        </w:tc>
        <w:tc>
          <w:tcPr>
            <w:tcW w:w="5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6D614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生物研究院</w:t>
            </w:r>
          </w:p>
        </w:tc>
        <w:tc>
          <w:tcPr>
            <w:tcW w:w="5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14D7D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菌种研究员</w:t>
            </w:r>
          </w:p>
        </w:tc>
        <w:tc>
          <w:tcPr>
            <w:tcW w:w="1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8E1495">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1.遵守相关的研发规定，合理、正确使用研发设备</w:t>
            </w:r>
            <w:r>
              <w:rPr>
                <w:rFonts w:hint="eastAsia" w:ascii="仿宋_GB2312" w:hAnsi="仿宋_GB2312" w:eastAsia="仿宋_GB2312" w:cs="仿宋_GB2312"/>
                <w:i w:val="0"/>
                <w:iCs w:val="0"/>
                <w:color w:val="000000"/>
                <w:kern w:val="0"/>
                <w:sz w:val="22"/>
                <w:szCs w:val="22"/>
                <w:u w:val="none"/>
                <w:lang w:val="en-US" w:eastAsia="zh-CN" w:bidi="ar"/>
              </w:rPr>
              <w:br w:type="textWrapping"/>
            </w:r>
            <w:r>
              <w:rPr>
                <w:rFonts w:hint="eastAsia" w:ascii="仿宋_GB2312" w:hAnsi="仿宋_GB2312" w:eastAsia="仿宋_GB2312" w:cs="仿宋_GB2312"/>
                <w:i w:val="0"/>
                <w:iCs w:val="0"/>
                <w:color w:val="000000"/>
                <w:kern w:val="0"/>
                <w:sz w:val="22"/>
                <w:szCs w:val="22"/>
                <w:u w:val="none"/>
                <w:lang w:val="en-US" w:eastAsia="zh-CN" w:bidi="ar"/>
              </w:rPr>
              <w:t>2.在产品研发制造过程中，总结研发时产生的经验教训，不断提高研发效率和质量</w:t>
            </w:r>
          </w:p>
        </w:tc>
        <w:tc>
          <w:tcPr>
            <w:tcW w:w="11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131D6E">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1.年龄40周岁以内；硕士及以上学历，分子生物学相关专业</w:t>
            </w:r>
            <w:r>
              <w:rPr>
                <w:rFonts w:hint="eastAsia" w:ascii="仿宋_GB2312" w:hAnsi="仿宋_GB2312" w:eastAsia="仿宋_GB2312" w:cs="仿宋_GB2312"/>
                <w:i w:val="0"/>
                <w:iCs w:val="0"/>
                <w:color w:val="000000"/>
                <w:kern w:val="0"/>
                <w:sz w:val="22"/>
                <w:szCs w:val="22"/>
                <w:u w:val="none"/>
                <w:lang w:val="en-US" w:eastAsia="zh-CN" w:bidi="ar"/>
              </w:rPr>
              <w:br w:type="textWrapping"/>
            </w:r>
            <w:r>
              <w:rPr>
                <w:rFonts w:hint="eastAsia" w:ascii="仿宋_GB2312" w:hAnsi="仿宋_GB2312" w:eastAsia="仿宋_GB2312" w:cs="仿宋_GB2312"/>
                <w:i w:val="0"/>
                <w:iCs w:val="0"/>
                <w:color w:val="000000"/>
                <w:kern w:val="0"/>
                <w:sz w:val="22"/>
                <w:szCs w:val="22"/>
                <w:u w:val="none"/>
                <w:lang w:val="en-US" w:eastAsia="zh-CN" w:bidi="ar"/>
              </w:rPr>
              <w:t>2.熟悉实验室环境，且能够熟练运用实验室多数仪器设备</w:t>
            </w:r>
            <w:r>
              <w:rPr>
                <w:rFonts w:hint="eastAsia" w:ascii="仿宋_GB2312" w:hAnsi="仿宋_GB2312" w:eastAsia="仿宋_GB2312" w:cs="仿宋_GB2312"/>
                <w:i w:val="0"/>
                <w:iCs w:val="0"/>
                <w:color w:val="000000"/>
                <w:kern w:val="0"/>
                <w:sz w:val="22"/>
                <w:szCs w:val="22"/>
                <w:u w:val="none"/>
                <w:lang w:val="en-US" w:eastAsia="zh-CN" w:bidi="ar"/>
              </w:rPr>
              <w:br w:type="textWrapping"/>
            </w:r>
            <w:r>
              <w:rPr>
                <w:rFonts w:hint="eastAsia" w:ascii="仿宋_GB2312" w:hAnsi="仿宋_GB2312" w:eastAsia="仿宋_GB2312" w:cs="仿宋_GB2312"/>
                <w:i w:val="0"/>
                <w:iCs w:val="0"/>
                <w:color w:val="000000"/>
                <w:kern w:val="0"/>
                <w:sz w:val="22"/>
                <w:szCs w:val="22"/>
                <w:u w:val="none"/>
                <w:lang w:val="en-US" w:eastAsia="zh-CN" w:bidi="ar"/>
              </w:rPr>
              <w:t>3.性格要求开朗、善于沟通、做事条理性强</w:t>
            </w:r>
            <w:r>
              <w:rPr>
                <w:rFonts w:hint="eastAsia" w:ascii="仿宋_GB2312" w:hAnsi="仿宋_GB2312" w:eastAsia="仿宋_GB2312" w:cs="仿宋_GB2312"/>
                <w:i w:val="0"/>
                <w:iCs w:val="0"/>
                <w:color w:val="000000"/>
                <w:kern w:val="0"/>
                <w:sz w:val="22"/>
                <w:szCs w:val="22"/>
                <w:u w:val="none"/>
                <w:lang w:val="en-US" w:eastAsia="zh-CN" w:bidi="ar"/>
              </w:rPr>
              <w:br w:type="textWrapping"/>
            </w:r>
            <w:r>
              <w:rPr>
                <w:rFonts w:hint="eastAsia" w:ascii="仿宋_GB2312" w:hAnsi="仿宋_GB2312" w:eastAsia="仿宋_GB2312" w:cs="仿宋_GB2312"/>
                <w:i w:val="0"/>
                <w:iCs w:val="0"/>
                <w:color w:val="000000"/>
                <w:kern w:val="0"/>
                <w:sz w:val="22"/>
                <w:szCs w:val="22"/>
                <w:u w:val="none"/>
                <w:lang w:val="en-US" w:eastAsia="zh-CN" w:bidi="ar"/>
              </w:rPr>
              <w:t>4.3年以上相关工作经验</w:t>
            </w:r>
          </w:p>
        </w:tc>
        <w:tc>
          <w:tcPr>
            <w:tcW w:w="5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36892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劳动合同</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F0E1B7">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iCs w:val="0"/>
                <w:color w:val="000000"/>
                <w:sz w:val="22"/>
                <w:szCs w:val="22"/>
                <w:u w:val="none"/>
              </w:rPr>
            </w:pPr>
          </w:p>
        </w:tc>
      </w:tr>
      <w:tr w14:paraId="0F7FD3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4" w:hRule="atLeast"/>
        </w:trPr>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58D95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kern w:val="2"/>
                <w:sz w:val="22"/>
                <w:szCs w:val="22"/>
                <w:u w:val="none"/>
                <w:lang w:val="en-US" w:eastAsia="zh-CN" w:bidi="ar-SA"/>
              </w:rPr>
            </w:pPr>
            <w:r>
              <w:rPr>
                <w:rFonts w:hint="eastAsia" w:ascii="仿宋_GB2312" w:hAnsi="仿宋_GB2312" w:eastAsia="仿宋_GB2312" w:cs="仿宋_GB2312"/>
                <w:i w:val="0"/>
                <w:iCs w:val="0"/>
                <w:color w:val="000000"/>
                <w:kern w:val="2"/>
                <w:sz w:val="22"/>
                <w:szCs w:val="22"/>
                <w:u w:val="none"/>
                <w:lang w:val="en-US" w:eastAsia="zh-CN" w:bidi="ar-SA"/>
              </w:rPr>
              <w:t>32</w:t>
            </w:r>
          </w:p>
        </w:tc>
        <w:tc>
          <w:tcPr>
            <w:tcW w:w="5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4568B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kern w:val="2"/>
                <w:sz w:val="22"/>
                <w:szCs w:val="22"/>
                <w:u w:val="none"/>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
              </w:rPr>
              <w:t>广化制药</w:t>
            </w:r>
          </w:p>
        </w:tc>
        <w:tc>
          <w:tcPr>
            <w:tcW w:w="5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93A99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kern w:val="2"/>
                <w:sz w:val="22"/>
                <w:szCs w:val="22"/>
                <w:u w:val="none"/>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
              </w:rPr>
              <w:t>环保工艺员</w:t>
            </w:r>
          </w:p>
        </w:tc>
        <w:tc>
          <w:tcPr>
            <w:tcW w:w="1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0EB8E2">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iCs w:val="0"/>
                <w:color w:val="000000"/>
                <w:kern w:val="2"/>
                <w:sz w:val="22"/>
                <w:szCs w:val="22"/>
                <w:u w:val="none"/>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
              </w:rPr>
              <w:t>1.负责监控本车间按照批准的工艺规程处理，保证水质达标排放</w:t>
            </w:r>
            <w:r>
              <w:rPr>
                <w:rFonts w:hint="eastAsia" w:ascii="仿宋_GB2312" w:hAnsi="仿宋_GB2312" w:eastAsia="仿宋_GB2312" w:cs="仿宋_GB2312"/>
                <w:i w:val="0"/>
                <w:iCs w:val="0"/>
                <w:color w:val="000000"/>
                <w:kern w:val="0"/>
                <w:sz w:val="22"/>
                <w:szCs w:val="22"/>
                <w:u w:val="none"/>
                <w:lang w:val="en-US" w:eastAsia="zh-CN" w:bidi="ar"/>
              </w:rPr>
              <w:br w:type="textWrapping"/>
            </w:r>
            <w:r>
              <w:rPr>
                <w:rFonts w:hint="eastAsia" w:ascii="仿宋_GB2312" w:hAnsi="仿宋_GB2312" w:eastAsia="仿宋_GB2312" w:cs="仿宋_GB2312"/>
                <w:i w:val="0"/>
                <w:iCs w:val="0"/>
                <w:color w:val="000000"/>
                <w:kern w:val="0"/>
                <w:sz w:val="22"/>
                <w:szCs w:val="22"/>
                <w:u w:val="none"/>
                <w:lang w:val="en-US" w:eastAsia="zh-CN" w:bidi="ar"/>
              </w:rPr>
              <w:t>2.负责组织起草与本车间生产操作有关的各种规程，并落实执行</w:t>
            </w:r>
            <w:r>
              <w:rPr>
                <w:rFonts w:hint="eastAsia" w:ascii="仿宋_GB2312" w:hAnsi="仿宋_GB2312" w:eastAsia="仿宋_GB2312" w:cs="仿宋_GB2312"/>
                <w:i w:val="0"/>
                <w:iCs w:val="0"/>
                <w:color w:val="000000"/>
                <w:kern w:val="0"/>
                <w:sz w:val="22"/>
                <w:szCs w:val="22"/>
                <w:u w:val="none"/>
                <w:lang w:val="en-US" w:eastAsia="zh-CN" w:bidi="ar"/>
              </w:rPr>
              <w:br w:type="textWrapping"/>
            </w:r>
            <w:r>
              <w:rPr>
                <w:rFonts w:hint="eastAsia" w:ascii="仿宋_GB2312" w:hAnsi="仿宋_GB2312" w:eastAsia="仿宋_GB2312" w:cs="仿宋_GB2312"/>
                <w:i w:val="0"/>
                <w:iCs w:val="0"/>
                <w:color w:val="000000"/>
                <w:kern w:val="0"/>
                <w:sz w:val="22"/>
                <w:szCs w:val="22"/>
                <w:u w:val="none"/>
                <w:lang w:val="en-US" w:eastAsia="zh-CN" w:bidi="ar"/>
              </w:rPr>
              <w:t>3.负责对本车间所有文件规范管理，确保完整性</w:t>
            </w:r>
            <w:r>
              <w:rPr>
                <w:rFonts w:hint="eastAsia" w:ascii="仿宋_GB2312" w:hAnsi="仿宋_GB2312" w:eastAsia="仿宋_GB2312" w:cs="仿宋_GB2312"/>
                <w:i w:val="0"/>
                <w:iCs w:val="0"/>
                <w:color w:val="000000"/>
                <w:kern w:val="0"/>
                <w:sz w:val="22"/>
                <w:szCs w:val="22"/>
                <w:u w:val="none"/>
                <w:lang w:val="en-US" w:eastAsia="zh-CN" w:bidi="ar"/>
              </w:rPr>
              <w:br w:type="textWrapping"/>
            </w:r>
            <w:r>
              <w:rPr>
                <w:rFonts w:hint="eastAsia" w:ascii="仿宋_GB2312" w:hAnsi="仿宋_GB2312" w:eastAsia="仿宋_GB2312" w:cs="仿宋_GB2312"/>
                <w:i w:val="0"/>
                <w:iCs w:val="0"/>
                <w:color w:val="000000"/>
                <w:kern w:val="0"/>
                <w:sz w:val="22"/>
                <w:szCs w:val="22"/>
                <w:u w:val="none"/>
                <w:lang w:val="en-US" w:eastAsia="zh-CN" w:bidi="ar"/>
              </w:rPr>
              <w:t>4.负责配合设备部按计划实施本车间测量仪器校验，并确保在校准有效期内使用</w:t>
            </w:r>
            <w:r>
              <w:rPr>
                <w:rFonts w:hint="eastAsia" w:ascii="仿宋_GB2312" w:hAnsi="仿宋_GB2312" w:eastAsia="仿宋_GB2312" w:cs="仿宋_GB2312"/>
                <w:i w:val="0"/>
                <w:iCs w:val="0"/>
                <w:color w:val="000000"/>
                <w:kern w:val="0"/>
                <w:sz w:val="22"/>
                <w:szCs w:val="22"/>
                <w:u w:val="none"/>
                <w:lang w:val="en-US" w:eastAsia="zh-CN" w:bidi="ar"/>
              </w:rPr>
              <w:br w:type="textWrapping"/>
            </w:r>
            <w:r>
              <w:rPr>
                <w:rFonts w:hint="eastAsia" w:ascii="仿宋_GB2312" w:hAnsi="仿宋_GB2312" w:eastAsia="仿宋_GB2312" w:cs="仿宋_GB2312"/>
                <w:i w:val="0"/>
                <w:iCs w:val="0"/>
                <w:color w:val="000000"/>
                <w:kern w:val="0"/>
                <w:sz w:val="22"/>
                <w:szCs w:val="22"/>
                <w:u w:val="none"/>
                <w:lang w:val="en-US" w:eastAsia="zh-CN" w:bidi="ar"/>
              </w:rPr>
              <w:t>5.负责对本车间所有生产记录进行审核，确保真实、及时、完整、清晰</w:t>
            </w:r>
            <w:r>
              <w:rPr>
                <w:rFonts w:hint="eastAsia" w:ascii="仿宋_GB2312" w:hAnsi="仿宋_GB2312" w:eastAsia="仿宋_GB2312" w:cs="仿宋_GB2312"/>
                <w:i w:val="0"/>
                <w:iCs w:val="0"/>
                <w:color w:val="000000"/>
                <w:kern w:val="0"/>
                <w:sz w:val="22"/>
                <w:szCs w:val="22"/>
                <w:u w:val="none"/>
                <w:lang w:val="en-US" w:eastAsia="zh-CN" w:bidi="ar"/>
              </w:rPr>
              <w:br w:type="textWrapping"/>
            </w:r>
            <w:r>
              <w:rPr>
                <w:rFonts w:hint="eastAsia" w:ascii="仿宋_GB2312" w:hAnsi="仿宋_GB2312" w:eastAsia="仿宋_GB2312" w:cs="仿宋_GB2312"/>
                <w:i w:val="0"/>
                <w:iCs w:val="0"/>
                <w:color w:val="000000"/>
                <w:kern w:val="0"/>
                <w:sz w:val="22"/>
                <w:szCs w:val="22"/>
                <w:u w:val="none"/>
                <w:lang w:val="en-US" w:eastAsia="zh-CN" w:bidi="ar"/>
              </w:rPr>
              <w:t>6.负责对本车间出现的所有偏差进行审核，并组织调查和处理</w:t>
            </w:r>
            <w:r>
              <w:rPr>
                <w:rFonts w:hint="eastAsia" w:ascii="仿宋_GB2312" w:hAnsi="仿宋_GB2312" w:eastAsia="仿宋_GB2312" w:cs="仿宋_GB2312"/>
                <w:i w:val="0"/>
                <w:iCs w:val="0"/>
                <w:color w:val="000000"/>
                <w:kern w:val="0"/>
                <w:sz w:val="22"/>
                <w:szCs w:val="22"/>
                <w:u w:val="none"/>
                <w:lang w:val="en-US" w:eastAsia="zh-CN" w:bidi="ar"/>
              </w:rPr>
              <w:br w:type="textWrapping"/>
            </w:r>
            <w:r>
              <w:rPr>
                <w:rFonts w:hint="eastAsia" w:ascii="仿宋_GB2312" w:hAnsi="仿宋_GB2312" w:eastAsia="仿宋_GB2312" w:cs="仿宋_GB2312"/>
                <w:i w:val="0"/>
                <w:iCs w:val="0"/>
                <w:color w:val="000000"/>
                <w:kern w:val="0"/>
                <w:sz w:val="22"/>
                <w:szCs w:val="22"/>
                <w:u w:val="none"/>
                <w:lang w:val="en-US" w:eastAsia="zh-CN" w:bidi="ar"/>
              </w:rPr>
              <w:t>7.负责对本车间所有变更申请进行审核和评估，批准后组织实施变更</w:t>
            </w:r>
          </w:p>
        </w:tc>
        <w:tc>
          <w:tcPr>
            <w:tcW w:w="11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DE80EC">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iCs w:val="0"/>
                <w:color w:val="000000"/>
                <w:kern w:val="2"/>
                <w:sz w:val="22"/>
                <w:szCs w:val="22"/>
                <w:u w:val="none"/>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
              </w:rPr>
              <w:t>1.年龄40周岁以内（多年从事环保工作者，可适当放宽）；本科及以上学历，环境工程专业或化工专业</w:t>
            </w:r>
            <w:r>
              <w:rPr>
                <w:rFonts w:hint="eastAsia" w:ascii="仿宋_GB2312" w:hAnsi="仿宋_GB2312" w:eastAsia="仿宋_GB2312" w:cs="仿宋_GB2312"/>
                <w:i w:val="0"/>
                <w:iCs w:val="0"/>
                <w:color w:val="000000"/>
                <w:kern w:val="0"/>
                <w:sz w:val="22"/>
                <w:szCs w:val="22"/>
                <w:u w:val="none"/>
                <w:lang w:val="en-US" w:eastAsia="zh-CN" w:bidi="ar"/>
              </w:rPr>
              <w:br w:type="textWrapping"/>
            </w:r>
            <w:r>
              <w:rPr>
                <w:rFonts w:hint="eastAsia" w:ascii="仿宋_GB2312" w:hAnsi="仿宋_GB2312" w:eastAsia="仿宋_GB2312" w:cs="仿宋_GB2312"/>
                <w:i w:val="0"/>
                <w:iCs w:val="0"/>
                <w:color w:val="000000"/>
                <w:kern w:val="0"/>
                <w:sz w:val="22"/>
                <w:szCs w:val="22"/>
                <w:u w:val="none"/>
                <w:lang w:val="en-US" w:eastAsia="zh-CN" w:bidi="ar"/>
              </w:rPr>
              <w:t>2.2年以上污水处理方面的工作经验</w:t>
            </w:r>
            <w:r>
              <w:rPr>
                <w:rFonts w:hint="eastAsia" w:ascii="仿宋_GB2312" w:hAnsi="仿宋_GB2312" w:eastAsia="仿宋_GB2312" w:cs="仿宋_GB2312"/>
                <w:i w:val="0"/>
                <w:iCs w:val="0"/>
                <w:color w:val="000000"/>
                <w:kern w:val="0"/>
                <w:sz w:val="22"/>
                <w:szCs w:val="22"/>
                <w:u w:val="none"/>
                <w:lang w:val="en-US" w:eastAsia="zh-CN" w:bidi="ar"/>
              </w:rPr>
              <w:br w:type="textWrapping"/>
            </w:r>
            <w:r>
              <w:rPr>
                <w:rFonts w:hint="eastAsia" w:ascii="仿宋_GB2312" w:hAnsi="仿宋_GB2312" w:eastAsia="仿宋_GB2312" w:cs="仿宋_GB2312"/>
                <w:i w:val="0"/>
                <w:iCs w:val="0"/>
                <w:color w:val="000000"/>
                <w:kern w:val="0"/>
                <w:sz w:val="22"/>
                <w:szCs w:val="22"/>
                <w:u w:val="none"/>
                <w:lang w:val="en-US" w:eastAsia="zh-CN" w:bidi="ar"/>
              </w:rPr>
              <w:t>3.熟悉工业污水处理流程、了解污水处理设备</w:t>
            </w:r>
          </w:p>
        </w:tc>
        <w:tc>
          <w:tcPr>
            <w:tcW w:w="5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33B14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kern w:val="2"/>
                <w:sz w:val="22"/>
                <w:szCs w:val="22"/>
                <w:u w:val="none"/>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
              </w:rPr>
              <w:t>劳务派遣</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EDE323">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iCs w:val="0"/>
                <w:color w:val="000000"/>
                <w:kern w:val="2"/>
                <w:sz w:val="22"/>
                <w:szCs w:val="22"/>
                <w:u w:val="none"/>
                <w:lang w:val="en-US" w:eastAsia="zh-CN" w:bidi="ar-SA"/>
              </w:rPr>
            </w:pPr>
          </w:p>
        </w:tc>
      </w:tr>
      <w:tr w14:paraId="2FD76F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35" w:hRule="atLeast"/>
        </w:trPr>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4EC51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kern w:val="2"/>
                <w:sz w:val="22"/>
                <w:szCs w:val="22"/>
                <w:u w:val="none"/>
                <w:lang w:val="en-US" w:eastAsia="zh-CN" w:bidi="ar-SA"/>
              </w:rPr>
            </w:pPr>
            <w:r>
              <w:rPr>
                <w:rFonts w:hint="eastAsia" w:ascii="仿宋_GB2312" w:hAnsi="仿宋_GB2312" w:eastAsia="仿宋_GB2312" w:cs="仿宋_GB2312"/>
                <w:i w:val="0"/>
                <w:iCs w:val="0"/>
                <w:color w:val="000000"/>
                <w:kern w:val="2"/>
                <w:sz w:val="22"/>
                <w:szCs w:val="22"/>
                <w:u w:val="none"/>
                <w:lang w:val="en-US" w:eastAsia="zh-CN" w:bidi="ar-SA"/>
              </w:rPr>
              <w:t>33</w:t>
            </w:r>
          </w:p>
        </w:tc>
        <w:tc>
          <w:tcPr>
            <w:tcW w:w="5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6E489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广化制药</w:t>
            </w:r>
          </w:p>
        </w:tc>
        <w:tc>
          <w:tcPr>
            <w:tcW w:w="5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AA748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低压电工</w:t>
            </w:r>
          </w:p>
        </w:tc>
        <w:tc>
          <w:tcPr>
            <w:tcW w:w="1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6652D3">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1.负责公司电气设备的安装、调试、维修与保养，确保公司电气设备的正常运行</w:t>
            </w:r>
            <w:r>
              <w:rPr>
                <w:rFonts w:hint="eastAsia" w:ascii="仿宋_GB2312" w:hAnsi="仿宋_GB2312" w:eastAsia="仿宋_GB2312" w:cs="仿宋_GB2312"/>
                <w:i w:val="0"/>
                <w:iCs w:val="0"/>
                <w:color w:val="000000"/>
                <w:kern w:val="0"/>
                <w:sz w:val="22"/>
                <w:szCs w:val="22"/>
                <w:u w:val="none"/>
                <w:lang w:val="en-US" w:eastAsia="zh-CN" w:bidi="ar"/>
              </w:rPr>
              <w:br w:type="textWrapping"/>
            </w:r>
            <w:r>
              <w:rPr>
                <w:rFonts w:hint="eastAsia" w:ascii="仿宋_GB2312" w:hAnsi="仿宋_GB2312" w:eastAsia="仿宋_GB2312" w:cs="仿宋_GB2312"/>
                <w:i w:val="0"/>
                <w:iCs w:val="0"/>
                <w:color w:val="000000"/>
                <w:kern w:val="0"/>
                <w:sz w:val="22"/>
                <w:szCs w:val="22"/>
                <w:u w:val="none"/>
                <w:lang w:val="en-US" w:eastAsia="zh-CN" w:bidi="ar"/>
              </w:rPr>
              <w:t>2.负责电气设备的故障排除与处理，及时修复故障以降低生产停机时间</w:t>
            </w:r>
            <w:r>
              <w:rPr>
                <w:rFonts w:hint="eastAsia" w:ascii="仿宋_GB2312" w:hAnsi="仿宋_GB2312" w:eastAsia="仿宋_GB2312" w:cs="仿宋_GB2312"/>
                <w:i w:val="0"/>
                <w:iCs w:val="0"/>
                <w:color w:val="000000"/>
                <w:kern w:val="0"/>
                <w:sz w:val="22"/>
                <w:szCs w:val="22"/>
                <w:u w:val="none"/>
                <w:lang w:val="en-US" w:eastAsia="zh-CN" w:bidi="ar"/>
              </w:rPr>
              <w:br w:type="textWrapping"/>
            </w:r>
            <w:r>
              <w:rPr>
                <w:rFonts w:hint="eastAsia" w:ascii="仿宋_GB2312" w:hAnsi="仿宋_GB2312" w:eastAsia="仿宋_GB2312" w:cs="仿宋_GB2312"/>
                <w:i w:val="0"/>
                <w:iCs w:val="0"/>
                <w:color w:val="000000"/>
                <w:kern w:val="0"/>
                <w:sz w:val="22"/>
                <w:szCs w:val="22"/>
                <w:u w:val="none"/>
                <w:lang w:val="en-US" w:eastAsia="zh-CN" w:bidi="ar"/>
              </w:rPr>
              <w:t>3.遵守安全操作规程和标准，保障电气设备的安全运行</w:t>
            </w:r>
            <w:r>
              <w:rPr>
                <w:rFonts w:hint="eastAsia" w:ascii="仿宋_GB2312" w:hAnsi="仿宋_GB2312" w:eastAsia="仿宋_GB2312" w:cs="仿宋_GB2312"/>
                <w:i w:val="0"/>
                <w:iCs w:val="0"/>
                <w:color w:val="000000"/>
                <w:kern w:val="0"/>
                <w:sz w:val="22"/>
                <w:szCs w:val="22"/>
                <w:u w:val="none"/>
                <w:lang w:val="en-US" w:eastAsia="zh-CN" w:bidi="ar"/>
              </w:rPr>
              <w:br w:type="textWrapping"/>
            </w:r>
            <w:r>
              <w:rPr>
                <w:rFonts w:hint="eastAsia" w:ascii="仿宋_GB2312" w:hAnsi="仿宋_GB2312" w:eastAsia="仿宋_GB2312" w:cs="仿宋_GB2312"/>
                <w:i w:val="0"/>
                <w:iCs w:val="0"/>
                <w:color w:val="000000"/>
                <w:kern w:val="0"/>
                <w:sz w:val="22"/>
                <w:szCs w:val="22"/>
                <w:u w:val="none"/>
                <w:lang w:val="en-US" w:eastAsia="zh-CN" w:bidi="ar"/>
              </w:rPr>
              <w:t>4.协助进行设备维护保养及周期性检查并做好相关记录，确保设备处在良好的状态</w:t>
            </w:r>
            <w:r>
              <w:rPr>
                <w:rFonts w:hint="eastAsia" w:ascii="仿宋_GB2312" w:hAnsi="仿宋_GB2312" w:eastAsia="仿宋_GB2312" w:cs="仿宋_GB2312"/>
                <w:i w:val="0"/>
                <w:iCs w:val="0"/>
                <w:color w:val="000000"/>
                <w:kern w:val="0"/>
                <w:sz w:val="22"/>
                <w:szCs w:val="22"/>
                <w:u w:val="none"/>
                <w:lang w:val="en-US" w:eastAsia="zh-CN" w:bidi="ar"/>
              </w:rPr>
              <w:br w:type="textWrapping"/>
            </w:r>
            <w:r>
              <w:rPr>
                <w:rFonts w:hint="eastAsia" w:ascii="仿宋_GB2312" w:hAnsi="仿宋_GB2312" w:eastAsia="仿宋_GB2312" w:cs="仿宋_GB2312"/>
                <w:i w:val="0"/>
                <w:iCs w:val="0"/>
                <w:color w:val="000000"/>
                <w:kern w:val="0"/>
                <w:sz w:val="22"/>
                <w:szCs w:val="22"/>
                <w:u w:val="none"/>
                <w:lang w:val="en-US" w:eastAsia="zh-CN" w:bidi="ar"/>
              </w:rPr>
              <w:t>5.持续学习新技术以提高自身技能水平，适应电气技术的不断更新</w:t>
            </w:r>
            <w:r>
              <w:rPr>
                <w:rFonts w:hint="eastAsia" w:ascii="仿宋_GB2312" w:hAnsi="仿宋_GB2312" w:eastAsia="仿宋_GB2312" w:cs="仿宋_GB2312"/>
                <w:i w:val="0"/>
                <w:iCs w:val="0"/>
                <w:color w:val="000000"/>
                <w:kern w:val="0"/>
                <w:sz w:val="22"/>
                <w:szCs w:val="22"/>
                <w:u w:val="none"/>
                <w:lang w:val="en-US" w:eastAsia="zh-CN" w:bidi="ar"/>
              </w:rPr>
              <w:br w:type="textWrapping"/>
            </w:r>
            <w:r>
              <w:rPr>
                <w:rFonts w:hint="eastAsia" w:ascii="仿宋_GB2312" w:hAnsi="仿宋_GB2312" w:eastAsia="仿宋_GB2312" w:cs="仿宋_GB2312"/>
                <w:i w:val="0"/>
                <w:iCs w:val="0"/>
                <w:color w:val="000000"/>
                <w:kern w:val="0"/>
                <w:sz w:val="22"/>
                <w:szCs w:val="22"/>
                <w:u w:val="none"/>
                <w:lang w:val="en-US" w:eastAsia="zh-CN" w:bidi="ar"/>
              </w:rPr>
              <w:t>6.与其他部门协同合作，确保生产过程中的用电需求得到满足</w:t>
            </w:r>
            <w:r>
              <w:rPr>
                <w:rFonts w:hint="eastAsia" w:ascii="仿宋_GB2312" w:hAnsi="仿宋_GB2312" w:eastAsia="仿宋_GB2312" w:cs="仿宋_GB2312"/>
                <w:i w:val="0"/>
                <w:iCs w:val="0"/>
                <w:color w:val="000000"/>
                <w:kern w:val="0"/>
                <w:sz w:val="22"/>
                <w:szCs w:val="22"/>
                <w:u w:val="none"/>
                <w:lang w:val="en-US" w:eastAsia="zh-CN" w:bidi="ar"/>
              </w:rPr>
              <w:br w:type="textWrapping"/>
            </w:r>
            <w:r>
              <w:rPr>
                <w:rFonts w:hint="eastAsia" w:ascii="仿宋_GB2312" w:hAnsi="仿宋_GB2312" w:eastAsia="仿宋_GB2312" w:cs="仿宋_GB2312"/>
                <w:i w:val="0"/>
                <w:iCs w:val="0"/>
                <w:color w:val="000000"/>
                <w:kern w:val="0"/>
                <w:sz w:val="22"/>
                <w:szCs w:val="22"/>
                <w:u w:val="none"/>
                <w:lang w:val="en-US" w:eastAsia="zh-CN" w:bidi="ar"/>
              </w:rPr>
              <w:t>7.根据公司安排参与公司及车间各种安全培训和应急演练，提高安全意识和应急处理能力</w:t>
            </w:r>
            <w:r>
              <w:rPr>
                <w:rFonts w:hint="eastAsia" w:ascii="仿宋_GB2312" w:hAnsi="仿宋_GB2312" w:eastAsia="仿宋_GB2312" w:cs="仿宋_GB2312"/>
                <w:i w:val="0"/>
                <w:iCs w:val="0"/>
                <w:color w:val="000000"/>
                <w:kern w:val="0"/>
                <w:sz w:val="22"/>
                <w:szCs w:val="22"/>
                <w:u w:val="none"/>
                <w:lang w:val="en-US" w:eastAsia="zh-CN" w:bidi="ar"/>
              </w:rPr>
              <w:br w:type="textWrapping"/>
            </w:r>
            <w:r>
              <w:rPr>
                <w:rFonts w:hint="eastAsia" w:ascii="仿宋_GB2312" w:hAnsi="仿宋_GB2312" w:eastAsia="仿宋_GB2312" w:cs="仿宋_GB2312"/>
                <w:i w:val="0"/>
                <w:iCs w:val="0"/>
                <w:color w:val="000000"/>
                <w:kern w:val="0"/>
                <w:sz w:val="22"/>
                <w:szCs w:val="22"/>
                <w:u w:val="none"/>
                <w:lang w:val="en-US" w:eastAsia="zh-CN" w:bidi="ar"/>
              </w:rPr>
              <w:t>8.遵守公司各项规章制度及车间制度，按要求完成领导交办的其他事项，保护公司利益</w:t>
            </w:r>
          </w:p>
        </w:tc>
        <w:tc>
          <w:tcPr>
            <w:tcW w:w="11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F3CD6F">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1.年龄40周岁以内；大专及以上学历，电力、电子、机电一体化等相关专业优先</w:t>
            </w:r>
            <w:r>
              <w:rPr>
                <w:rFonts w:hint="eastAsia" w:ascii="仿宋_GB2312" w:hAnsi="仿宋_GB2312" w:eastAsia="仿宋_GB2312" w:cs="仿宋_GB2312"/>
                <w:i w:val="0"/>
                <w:iCs w:val="0"/>
                <w:color w:val="000000"/>
                <w:kern w:val="0"/>
                <w:sz w:val="22"/>
                <w:szCs w:val="22"/>
                <w:u w:val="none"/>
                <w:lang w:val="en-US" w:eastAsia="zh-CN" w:bidi="ar"/>
              </w:rPr>
              <w:br w:type="textWrapping"/>
            </w:r>
            <w:r>
              <w:rPr>
                <w:rFonts w:hint="eastAsia" w:ascii="仿宋_GB2312" w:hAnsi="仿宋_GB2312" w:eastAsia="仿宋_GB2312" w:cs="仿宋_GB2312"/>
                <w:i w:val="0"/>
                <w:iCs w:val="0"/>
                <w:color w:val="000000"/>
                <w:kern w:val="0"/>
                <w:sz w:val="22"/>
                <w:szCs w:val="22"/>
                <w:u w:val="none"/>
                <w:lang w:val="en-US" w:eastAsia="zh-CN" w:bidi="ar"/>
              </w:rPr>
              <w:t>2.有1年以上相关岗位经验，持有特种作业操作证（高低压电工证、防爆电工证）</w:t>
            </w:r>
            <w:r>
              <w:rPr>
                <w:rFonts w:hint="eastAsia" w:ascii="仿宋_GB2312" w:hAnsi="仿宋_GB2312" w:eastAsia="仿宋_GB2312" w:cs="仿宋_GB2312"/>
                <w:i w:val="0"/>
                <w:iCs w:val="0"/>
                <w:color w:val="000000"/>
                <w:kern w:val="0"/>
                <w:sz w:val="22"/>
                <w:szCs w:val="22"/>
                <w:u w:val="none"/>
                <w:lang w:val="en-US" w:eastAsia="zh-CN" w:bidi="ar"/>
              </w:rPr>
              <w:br w:type="textWrapping"/>
            </w:r>
            <w:r>
              <w:rPr>
                <w:rFonts w:hint="eastAsia" w:ascii="仿宋_GB2312" w:hAnsi="仿宋_GB2312" w:eastAsia="仿宋_GB2312" w:cs="仿宋_GB2312"/>
                <w:i w:val="0"/>
                <w:iCs w:val="0"/>
                <w:color w:val="000000"/>
                <w:kern w:val="0"/>
                <w:sz w:val="22"/>
                <w:szCs w:val="22"/>
                <w:u w:val="none"/>
                <w:lang w:val="en-US" w:eastAsia="zh-CN" w:bidi="ar"/>
              </w:rPr>
              <w:t>3.熟悉电气设备安装、调试、维修与保养流程；熟悉电气原理图并具备良好的故障排查与处理能力；熟悉安全操作规程和标准</w:t>
            </w:r>
            <w:r>
              <w:rPr>
                <w:rFonts w:hint="eastAsia" w:ascii="仿宋_GB2312" w:hAnsi="仿宋_GB2312" w:eastAsia="仿宋_GB2312" w:cs="仿宋_GB2312"/>
                <w:i w:val="0"/>
                <w:iCs w:val="0"/>
                <w:color w:val="000000"/>
                <w:kern w:val="0"/>
                <w:sz w:val="22"/>
                <w:szCs w:val="22"/>
                <w:u w:val="none"/>
                <w:lang w:val="en-US" w:eastAsia="zh-CN" w:bidi="ar"/>
              </w:rPr>
              <w:br w:type="textWrapping"/>
            </w:r>
            <w:r>
              <w:rPr>
                <w:rFonts w:hint="eastAsia" w:ascii="仿宋_GB2312" w:hAnsi="仿宋_GB2312" w:eastAsia="仿宋_GB2312" w:cs="仿宋_GB2312"/>
                <w:i w:val="0"/>
                <w:iCs w:val="0"/>
                <w:color w:val="000000"/>
                <w:kern w:val="0"/>
                <w:sz w:val="22"/>
                <w:szCs w:val="22"/>
                <w:u w:val="none"/>
                <w:lang w:val="en-US" w:eastAsia="zh-CN" w:bidi="ar"/>
              </w:rPr>
              <w:t>4.无不良嗜好，能适应工作环境及三班倒等工作安排</w:t>
            </w:r>
          </w:p>
        </w:tc>
        <w:tc>
          <w:tcPr>
            <w:tcW w:w="5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6F793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劳动合同</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9DD207">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iCs w:val="0"/>
                <w:color w:val="000000"/>
                <w:sz w:val="22"/>
                <w:szCs w:val="22"/>
                <w:u w:val="none"/>
              </w:rPr>
            </w:pPr>
          </w:p>
        </w:tc>
      </w:tr>
      <w:tr w14:paraId="14EF70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36" w:hRule="atLeast"/>
        </w:trPr>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34448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kern w:val="2"/>
                <w:sz w:val="22"/>
                <w:szCs w:val="22"/>
                <w:u w:val="none"/>
                <w:lang w:val="en-US" w:eastAsia="zh-CN" w:bidi="ar-SA"/>
              </w:rPr>
            </w:pPr>
            <w:r>
              <w:rPr>
                <w:rFonts w:hint="eastAsia" w:ascii="仿宋_GB2312" w:hAnsi="仿宋_GB2312" w:eastAsia="仿宋_GB2312" w:cs="仿宋_GB2312"/>
                <w:i w:val="0"/>
                <w:iCs w:val="0"/>
                <w:color w:val="000000"/>
                <w:kern w:val="2"/>
                <w:sz w:val="22"/>
                <w:szCs w:val="22"/>
                <w:u w:val="none"/>
                <w:lang w:val="en-US" w:eastAsia="zh-CN" w:bidi="ar-SA"/>
              </w:rPr>
              <w:t>34</w:t>
            </w:r>
          </w:p>
        </w:tc>
        <w:tc>
          <w:tcPr>
            <w:tcW w:w="5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42DA7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广化制药</w:t>
            </w:r>
          </w:p>
        </w:tc>
        <w:tc>
          <w:tcPr>
            <w:tcW w:w="5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87310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工艺员</w:t>
            </w:r>
          </w:p>
        </w:tc>
        <w:tc>
          <w:tcPr>
            <w:tcW w:w="1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724980">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1.协助设备经理制定设备技术安装方案及节能减排技术方案</w:t>
            </w:r>
            <w:r>
              <w:rPr>
                <w:rFonts w:hint="eastAsia" w:ascii="仿宋_GB2312" w:hAnsi="仿宋_GB2312" w:eastAsia="仿宋_GB2312" w:cs="仿宋_GB2312"/>
                <w:i w:val="0"/>
                <w:iCs w:val="0"/>
                <w:color w:val="000000"/>
                <w:kern w:val="0"/>
                <w:sz w:val="22"/>
                <w:szCs w:val="22"/>
                <w:u w:val="none"/>
                <w:lang w:val="en-US" w:eastAsia="zh-CN" w:bidi="ar"/>
              </w:rPr>
              <w:br w:type="textWrapping"/>
            </w:r>
            <w:r>
              <w:rPr>
                <w:rFonts w:hint="eastAsia" w:ascii="仿宋_GB2312" w:hAnsi="仿宋_GB2312" w:eastAsia="仿宋_GB2312" w:cs="仿宋_GB2312"/>
                <w:i w:val="0"/>
                <w:iCs w:val="0"/>
                <w:color w:val="000000"/>
                <w:kern w:val="0"/>
                <w:sz w:val="22"/>
                <w:szCs w:val="22"/>
                <w:u w:val="none"/>
                <w:lang w:val="en-US" w:eastAsia="zh-CN" w:bidi="ar"/>
              </w:rPr>
              <w:t>2.协助设备经理制定设备保养计划</w:t>
            </w:r>
            <w:r>
              <w:rPr>
                <w:rFonts w:hint="eastAsia" w:ascii="仿宋_GB2312" w:hAnsi="仿宋_GB2312" w:eastAsia="仿宋_GB2312" w:cs="仿宋_GB2312"/>
                <w:i w:val="0"/>
                <w:iCs w:val="0"/>
                <w:color w:val="000000"/>
                <w:kern w:val="0"/>
                <w:sz w:val="22"/>
                <w:szCs w:val="22"/>
                <w:u w:val="none"/>
                <w:lang w:val="en-US" w:eastAsia="zh-CN" w:bidi="ar"/>
              </w:rPr>
              <w:br w:type="textWrapping"/>
            </w:r>
            <w:r>
              <w:rPr>
                <w:rFonts w:hint="eastAsia" w:ascii="仿宋_GB2312" w:hAnsi="仿宋_GB2312" w:eastAsia="仿宋_GB2312" w:cs="仿宋_GB2312"/>
                <w:i w:val="0"/>
                <w:iCs w:val="0"/>
                <w:color w:val="000000"/>
                <w:kern w:val="0"/>
                <w:sz w:val="22"/>
                <w:szCs w:val="22"/>
                <w:u w:val="none"/>
                <w:lang w:val="en-US" w:eastAsia="zh-CN" w:bidi="ar"/>
              </w:rPr>
              <w:t>3.负责电气设施设备图纸中存在的不当和疏漏之处，及时修改和完善</w:t>
            </w:r>
            <w:r>
              <w:rPr>
                <w:rFonts w:hint="eastAsia" w:ascii="仿宋_GB2312" w:hAnsi="仿宋_GB2312" w:eastAsia="仿宋_GB2312" w:cs="仿宋_GB2312"/>
                <w:i w:val="0"/>
                <w:iCs w:val="0"/>
                <w:color w:val="000000"/>
                <w:kern w:val="0"/>
                <w:sz w:val="22"/>
                <w:szCs w:val="22"/>
                <w:u w:val="none"/>
                <w:lang w:val="en-US" w:eastAsia="zh-CN" w:bidi="ar"/>
              </w:rPr>
              <w:br w:type="textWrapping"/>
            </w:r>
            <w:r>
              <w:rPr>
                <w:rFonts w:hint="eastAsia" w:ascii="仿宋_GB2312" w:hAnsi="仿宋_GB2312" w:eastAsia="仿宋_GB2312" w:cs="仿宋_GB2312"/>
                <w:i w:val="0"/>
                <w:iCs w:val="0"/>
                <w:color w:val="000000"/>
                <w:kern w:val="0"/>
                <w:sz w:val="22"/>
                <w:szCs w:val="22"/>
                <w:u w:val="none"/>
                <w:lang w:val="en-US" w:eastAsia="zh-CN" w:bidi="ar"/>
              </w:rPr>
              <w:t>4.负责空调的操作及日常巡检工作，根据空调的操作规程及温度和湿度调节空调</w:t>
            </w:r>
            <w:r>
              <w:rPr>
                <w:rFonts w:hint="eastAsia" w:ascii="仿宋_GB2312" w:hAnsi="仿宋_GB2312" w:eastAsia="仿宋_GB2312" w:cs="仿宋_GB2312"/>
                <w:i w:val="0"/>
                <w:iCs w:val="0"/>
                <w:color w:val="000000"/>
                <w:kern w:val="0"/>
                <w:sz w:val="22"/>
                <w:szCs w:val="22"/>
                <w:u w:val="none"/>
                <w:lang w:val="en-US" w:eastAsia="zh-CN" w:bidi="ar"/>
              </w:rPr>
              <w:br w:type="textWrapping"/>
            </w:r>
            <w:r>
              <w:rPr>
                <w:rFonts w:hint="eastAsia" w:ascii="仿宋_GB2312" w:hAnsi="仿宋_GB2312" w:eastAsia="仿宋_GB2312" w:cs="仿宋_GB2312"/>
                <w:i w:val="0"/>
                <w:iCs w:val="0"/>
                <w:color w:val="000000"/>
                <w:kern w:val="0"/>
                <w:sz w:val="22"/>
                <w:szCs w:val="22"/>
                <w:u w:val="none"/>
                <w:lang w:val="en-US" w:eastAsia="zh-CN" w:bidi="ar"/>
              </w:rPr>
              <w:t>5.负责对空调进行保养维修、包括清洗、维修、更换压缩机、室外机等</w:t>
            </w:r>
            <w:r>
              <w:rPr>
                <w:rFonts w:hint="eastAsia" w:ascii="仿宋_GB2312" w:hAnsi="仿宋_GB2312" w:eastAsia="仿宋_GB2312" w:cs="仿宋_GB2312"/>
                <w:i w:val="0"/>
                <w:iCs w:val="0"/>
                <w:color w:val="000000"/>
                <w:kern w:val="0"/>
                <w:sz w:val="22"/>
                <w:szCs w:val="22"/>
                <w:u w:val="none"/>
                <w:lang w:val="en-US" w:eastAsia="zh-CN" w:bidi="ar"/>
              </w:rPr>
              <w:br w:type="textWrapping"/>
            </w:r>
            <w:r>
              <w:rPr>
                <w:rFonts w:hint="eastAsia" w:ascii="仿宋_GB2312" w:hAnsi="仿宋_GB2312" w:eastAsia="仿宋_GB2312" w:cs="仿宋_GB2312"/>
                <w:i w:val="0"/>
                <w:iCs w:val="0"/>
                <w:color w:val="000000"/>
                <w:kern w:val="0"/>
                <w:sz w:val="22"/>
                <w:szCs w:val="22"/>
                <w:u w:val="none"/>
                <w:lang w:val="en-US" w:eastAsia="zh-CN" w:bidi="ar"/>
              </w:rPr>
              <w:t>6.根据公司安排参与公司及车间各种安全培训和应急演练，提高安全意识和应急处理能力</w:t>
            </w:r>
            <w:r>
              <w:rPr>
                <w:rFonts w:hint="eastAsia" w:ascii="仿宋_GB2312" w:hAnsi="仿宋_GB2312" w:eastAsia="仿宋_GB2312" w:cs="仿宋_GB2312"/>
                <w:i w:val="0"/>
                <w:iCs w:val="0"/>
                <w:color w:val="000000"/>
                <w:kern w:val="0"/>
                <w:sz w:val="22"/>
                <w:szCs w:val="22"/>
                <w:u w:val="none"/>
                <w:lang w:val="en-US" w:eastAsia="zh-CN" w:bidi="ar"/>
              </w:rPr>
              <w:br w:type="textWrapping"/>
            </w:r>
            <w:r>
              <w:rPr>
                <w:rFonts w:hint="eastAsia" w:ascii="仿宋_GB2312" w:hAnsi="仿宋_GB2312" w:eastAsia="仿宋_GB2312" w:cs="仿宋_GB2312"/>
                <w:i w:val="0"/>
                <w:iCs w:val="0"/>
                <w:color w:val="000000"/>
                <w:kern w:val="0"/>
                <w:sz w:val="22"/>
                <w:szCs w:val="22"/>
                <w:u w:val="none"/>
                <w:lang w:val="en-US" w:eastAsia="zh-CN" w:bidi="ar"/>
              </w:rPr>
              <w:t>7.与其他部门保持良好的沟通和协作，按要求完成领导交办的其他事项</w:t>
            </w:r>
          </w:p>
        </w:tc>
        <w:tc>
          <w:tcPr>
            <w:tcW w:w="11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E60D21">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1.年龄35周岁以内；大专及以上学历；电气、机电一体化、制冷与空调技术等相关专业</w:t>
            </w:r>
            <w:r>
              <w:rPr>
                <w:rFonts w:hint="eastAsia" w:ascii="仿宋_GB2312" w:hAnsi="仿宋_GB2312" w:eastAsia="仿宋_GB2312" w:cs="仿宋_GB2312"/>
                <w:i w:val="0"/>
                <w:iCs w:val="0"/>
                <w:color w:val="000000"/>
                <w:kern w:val="0"/>
                <w:sz w:val="22"/>
                <w:szCs w:val="22"/>
                <w:u w:val="none"/>
                <w:lang w:val="en-US" w:eastAsia="zh-CN" w:bidi="ar"/>
              </w:rPr>
              <w:br w:type="textWrapping"/>
            </w:r>
            <w:r>
              <w:rPr>
                <w:rFonts w:hint="eastAsia" w:ascii="仿宋_GB2312" w:hAnsi="仿宋_GB2312" w:eastAsia="仿宋_GB2312" w:cs="仿宋_GB2312"/>
                <w:i w:val="0"/>
                <w:iCs w:val="0"/>
                <w:color w:val="000000"/>
                <w:kern w:val="0"/>
                <w:sz w:val="22"/>
                <w:szCs w:val="22"/>
                <w:u w:val="none"/>
                <w:lang w:val="en-US" w:eastAsia="zh-CN" w:bidi="ar"/>
              </w:rPr>
              <w:t>2.有1年以上相关岗位经验，掌握空调系统的基本原理和设计方法；熟悉制冷设备的安装、调试和运行维护流程</w:t>
            </w:r>
            <w:r>
              <w:rPr>
                <w:rFonts w:hint="eastAsia" w:ascii="仿宋_GB2312" w:hAnsi="仿宋_GB2312" w:eastAsia="仿宋_GB2312" w:cs="仿宋_GB2312"/>
                <w:i w:val="0"/>
                <w:iCs w:val="0"/>
                <w:color w:val="000000"/>
                <w:kern w:val="0"/>
                <w:sz w:val="22"/>
                <w:szCs w:val="22"/>
                <w:u w:val="none"/>
                <w:lang w:val="en-US" w:eastAsia="zh-CN" w:bidi="ar"/>
              </w:rPr>
              <w:br w:type="textWrapping"/>
            </w:r>
            <w:r>
              <w:rPr>
                <w:rFonts w:hint="eastAsia" w:ascii="仿宋_GB2312" w:hAnsi="仿宋_GB2312" w:eastAsia="仿宋_GB2312" w:cs="仿宋_GB2312"/>
                <w:i w:val="0"/>
                <w:iCs w:val="0"/>
                <w:color w:val="000000"/>
                <w:kern w:val="0"/>
                <w:sz w:val="22"/>
                <w:szCs w:val="22"/>
                <w:u w:val="none"/>
                <w:lang w:val="en-US" w:eastAsia="zh-CN" w:bidi="ar"/>
              </w:rPr>
              <w:t>3.无不良嗜好，能适应工作环境及三班倒等工作安排</w:t>
            </w:r>
          </w:p>
        </w:tc>
        <w:tc>
          <w:tcPr>
            <w:tcW w:w="5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0DC16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劳务派遣</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631DEE">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iCs w:val="0"/>
                <w:color w:val="000000"/>
                <w:sz w:val="22"/>
                <w:szCs w:val="22"/>
                <w:u w:val="none"/>
              </w:rPr>
            </w:pPr>
          </w:p>
        </w:tc>
      </w:tr>
      <w:tr w14:paraId="35FA50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71" w:hRule="atLeast"/>
        </w:trPr>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8130B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kern w:val="2"/>
                <w:sz w:val="22"/>
                <w:szCs w:val="22"/>
                <w:u w:val="none"/>
                <w:lang w:val="en-US" w:eastAsia="zh-CN" w:bidi="ar-SA"/>
              </w:rPr>
            </w:pPr>
            <w:r>
              <w:rPr>
                <w:rFonts w:hint="eastAsia" w:ascii="仿宋_GB2312" w:hAnsi="仿宋_GB2312" w:eastAsia="仿宋_GB2312" w:cs="仿宋_GB2312"/>
                <w:i w:val="0"/>
                <w:iCs w:val="0"/>
                <w:color w:val="000000"/>
                <w:kern w:val="2"/>
                <w:sz w:val="22"/>
                <w:szCs w:val="22"/>
                <w:u w:val="none"/>
                <w:lang w:val="en-US" w:eastAsia="zh-CN" w:bidi="ar-SA"/>
              </w:rPr>
              <w:t>35</w:t>
            </w:r>
          </w:p>
        </w:tc>
        <w:tc>
          <w:tcPr>
            <w:tcW w:w="5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59A87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广化制药</w:t>
            </w:r>
          </w:p>
        </w:tc>
        <w:tc>
          <w:tcPr>
            <w:tcW w:w="5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77A40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QA</w:t>
            </w:r>
          </w:p>
        </w:tc>
        <w:tc>
          <w:tcPr>
            <w:tcW w:w="1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E9EC8D">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1.编写物料、中间体、成品质量标准及检验规程</w:t>
            </w:r>
            <w:r>
              <w:rPr>
                <w:rFonts w:hint="eastAsia" w:ascii="仿宋_GB2312" w:hAnsi="仿宋_GB2312" w:eastAsia="仿宋_GB2312" w:cs="仿宋_GB2312"/>
                <w:i w:val="0"/>
                <w:iCs w:val="0"/>
                <w:color w:val="000000"/>
                <w:kern w:val="0"/>
                <w:sz w:val="22"/>
                <w:szCs w:val="22"/>
                <w:u w:val="none"/>
                <w:lang w:val="en-US" w:eastAsia="zh-CN" w:bidi="ar"/>
              </w:rPr>
              <w:br w:type="textWrapping"/>
            </w:r>
            <w:r>
              <w:rPr>
                <w:rFonts w:hint="eastAsia" w:ascii="仿宋_GB2312" w:hAnsi="仿宋_GB2312" w:eastAsia="仿宋_GB2312" w:cs="仿宋_GB2312"/>
                <w:i w:val="0"/>
                <w:iCs w:val="0"/>
                <w:color w:val="000000"/>
                <w:kern w:val="0"/>
                <w:sz w:val="22"/>
                <w:szCs w:val="22"/>
                <w:u w:val="none"/>
                <w:lang w:val="en-US" w:eastAsia="zh-CN" w:bidi="ar"/>
              </w:rPr>
              <w:t>2.负责按GMP、公司内部生产质量管理文件要求，监督检查生产现场工作，对工艺操作、记录填写、状态标识管理、卫生管理、岗位清场、物料管理、中间体/成品取样等规范性监督管理</w:t>
            </w:r>
            <w:r>
              <w:rPr>
                <w:rFonts w:hint="eastAsia" w:ascii="仿宋_GB2312" w:hAnsi="仿宋_GB2312" w:eastAsia="仿宋_GB2312" w:cs="仿宋_GB2312"/>
                <w:i w:val="0"/>
                <w:iCs w:val="0"/>
                <w:color w:val="000000"/>
                <w:kern w:val="0"/>
                <w:sz w:val="22"/>
                <w:szCs w:val="22"/>
                <w:u w:val="none"/>
                <w:lang w:val="en-US" w:eastAsia="zh-CN" w:bidi="ar"/>
              </w:rPr>
              <w:br w:type="textWrapping"/>
            </w:r>
            <w:r>
              <w:rPr>
                <w:rFonts w:hint="eastAsia" w:ascii="仿宋_GB2312" w:hAnsi="仿宋_GB2312" w:eastAsia="仿宋_GB2312" w:cs="仿宋_GB2312"/>
                <w:i w:val="0"/>
                <w:iCs w:val="0"/>
                <w:color w:val="000000"/>
                <w:kern w:val="0"/>
                <w:sz w:val="22"/>
                <w:szCs w:val="22"/>
                <w:u w:val="none"/>
                <w:lang w:val="en-US" w:eastAsia="zh-CN" w:bidi="ar"/>
              </w:rPr>
              <w:t>3.负责对批生产指令/包装指令、关键岗位物料投料、关键工艺操作、岗位清场、物料平衡及收率计算等监督与检查</w:t>
            </w:r>
            <w:r>
              <w:rPr>
                <w:rFonts w:hint="eastAsia" w:ascii="仿宋_GB2312" w:hAnsi="仿宋_GB2312" w:eastAsia="仿宋_GB2312" w:cs="仿宋_GB2312"/>
                <w:i w:val="0"/>
                <w:iCs w:val="0"/>
                <w:color w:val="000000"/>
                <w:kern w:val="0"/>
                <w:sz w:val="22"/>
                <w:szCs w:val="22"/>
                <w:u w:val="none"/>
                <w:lang w:val="en-US" w:eastAsia="zh-CN" w:bidi="ar"/>
              </w:rPr>
              <w:br w:type="textWrapping"/>
            </w:r>
            <w:r>
              <w:rPr>
                <w:rFonts w:hint="eastAsia" w:ascii="仿宋_GB2312" w:hAnsi="仿宋_GB2312" w:eastAsia="仿宋_GB2312" w:cs="仿宋_GB2312"/>
                <w:i w:val="0"/>
                <w:iCs w:val="0"/>
                <w:color w:val="000000"/>
                <w:kern w:val="0"/>
                <w:sz w:val="22"/>
                <w:szCs w:val="22"/>
                <w:u w:val="none"/>
                <w:lang w:val="en-US" w:eastAsia="zh-CN" w:bidi="ar"/>
              </w:rPr>
              <w:t>4.负责监督检查车间的回收物料、回收溶剂、中间体，并负责放行</w:t>
            </w:r>
            <w:r>
              <w:rPr>
                <w:rFonts w:hint="eastAsia" w:ascii="仿宋_GB2312" w:hAnsi="仿宋_GB2312" w:eastAsia="仿宋_GB2312" w:cs="仿宋_GB2312"/>
                <w:i w:val="0"/>
                <w:iCs w:val="0"/>
                <w:color w:val="000000"/>
                <w:kern w:val="0"/>
                <w:sz w:val="22"/>
                <w:szCs w:val="22"/>
                <w:u w:val="none"/>
                <w:lang w:val="en-US" w:eastAsia="zh-CN" w:bidi="ar"/>
              </w:rPr>
              <w:br w:type="textWrapping"/>
            </w:r>
            <w:r>
              <w:rPr>
                <w:rFonts w:hint="eastAsia" w:ascii="仿宋_GB2312" w:hAnsi="仿宋_GB2312" w:eastAsia="仿宋_GB2312" w:cs="仿宋_GB2312"/>
                <w:i w:val="0"/>
                <w:iCs w:val="0"/>
                <w:color w:val="000000"/>
                <w:kern w:val="0"/>
                <w:sz w:val="22"/>
                <w:szCs w:val="22"/>
                <w:u w:val="none"/>
                <w:lang w:val="en-US" w:eastAsia="zh-CN" w:bidi="ar"/>
              </w:rPr>
              <w:t>5.负责车间的回收物料、回收溶剂、中间体取样</w:t>
            </w:r>
            <w:r>
              <w:rPr>
                <w:rFonts w:hint="eastAsia" w:ascii="仿宋_GB2312" w:hAnsi="仿宋_GB2312" w:eastAsia="仿宋_GB2312" w:cs="仿宋_GB2312"/>
                <w:i w:val="0"/>
                <w:iCs w:val="0"/>
                <w:color w:val="000000"/>
                <w:kern w:val="0"/>
                <w:sz w:val="22"/>
                <w:szCs w:val="22"/>
                <w:u w:val="none"/>
                <w:lang w:val="en-US" w:eastAsia="zh-CN" w:bidi="ar"/>
              </w:rPr>
              <w:br w:type="textWrapping"/>
            </w:r>
            <w:r>
              <w:rPr>
                <w:rFonts w:hint="eastAsia" w:ascii="仿宋_GB2312" w:hAnsi="仿宋_GB2312" w:eastAsia="仿宋_GB2312" w:cs="仿宋_GB2312"/>
                <w:i w:val="0"/>
                <w:iCs w:val="0"/>
                <w:color w:val="000000"/>
                <w:kern w:val="0"/>
                <w:sz w:val="22"/>
                <w:szCs w:val="22"/>
                <w:u w:val="none"/>
                <w:lang w:val="en-US" w:eastAsia="zh-CN" w:bidi="ar"/>
              </w:rPr>
              <w:t>6.负责对生产车间每批生产记录、清洁记录、清场记录、设备使用日志等符合性进行检查。</w:t>
            </w:r>
            <w:r>
              <w:rPr>
                <w:rFonts w:hint="eastAsia" w:ascii="仿宋_GB2312" w:hAnsi="仿宋_GB2312" w:eastAsia="仿宋_GB2312" w:cs="仿宋_GB2312"/>
                <w:i w:val="0"/>
                <w:iCs w:val="0"/>
                <w:color w:val="000000"/>
                <w:kern w:val="0"/>
                <w:sz w:val="22"/>
                <w:szCs w:val="22"/>
                <w:u w:val="none"/>
                <w:lang w:val="en-US" w:eastAsia="zh-CN" w:bidi="ar"/>
              </w:rPr>
              <w:br w:type="textWrapping"/>
            </w:r>
            <w:r>
              <w:rPr>
                <w:rFonts w:hint="eastAsia" w:ascii="仿宋_GB2312" w:hAnsi="仿宋_GB2312" w:eastAsia="仿宋_GB2312" w:cs="仿宋_GB2312"/>
                <w:i w:val="0"/>
                <w:iCs w:val="0"/>
                <w:color w:val="000000"/>
                <w:kern w:val="0"/>
                <w:sz w:val="22"/>
                <w:szCs w:val="22"/>
                <w:u w:val="none"/>
                <w:lang w:val="en-US" w:eastAsia="zh-CN" w:bidi="ar"/>
              </w:rPr>
              <w:t>7.参与不合格品、质量投诉、偏差、产品退货等的调查、质量风险评估及涉及到的CAPA整改跟踪，参与内审、外审、CAPA整改跟踪</w:t>
            </w:r>
            <w:r>
              <w:rPr>
                <w:rFonts w:hint="eastAsia" w:ascii="仿宋_GB2312" w:hAnsi="仿宋_GB2312" w:eastAsia="仿宋_GB2312" w:cs="仿宋_GB2312"/>
                <w:i w:val="0"/>
                <w:iCs w:val="0"/>
                <w:color w:val="000000"/>
                <w:kern w:val="0"/>
                <w:sz w:val="22"/>
                <w:szCs w:val="22"/>
                <w:u w:val="none"/>
                <w:lang w:val="en-US" w:eastAsia="zh-CN" w:bidi="ar"/>
              </w:rPr>
              <w:br w:type="textWrapping"/>
            </w:r>
            <w:r>
              <w:rPr>
                <w:rFonts w:hint="eastAsia" w:ascii="仿宋_GB2312" w:hAnsi="仿宋_GB2312" w:eastAsia="仿宋_GB2312" w:cs="仿宋_GB2312"/>
                <w:i w:val="0"/>
                <w:iCs w:val="0"/>
                <w:color w:val="000000"/>
                <w:kern w:val="0"/>
                <w:sz w:val="22"/>
                <w:szCs w:val="22"/>
                <w:u w:val="none"/>
                <w:lang w:val="en-US" w:eastAsia="zh-CN" w:bidi="ar"/>
              </w:rPr>
              <w:t>8.负责参与公司内部质量审计/自检</w:t>
            </w:r>
            <w:r>
              <w:rPr>
                <w:rFonts w:hint="eastAsia" w:ascii="仿宋_GB2312" w:hAnsi="仿宋_GB2312" w:eastAsia="仿宋_GB2312" w:cs="仿宋_GB2312"/>
                <w:i w:val="0"/>
                <w:iCs w:val="0"/>
                <w:color w:val="000000"/>
                <w:kern w:val="0"/>
                <w:sz w:val="22"/>
                <w:szCs w:val="22"/>
                <w:u w:val="none"/>
                <w:lang w:val="en-US" w:eastAsia="zh-CN" w:bidi="ar"/>
              </w:rPr>
              <w:br w:type="textWrapping"/>
            </w:r>
            <w:r>
              <w:rPr>
                <w:rFonts w:hint="eastAsia" w:ascii="仿宋_GB2312" w:hAnsi="仿宋_GB2312" w:eastAsia="仿宋_GB2312" w:cs="仿宋_GB2312"/>
                <w:i w:val="0"/>
                <w:iCs w:val="0"/>
                <w:color w:val="000000"/>
                <w:kern w:val="0"/>
                <w:sz w:val="22"/>
                <w:szCs w:val="22"/>
                <w:u w:val="none"/>
                <w:lang w:val="en-US" w:eastAsia="zh-CN" w:bidi="ar"/>
              </w:rPr>
              <w:t>负责监督公司的各种检验、检测仪器和计量器具经过必要的校准</w:t>
            </w:r>
          </w:p>
        </w:tc>
        <w:tc>
          <w:tcPr>
            <w:tcW w:w="11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3564C8">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1.年龄40周岁以内（多年从事QA工作者，可适当放宽）；本科及以上学历，药学、化学等相关专业</w:t>
            </w:r>
            <w:r>
              <w:rPr>
                <w:rFonts w:hint="eastAsia" w:ascii="仿宋_GB2312" w:hAnsi="仿宋_GB2312" w:eastAsia="仿宋_GB2312" w:cs="仿宋_GB2312"/>
                <w:i w:val="0"/>
                <w:iCs w:val="0"/>
                <w:color w:val="000000"/>
                <w:kern w:val="0"/>
                <w:sz w:val="22"/>
                <w:szCs w:val="22"/>
                <w:u w:val="none"/>
                <w:lang w:val="en-US" w:eastAsia="zh-CN" w:bidi="ar"/>
              </w:rPr>
              <w:br w:type="textWrapping"/>
            </w:r>
            <w:r>
              <w:rPr>
                <w:rFonts w:hint="eastAsia" w:ascii="仿宋_GB2312" w:hAnsi="仿宋_GB2312" w:eastAsia="仿宋_GB2312" w:cs="仿宋_GB2312"/>
                <w:i w:val="0"/>
                <w:iCs w:val="0"/>
                <w:color w:val="000000"/>
                <w:kern w:val="0"/>
                <w:sz w:val="22"/>
                <w:szCs w:val="22"/>
                <w:u w:val="none"/>
                <w:lang w:val="en-US" w:eastAsia="zh-CN" w:bidi="ar"/>
              </w:rPr>
              <w:t>2.1年以上质量管理或检测工作经验</w:t>
            </w:r>
            <w:r>
              <w:rPr>
                <w:rFonts w:hint="eastAsia" w:ascii="仿宋_GB2312" w:hAnsi="仿宋_GB2312" w:eastAsia="仿宋_GB2312" w:cs="仿宋_GB2312"/>
                <w:i w:val="0"/>
                <w:iCs w:val="0"/>
                <w:color w:val="000000"/>
                <w:kern w:val="0"/>
                <w:sz w:val="22"/>
                <w:szCs w:val="22"/>
                <w:u w:val="none"/>
                <w:lang w:val="en-US" w:eastAsia="zh-CN" w:bidi="ar"/>
              </w:rPr>
              <w:br w:type="textWrapping"/>
            </w:r>
            <w:r>
              <w:rPr>
                <w:rFonts w:hint="eastAsia" w:ascii="仿宋_GB2312" w:hAnsi="仿宋_GB2312" w:eastAsia="仿宋_GB2312" w:cs="仿宋_GB2312"/>
                <w:i w:val="0"/>
                <w:iCs w:val="0"/>
                <w:color w:val="000000"/>
                <w:kern w:val="0"/>
                <w:sz w:val="22"/>
                <w:szCs w:val="22"/>
                <w:u w:val="none"/>
                <w:lang w:val="en-US" w:eastAsia="zh-CN" w:bidi="ar"/>
              </w:rPr>
              <w:t>3.熟悉GMP、药品管理法、药品生产监督管理办法的法律法规要求</w:t>
            </w:r>
            <w:r>
              <w:rPr>
                <w:rFonts w:hint="eastAsia" w:ascii="仿宋_GB2312" w:hAnsi="仿宋_GB2312" w:eastAsia="仿宋_GB2312" w:cs="仿宋_GB2312"/>
                <w:i w:val="0"/>
                <w:iCs w:val="0"/>
                <w:color w:val="000000"/>
                <w:kern w:val="0"/>
                <w:sz w:val="22"/>
                <w:szCs w:val="22"/>
                <w:u w:val="none"/>
                <w:lang w:val="en-US" w:eastAsia="zh-CN" w:bidi="ar"/>
              </w:rPr>
              <w:br w:type="textWrapping"/>
            </w:r>
            <w:r>
              <w:rPr>
                <w:rFonts w:hint="eastAsia" w:ascii="仿宋_GB2312" w:hAnsi="仿宋_GB2312" w:eastAsia="仿宋_GB2312" w:cs="仿宋_GB2312"/>
                <w:i w:val="0"/>
                <w:iCs w:val="0"/>
                <w:color w:val="000000"/>
                <w:kern w:val="0"/>
                <w:sz w:val="22"/>
                <w:szCs w:val="22"/>
                <w:u w:val="none"/>
                <w:lang w:val="en-US" w:eastAsia="zh-CN" w:bidi="ar"/>
              </w:rPr>
              <w:t>4.具有良好的质量风险知识，文献查阅能力</w:t>
            </w:r>
            <w:r>
              <w:rPr>
                <w:rFonts w:hint="eastAsia" w:ascii="仿宋_GB2312" w:hAnsi="仿宋_GB2312" w:eastAsia="仿宋_GB2312" w:cs="仿宋_GB2312"/>
                <w:i w:val="0"/>
                <w:iCs w:val="0"/>
                <w:color w:val="000000"/>
                <w:kern w:val="0"/>
                <w:sz w:val="22"/>
                <w:szCs w:val="22"/>
                <w:u w:val="none"/>
                <w:lang w:val="en-US" w:eastAsia="zh-CN" w:bidi="ar"/>
              </w:rPr>
              <w:br w:type="textWrapping"/>
            </w:r>
            <w:r>
              <w:rPr>
                <w:rFonts w:hint="eastAsia" w:ascii="仿宋_GB2312" w:hAnsi="仿宋_GB2312" w:eastAsia="仿宋_GB2312" w:cs="仿宋_GB2312"/>
                <w:i w:val="0"/>
                <w:iCs w:val="0"/>
                <w:color w:val="000000"/>
                <w:kern w:val="0"/>
                <w:sz w:val="22"/>
                <w:szCs w:val="22"/>
                <w:u w:val="none"/>
                <w:lang w:val="en-US" w:eastAsia="zh-CN" w:bidi="ar"/>
              </w:rPr>
              <w:t>5.有较好的沟通协调能力，工作细致严谨，学习能力强</w:t>
            </w:r>
          </w:p>
        </w:tc>
        <w:tc>
          <w:tcPr>
            <w:tcW w:w="5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4BC8D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劳动合同</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869CCA">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iCs w:val="0"/>
                <w:color w:val="000000"/>
                <w:sz w:val="22"/>
                <w:szCs w:val="22"/>
                <w:u w:val="none"/>
              </w:rPr>
            </w:pPr>
          </w:p>
        </w:tc>
      </w:tr>
      <w:tr w14:paraId="29C012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71" w:hRule="atLeast"/>
        </w:trPr>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6CF68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kern w:val="2"/>
                <w:sz w:val="22"/>
                <w:szCs w:val="22"/>
                <w:u w:val="none"/>
                <w:lang w:val="en-US" w:eastAsia="zh-CN" w:bidi="ar-SA"/>
              </w:rPr>
            </w:pPr>
            <w:r>
              <w:rPr>
                <w:rFonts w:hint="eastAsia" w:ascii="仿宋_GB2312" w:hAnsi="仿宋_GB2312" w:eastAsia="仿宋_GB2312" w:cs="仿宋_GB2312"/>
                <w:i w:val="0"/>
                <w:iCs w:val="0"/>
                <w:color w:val="000000"/>
                <w:kern w:val="2"/>
                <w:sz w:val="22"/>
                <w:szCs w:val="22"/>
                <w:u w:val="none"/>
                <w:lang w:val="en-US" w:eastAsia="zh-CN" w:bidi="ar-SA"/>
              </w:rPr>
              <w:t>36</w:t>
            </w:r>
          </w:p>
        </w:tc>
        <w:tc>
          <w:tcPr>
            <w:tcW w:w="5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656F5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广化制药</w:t>
            </w:r>
          </w:p>
        </w:tc>
        <w:tc>
          <w:tcPr>
            <w:tcW w:w="5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9252E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QC</w:t>
            </w:r>
          </w:p>
        </w:tc>
        <w:tc>
          <w:tcPr>
            <w:tcW w:w="1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6B661E">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1.负责检验公司各品种检品，包括原料药、中间体及成品等</w:t>
            </w:r>
            <w:r>
              <w:rPr>
                <w:rFonts w:hint="eastAsia" w:ascii="仿宋_GB2312" w:hAnsi="仿宋_GB2312" w:eastAsia="仿宋_GB2312" w:cs="仿宋_GB2312"/>
                <w:i w:val="0"/>
                <w:iCs w:val="0"/>
                <w:color w:val="000000"/>
                <w:kern w:val="0"/>
                <w:sz w:val="22"/>
                <w:szCs w:val="22"/>
                <w:u w:val="none"/>
                <w:lang w:val="en-US" w:eastAsia="zh-CN" w:bidi="ar"/>
              </w:rPr>
              <w:br w:type="textWrapping"/>
            </w:r>
            <w:r>
              <w:rPr>
                <w:rFonts w:hint="eastAsia" w:ascii="仿宋_GB2312" w:hAnsi="仿宋_GB2312" w:eastAsia="仿宋_GB2312" w:cs="仿宋_GB2312"/>
                <w:i w:val="0"/>
                <w:iCs w:val="0"/>
                <w:color w:val="000000"/>
                <w:kern w:val="0"/>
                <w:sz w:val="22"/>
                <w:szCs w:val="22"/>
                <w:u w:val="none"/>
                <w:lang w:val="en-US" w:eastAsia="zh-CN" w:bidi="ar"/>
              </w:rPr>
              <w:t>2.完成QC相关设备的校验工作</w:t>
            </w:r>
            <w:r>
              <w:rPr>
                <w:rFonts w:hint="eastAsia" w:ascii="仿宋_GB2312" w:hAnsi="仿宋_GB2312" w:eastAsia="仿宋_GB2312" w:cs="仿宋_GB2312"/>
                <w:i w:val="0"/>
                <w:iCs w:val="0"/>
                <w:color w:val="000000"/>
                <w:kern w:val="0"/>
                <w:sz w:val="22"/>
                <w:szCs w:val="22"/>
                <w:u w:val="none"/>
                <w:lang w:val="en-US" w:eastAsia="zh-CN" w:bidi="ar"/>
              </w:rPr>
              <w:br w:type="textWrapping"/>
            </w:r>
            <w:r>
              <w:rPr>
                <w:rFonts w:hint="eastAsia" w:ascii="仿宋_GB2312" w:hAnsi="仿宋_GB2312" w:eastAsia="仿宋_GB2312" w:cs="仿宋_GB2312"/>
                <w:i w:val="0"/>
                <w:iCs w:val="0"/>
                <w:color w:val="000000"/>
                <w:kern w:val="0"/>
                <w:sz w:val="22"/>
                <w:szCs w:val="22"/>
                <w:u w:val="none"/>
                <w:lang w:val="en-US" w:eastAsia="zh-CN" w:bidi="ar"/>
              </w:rPr>
              <w:t>3.维护保养相关分析设备</w:t>
            </w:r>
            <w:r>
              <w:rPr>
                <w:rFonts w:hint="eastAsia" w:ascii="仿宋_GB2312" w:hAnsi="仿宋_GB2312" w:eastAsia="仿宋_GB2312" w:cs="仿宋_GB2312"/>
                <w:i w:val="0"/>
                <w:iCs w:val="0"/>
                <w:color w:val="000000"/>
                <w:kern w:val="0"/>
                <w:sz w:val="22"/>
                <w:szCs w:val="22"/>
                <w:u w:val="none"/>
                <w:lang w:val="en-US" w:eastAsia="zh-CN" w:bidi="ar"/>
              </w:rPr>
              <w:br w:type="textWrapping"/>
            </w:r>
            <w:r>
              <w:rPr>
                <w:rFonts w:hint="eastAsia" w:ascii="仿宋_GB2312" w:hAnsi="仿宋_GB2312" w:eastAsia="仿宋_GB2312" w:cs="仿宋_GB2312"/>
                <w:i w:val="0"/>
                <w:iCs w:val="0"/>
                <w:color w:val="000000"/>
                <w:kern w:val="0"/>
                <w:sz w:val="22"/>
                <w:szCs w:val="22"/>
                <w:u w:val="none"/>
                <w:lang w:val="en-US" w:eastAsia="zh-CN" w:bidi="ar"/>
              </w:rPr>
              <w:t>4.维护实验室清洁</w:t>
            </w:r>
            <w:r>
              <w:rPr>
                <w:rFonts w:hint="eastAsia" w:ascii="仿宋_GB2312" w:hAnsi="仿宋_GB2312" w:eastAsia="仿宋_GB2312" w:cs="仿宋_GB2312"/>
                <w:i w:val="0"/>
                <w:iCs w:val="0"/>
                <w:color w:val="000000"/>
                <w:kern w:val="0"/>
                <w:sz w:val="22"/>
                <w:szCs w:val="22"/>
                <w:u w:val="none"/>
                <w:lang w:val="en-US" w:eastAsia="zh-CN" w:bidi="ar"/>
              </w:rPr>
              <w:br w:type="textWrapping"/>
            </w:r>
            <w:r>
              <w:rPr>
                <w:rFonts w:hint="eastAsia" w:ascii="仿宋_GB2312" w:hAnsi="仿宋_GB2312" w:eastAsia="仿宋_GB2312" w:cs="仿宋_GB2312"/>
                <w:i w:val="0"/>
                <w:iCs w:val="0"/>
                <w:color w:val="000000"/>
                <w:kern w:val="0"/>
                <w:sz w:val="22"/>
                <w:szCs w:val="22"/>
                <w:u w:val="none"/>
                <w:lang w:val="en-US" w:eastAsia="zh-CN" w:bidi="ar"/>
              </w:rPr>
              <w:t>5.负责标准品、标准溶液、试剂等的日常管理工作</w:t>
            </w:r>
            <w:r>
              <w:rPr>
                <w:rFonts w:hint="eastAsia" w:ascii="仿宋_GB2312" w:hAnsi="仿宋_GB2312" w:eastAsia="仿宋_GB2312" w:cs="仿宋_GB2312"/>
                <w:i w:val="0"/>
                <w:iCs w:val="0"/>
                <w:color w:val="000000"/>
                <w:kern w:val="0"/>
                <w:sz w:val="22"/>
                <w:szCs w:val="22"/>
                <w:u w:val="none"/>
                <w:lang w:val="en-US" w:eastAsia="zh-CN" w:bidi="ar"/>
              </w:rPr>
              <w:br w:type="textWrapping"/>
            </w:r>
            <w:r>
              <w:rPr>
                <w:rFonts w:hint="eastAsia" w:ascii="仿宋_GB2312" w:hAnsi="仿宋_GB2312" w:eastAsia="仿宋_GB2312" w:cs="仿宋_GB2312"/>
                <w:i w:val="0"/>
                <w:iCs w:val="0"/>
                <w:color w:val="000000"/>
                <w:kern w:val="0"/>
                <w:sz w:val="22"/>
                <w:szCs w:val="22"/>
                <w:u w:val="none"/>
                <w:lang w:val="en-US" w:eastAsia="zh-CN" w:bidi="ar"/>
              </w:rPr>
              <w:t>6.负责承担分析方法验证项目性工作</w:t>
            </w:r>
          </w:p>
        </w:tc>
        <w:tc>
          <w:tcPr>
            <w:tcW w:w="11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4877AB">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1.年龄40周岁以内（多年从事QC工作者，可适当放宽）；本科及以上学历；药学、分析化学等相关专业</w:t>
            </w:r>
            <w:r>
              <w:rPr>
                <w:rFonts w:hint="eastAsia" w:ascii="仿宋_GB2312" w:hAnsi="仿宋_GB2312" w:eastAsia="仿宋_GB2312" w:cs="仿宋_GB2312"/>
                <w:i w:val="0"/>
                <w:iCs w:val="0"/>
                <w:color w:val="000000"/>
                <w:kern w:val="0"/>
                <w:sz w:val="22"/>
                <w:szCs w:val="22"/>
                <w:u w:val="none"/>
                <w:lang w:val="en-US" w:eastAsia="zh-CN" w:bidi="ar"/>
              </w:rPr>
              <w:br w:type="textWrapping"/>
            </w:r>
            <w:r>
              <w:rPr>
                <w:rFonts w:hint="eastAsia" w:ascii="仿宋_GB2312" w:hAnsi="仿宋_GB2312" w:eastAsia="仿宋_GB2312" w:cs="仿宋_GB2312"/>
                <w:i w:val="0"/>
                <w:iCs w:val="0"/>
                <w:color w:val="000000"/>
                <w:kern w:val="0"/>
                <w:sz w:val="22"/>
                <w:szCs w:val="22"/>
                <w:u w:val="none"/>
                <w:lang w:val="en-US" w:eastAsia="zh-CN" w:bidi="ar"/>
              </w:rPr>
              <w:t>2.有1年以上相关岗位经验，熟悉实验室环境，且能够熟练运用实验室多数仪器设备</w:t>
            </w:r>
            <w:r>
              <w:rPr>
                <w:rFonts w:hint="eastAsia" w:ascii="仿宋_GB2312" w:hAnsi="仿宋_GB2312" w:eastAsia="仿宋_GB2312" w:cs="仿宋_GB2312"/>
                <w:i w:val="0"/>
                <w:iCs w:val="0"/>
                <w:color w:val="000000"/>
                <w:kern w:val="0"/>
                <w:sz w:val="22"/>
                <w:szCs w:val="22"/>
                <w:u w:val="none"/>
                <w:lang w:val="en-US" w:eastAsia="zh-CN" w:bidi="ar"/>
              </w:rPr>
              <w:br w:type="textWrapping"/>
            </w:r>
            <w:r>
              <w:rPr>
                <w:rFonts w:hint="eastAsia" w:ascii="仿宋_GB2312" w:hAnsi="仿宋_GB2312" w:eastAsia="仿宋_GB2312" w:cs="仿宋_GB2312"/>
                <w:i w:val="0"/>
                <w:iCs w:val="0"/>
                <w:color w:val="000000"/>
                <w:kern w:val="0"/>
                <w:sz w:val="22"/>
                <w:szCs w:val="22"/>
                <w:u w:val="none"/>
                <w:lang w:val="en-US" w:eastAsia="zh-CN" w:bidi="ar"/>
              </w:rPr>
              <w:t>3.熟悉药品管理法、药品生产质量管理规范等法律法规</w:t>
            </w:r>
            <w:r>
              <w:rPr>
                <w:rFonts w:hint="eastAsia" w:ascii="仿宋_GB2312" w:hAnsi="仿宋_GB2312" w:eastAsia="仿宋_GB2312" w:cs="仿宋_GB2312"/>
                <w:i w:val="0"/>
                <w:iCs w:val="0"/>
                <w:color w:val="000000"/>
                <w:kern w:val="0"/>
                <w:sz w:val="22"/>
                <w:szCs w:val="22"/>
                <w:u w:val="none"/>
                <w:lang w:val="en-US" w:eastAsia="zh-CN" w:bidi="ar"/>
              </w:rPr>
              <w:br w:type="textWrapping"/>
            </w:r>
            <w:r>
              <w:rPr>
                <w:rFonts w:hint="eastAsia" w:ascii="仿宋_GB2312" w:hAnsi="仿宋_GB2312" w:eastAsia="仿宋_GB2312" w:cs="仿宋_GB2312"/>
                <w:i w:val="0"/>
                <w:iCs w:val="0"/>
                <w:color w:val="000000"/>
                <w:kern w:val="0"/>
                <w:sz w:val="22"/>
                <w:szCs w:val="22"/>
                <w:u w:val="none"/>
                <w:lang w:val="en-US" w:eastAsia="zh-CN" w:bidi="ar"/>
              </w:rPr>
              <w:t>4.有较好的沟通协调能力，工作细致严谨，学习能力强</w:t>
            </w:r>
          </w:p>
        </w:tc>
        <w:tc>
          <w:tcPr>
            <w:tcW w:w="5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89192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劳动合同</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BE70E4">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iCs w:val="0"/>
                <w:color w:val="000000"/>
                <w:sz w:val="22"/>
                <w:szCs w:val="22"/>
                <w:u w:val="none"/>
              </w:rPr>
            </w:pPr>
          </w:p>
        </w:tc>
      </w:tr>
      <w:tr w14:paraId="2C5F56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24" w:hRule="atLeast"/>
        </w:trPr>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31D13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kern w:val="2"/>
                <w:sz w:val="22"/>
                <w:szCs w:val="22"/>
                <w:u w:val="none"/>
                <w:lang w:val="en-US" w:eastAsia="zh-CN" w:bidi="ar-SA"/>
              </w:rPr>
            </w:pPr>
            <w:r>
              <w:rPr>
                <w:rFonts w:hint="eastAsia" w:ascii="仿宋_GB2312" w:hAnsi="仿宋_GB2312" w:eastAsia="仿宋_GB2312" w:cs="仿宋_GB2312"/>
                <w:i w:val="0"/>
                <w:iCs w:val="0"/>
                <w:color w:val="000000"/>
                <w:kern w:val="2"/>
                <w:sz w:val="22"/>
                <w:szCs w:val="22"/>
                <w:u w:val="none"/>
                <w:lang w:val="en-US" w:eastAsia="zh-CN" w:bidi="ar-SA"/>
              </w:rPr>
              <w:t>37</w:t>
            </w:r>
          </w:p>
        </w:tc>
        <w:tc>
          <w:tcPr>
            <w:tcW w:w="5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36273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广化制药</w:t>
            </w:r>
          </w:p>
        </w:tc>
        <w:tc>
          <w:tcPr>
            <w:tcW w:w="5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45457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合成研究员</w:t>
            </w:r>
          </w:p>
        </w:tc>
        <w:tc>
          <w:tcPr>
            <w:tcW w:w="1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635EFD">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1.独立完成有机合成文献查阅和图谱解析，完成化合物合成路线的初步设计</w:t>
            </w:r>
            <w:r>
              <w:rPr>
                <w:rFonts w:hint="eastAsia" w:ascii="仿宋_GB2312" w:hAnsi="仿宋_GB2312" w:eastAsia="仿宋_GB2312" w:cs="仿宋_GB2312"/>
                <w:i w:val="0"/>
                <w:iCs w:val="0"/>
                <w:color w:val="000000"/>
                <w:kern w:val="0"/>
                <w:sz w:val="22"/>
                <w:szCs w:val="22"/>
                <w:u w:val="none"/>
                <w:lang w:val="en-US" w:eastAsia="zh-CN" w:bidi="ar"/>
              </w:rPr>
              <w:br w:type="textWrapping"/>
            </w:r>
            <w:r>
              <w:rPr>
                <w:rFonts w:hint="eastAsia" w:ascii="仿宋_GB2312" w:hAnsi="仿宋_GB2312" w:eastAsia="仿宋_GB2312" w:cs="仿宋_GB2312"/>
                <w:i w:val="0"/>
                <w:iCs w:val="0"/>
                <w:color w:val="000000"/>
                <w:kern w:val="0"/>
                <w:sz w:val="22"/>
                <w:szCs w:val="22"/>
                <w:u w:val="none"/>
                <w:lang w:val="en-US" w:eastAsia="zh-CN" w:bidi="ar"/>
              </w:rPr>
              <w:t>2.能完成有机合成研究项目，及时发现并解决有机合成实验中出现的问题</w:t>
            </w:r>
            <w:r>
              <w:rPr>
                <w:rFonts w:hint="eastAsia" w:ascii="仿宋_GB2312" w:hAnsi="仿宋_GB2312" w:eastAsia="仿宋_GB2312" w:cs="仿宋_GB2312"/>
                <w:i w:val="0"/>
                <w:iCs w:val="0"/>
                <w:color w:val="000000"/>
                <w:kern w:val="0"/>
                <w:sz w:val="22"/>
                <w:szCs w:val="22"/>
                <w:u w:val="none"/>
                <w:lang w:val="en-US" w:eastAsia="zh-CN" w:bidi="ar"/>
              </w:rPr>
              <w:br w:type="textWrapping"/>
            </w:r>
            <w:r>
              <w:rPr>
                <w:rFonts w:hint="eastAsia" w:ascii="仿宋_GB2312" w:hAnsi="仿宋_GB2312" w:eastAsia="仿宋_GB2312" w:cs="仿宋_GB2312"/>
                <w:i w:val="0"/>
                <w:iCs w:val="0"/>
                <w:color w:val="000000"/>
                <w:kern w:val="0"/>
                <w:sz w:val="22"/>
                <w:szCs w:val="22"/>
                <w:u w:val="none"/>
                <w:lang w:val="en-US" w:eastAsia="zh-CN" w:bidi="ar"/>
              </w:rPr>
              <w:t>3.清晰完整的书写有机合成实验记录，上交实验数据资料，完成项目报告</w:t>
            </w:r>
            <w:r>
              <w:rPr>
                <w:rFonts w:hint="eastAsia" w:ascii="仿宋_GB2312" w:hAnsi="仿宋_GB2312" w:eastAsia="仿宋_GB2312" w:cs="仿宋_GB2312"/>
                <w:i w:val="0"/>
                <w:iCs w:val="0"/>
                <w:color w:val="000000"/>
                <w:kern w:val="0"/>
                <w:sz w:val="22"/>
                <w:szCs w:val="22"/>
                <w:u w:val="none"/>
                <w:lang w:val="en-US" w:eastAsia="zh-CN" w:bidi="ar"/>
              </w:rPr>
              <w:br w:type="textWrapping"/>
            </w:r>
            <w:r>
              <w:rPr>
                <w:rFonts w:hint="eastAsia" w:ascii="仿宋_GB2312" w:hAnsi="仿宋_GB2312" w:eastAsia="仿宋_GB2312" w:cs="仿宋_GB2312"/>
                <w:i w:val="0"/>
                <w:iCs w:val="0"/>
                <w:color w:val="000000"/>
                <w:kern w:val="0"/>
                <w:sz w:val="22"/>
                <w:szCs w:val="22"/>
                <w:u w:val="none"/>
                <w:lang w:val="en-US" w:eastAsia="zh-CN" w:bidi="ar"/>
              </w:rPr>
              <w:t>4.良好的实验操作能力，掌握合成设备的日常维护</w:t>
            </w:r>
            <w:r>
              <w:rPr>
                <w:rFonts w:hint="eastAsia" w:ascii="仿宋_GB2312" w:hAnsi="仿宋_GB2312" w:eastAsia="仿宋_GB2312" w:cs="仿宋_GB2312"/>
                <w:i w:val="0"/>
                <w:iCs w:val="0"/>
                <w:color w:val="000000"/>
                <w:kern w:val="0"/>
                <w:sz w:val="22"/>
                <w:szCs w:val="22"/>
                <w:u w:val="none"/>
                <w:lang w:val="en-US" w:eastAsia="zh-CN" w:bidi="ar"/>
              </w:rPr>
              <w:br w:type="textWrapping"/>
            </w:r>
            <w:r>
              <w:rPr>
                <w:rFonts w:hint="eastAsia" w:ascii="仿宋_GB2312" w:hAnsi="仿宋_GB2312" w:eastAsia="仿宋_GB2312" w:cs="仿宋_GB2312"/>
                <w:i w:val="0"/>
                <w:iCs w:val="0"/>
                <w:color w:val="000000"/>
                <w:kern w:val="0"/>
                <w:sz w:val="22"/>
                <w:szCs w:val="22"/>
                <w:u w:val="none"/>
                <w:lang w:val="en-US" w:eastAsia="zh-CN" w:bidi="ar"/>
              </w:rPr>
              <w:t>5.完成领导安排的其他工作</w:t>
            </w:r>
          </w:p>
        </w:tc>
        <w:tc>
          <w:tcPr>
            <w:tcW w:w="11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9893AF">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1.年龄40周岁以内（合成方面取得突出成果者，可适当放宽）；本科及以上学历，药学、药物化学、化学等相关专业</w:t>
            </w:r>
            <w:r>
              <w:rPr>
                <w:rFonts w:hint="eastAsia" w:ascii="仿宋_GB2312" w:hAnsi="仿宋_GB2312" w:eastAsia="仿宋_GB2312" w:cs="仿宋_GB2312"/>
                <w:i w:val="0"/>
                <w:iCs w:val="0"/>
                <w:color w:val="000000"/>
                <w:kern w:val="0"/>
                <w:sz w:val="22"/>
                <w:szCs w:val="22"/>
                <w:u w:val="none"/>
                <w:lang w:val="en-US" w:eastAsia="zh-CN" w:bidi="ar"/>
              </w:rPr>
              <w:br w:type="textWrapping"/>
            </w:r>
            <w:r>
              <w:rPr>
                <w:rFonts w:hint="eastAsia" w:ascii="仿宋_GB2312" w:hAnsi="仿宋_GB2312" w:eastAsia="仿宋_GB2312" w:cs="仿宋_GB2312"/>
                <w:i w:val="0"/>
                <w:iCs w:val="0"/>
                <w:color w:val="000000"/>
                <w:kern w:val="0"/>
                <w:sz w:val="22"/>
                <w:szCs w:val="22"/>
                <w:u w:val="none"/>
                <w:lang w:val="en-US" w:eastAsia="zh-CN" w:bidi="ar"/>
              </w:rPr>
              <w:t>2.1年以上化工或药物合成相关工作经历，熟悉有机合成、药物研发，并具备相关操作经验</w:t>
            </w:r>
            <w:r>
              <w:rPr>
                <w:rFonts w:hint="eastAsia" w:ascii="仿宋_GB2312" w:hAnsi="仿宋_GB2312" w:eastAsia="仿宋_GB2312" w:cs="仿宋_GB2312"/>
                <w:i w:val="0"/>
                <w:iCs w:val="0"/>
                <w:color w:val="000000"/>
                <w:kern w:val="0"/>
                <w:sz w:val="22"/>
                <w:szCs w:val="22"/>
                <w:u w:val="none"/>
                <w:lang w:val="en-US" w:eastAsia="zh-CN" w:bidi="ar"/>
              </w:rPr>
              <w:br w:type="textWrapping"/>
            </w:r>
            <w:r>
              <w:rPr>
                <w:rFonts w:hint="eastAsia" w:ascii="仿宋_GB2312" w:hAnsi="仿宋_GB2312" w:eastAsia="仿宋_GB2312" w:cs="仿宋_GB2312"/>
                <w:i w:val="0"/>
                <w:iCs w:val="0"/>
                <w:color w:val="000000"/>
                <w:kern w:val="0"/>
                <w:sz w:val="22"/>
                <w:szCs w:val="22"/>
                <w:u w:val="none"/>
                <w:lang w:val="en-US" w:eastAsia="zh-CN" w:bidi="ar"/>
              </w:rPr>
              <w:t>3.遵循实验室操作手册，具备安全意识</w:t>
            </w:r>
            <w:r>
              <w:rPr>
                <w:rFonts w:hint="eastAsia" w:ascii="仿宋_GB2312" w:hAnsi="仿宋_GB2312" w:eastAsia="仿宋_GB2312" w:cs="仿宋_GB2312"/>
                <w:i w:val="0"/>
                <w:iCs w:val="0"/>
                <w:color w:val="000000"/>
                <w:kern w:val="0"/>
                <w:sz w:val="22"/>
                <w:szCs w:val="22"/>
                <w:u w:val="none"/>
                <w:lang w:val="en-US" w:eastAsia="zh-CN" w:bidi="ar"/>
              </w:rPr>
              <w:br w:type="textWrapping"/>
            </w:r>
            <w:r>
              <w:rPr>
                <w:rFonts w:hint="eastAsia" w:ascii="仿宋_GB2312" w:hAnsi="仿宋_GB2312" w:eastAsia="仿宋_GB2312" w:cs="仿宋_GB2312"/>
                <w:i w:val="0"/>
                <w:iCs w:val="0"/>
                <w:color w:val="000000"/>
                <w:kern w:val="0"/>
                <w:sz w:val="22"/>
                <w:szCs w:val="22"/>
                <w:u w:val="none"/>
                <w:lang w:val="en-US" w:eastAsia="zh-CN" w:bidi="ar"/>
              </w:rPr>
              <w:t>4.有上进心、责任心，具有团队合作精神、敬业精神和创新精神</w:t>
            </w:r>
            <w:r>
              <w:rPr>
                <w:rFonts w:hint="eastAsia" w:ascii="仿宋_GB2312" w:hAnsi="仿宋_GB2312" w:eastAsia="仿宋_GB2312" w:cs="仿宋_GB2312"/>
                <w:i w:val="0"/>
                <w:iCs w:val="0"/>
                <w:color w:val="000000"/>
                <w:kern w:val="0"/>
                <w:sz w:val="22"/>
                <w:szCs w:val="22"/>
                <w:u w:val="none"/>
                <w:lang w:val="en-US" w:eastAsia="zh-CN" w:bidi="ar"/>
              </w:rPr>
              <w:br w:type="textWrapping"/>
            </w:r>
            <w:r>
              <w:rPr>
                <w:rFonts w:hint="eastAsia" w:ascii="仿宋_GB2312" w:hAnsi="仿宋_GB2312" w:eastAsia="仿宋_GB2312" w:cs="仿宋_GB2312"/>
                <w:i w:val="0"/>
                <w:iCs w:val="0"/>
                <w:color w:val="000000"/>
                <w:kern w:val="0"/>
                <w:sz w:val="22"/>
                <w:szCs w:val="22"/>
                <w:u w:val="none"/>
                <w:lang w:val="en-US" w:eastAsia="zh-CN" w:bidi="ar"/>
              </w:rPr>
              <w:t>5、有独自解决问题的能力</w:t>
            </w:r>
          </w:p>
        </w:tc>
        <w:tc>
          <w:tcPr>
            <w:tcW w:w="5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CBDEB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劳动合同</w:t>
            </w: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ED132C">
            <w:pPr>
              <w:keepNext w:val="0"/>
              <w:keepLines w:val="0"/>
              <w:pageBreakBefore w:val="0"/>
              <w:kinsoku/>
              <w:wordWrap/>
              <w:overflowPunct/>
              <w:topLinePunct w:val="0"/>
              <w:autoSpaceDE/>
              <w:autoSpaceDN/>
              <w:bidi w:val="0"/>
              <w:adjustRightInd/>
              <w:snapToGrid/>
              <w:spacing w:line="320" w:lineRule="exact"/>
              <w:rPr>
                <w:rFonts w:hint="eastAsia" w:ascii="仿宋_GB2312" w:hAnsi="仿宋_GB2312" w:eastAsia="仿宋_GB2312" w:cs="仿宋_GB2312"/>
                <w:i w:val="0"/>
                <w:iCs w:val="0"/>
                <w:color w:val="000000"/>
                <w:sz w:val="22"/>
                <w:szCs w:val="22"/>
                <w:u w:val="none"/>
              </w:rPr>
            </w:pPr>
          </w:p>
        </w:tc>
      </w:tr>
    </w:tbl>
    <w:p w14:paraId="4F26F4DD"/>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宋体"/>
    <w:panose1 w:val="02010609030101010101"/>
    <w:charset w:val="86"/>
    <w:family w:val="auto"/>
    <w:pitch w:val="default"/>
    <w:sig w:usb0="00000000" w:usb1="00000000" w:usb2="00000000" w:usb3="00000000" w:csb0="00040000" w:csb1="00000000"/>
  </w:font>
  <w:font w:name="方正小标宋简体">
    <w:altName w:val="方正舒体"/>
    <w:panose1 w:val="02010600010101010101"/>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7C7613D"/>
    <w:rsid w:val="37C7613D"/>
    <w:rsid w:val="447650A3"/>
    <w:rsid w:val="543002DF"/>
    <w:rsid w:val="59C702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afterLines="0" w:afterAutospacing="0"/>
    </w:pPr>
  </w:style>
  <w:style w:type="character" w:customStyle="1" w:styleId="5">
    <w:name w:val="font61"/>
    <w:basedOn w:val="4"/>
    <w:qFormat/>
    <w:uiPriority w:val="0"/>
    <w:rPr>
      <w:rFonts w:ascii="Calibri" w:hAnsi="Calibri" w:cs="Calibri"/>
      <w:color w:val="000000"/>
      <w:sz w:val="18"/>
      <w:szCs w:val="18"/>
      <w:u w:val="none"/>
    </w:rPr>
  </w:style>
  <w:style w:type="character" w:customStyle="1" w:styleId="6">
    <w:name w:val="font51"/>
    <w:basedOn w:val="4"/>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6297</Words>
  <Characters>6560</Characters>
  <Lines>0</Lines>
  <Paragraphs>0</Paragraphs>
  <TotalTime>0</TotalTime>
  <ScaleCrop>false</ScaleCrop>
  <LinksUpToDate>false</LinksUpToDate>
  <CharactersWithSpaces>6561</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2025-06-04T01:19:00Z</dcterms:created>
  <dc:creator>啦啦啦</dc:creator>
  <cp:lastModifiedBy>啦啦啦</cp:lastModifiedBy>
  <dcterms:modified xsi:type="dcterms:W3CDTF">2025-06-05T01:11:21Z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7285E86CDCA544A9ADAC64B9BA3FE34F_11</vt:lpwstr>
  </property>
  <property fmtid="{D5CDD505-2E9C-101B-9397-08002B2CF9AE}" pid="4" name="KSOTemplateDocerSaveRecord">
    <vt:lpwstr>eyJoZGlkIjoiOGJiZTgyOTI4ODU0NjJhNDFjNjMxY2U1YmU0Yjc0MmIiLCJ1c2VySWQiOiIxMzAwMjkyMjc4In0=</vt:lpwstr>
  </property>
</Properties>
</file>